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ФЕДЕРАЛЬНАЯ СЛУЖБА ГОСУДАРСТВЕННОЙ СТАТИСТИКИ</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ПРИКАЗ</w:t>
      </w:r>
    </w:p>
    <w:p w:rsidR="00DD70CD" w:rsidRPr="00DD70CD" w:rsidRDefault="00895130"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августа 2012 года №</w:t>
      </w:r>
      <w:r w:rsidR="00DD70CD" w:rsidRPr="00DD70CD">
        <w:rPr>
          <w:rFonts w:ascii="Times New Roman" w:eastAsia="Times New Roman" w:hAnsi="Times New Roman" w:cs="Times New Roman"/>
          <w:sz w:val="24"/>
          <w:szCs w:val="24"/>
          <w:lang w:eastAsia="ru-RU"/>
        </w:rPr>
        <w:t xml:space="preserve"> 466</w:t>
      </w:r>
    </w:p>
    <w:p w:rsidR="00DD70CD" w:rsidRPr="00DD70CD" w:rsidRDefault="00895130"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r>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соответствии с </w:t>
      </w:r>
      <w:hyperlink r:id="rId4" w:history="1">
        <w:r w:rsidRPr="00DD70CD">
          <w:rPr>
            <w:rFonts w:ascii="Times New Roman" w:eastAsia="Times New Roman" w:hAnsi="Times New Roman" w:cs="Times New Roman"/>
            <w:color w:val="0000FF"/>
            <w:sz w:val="24"/>
            <w:szCs w:val="24"/>
            <w:u w:val="single"/>
            <w:lang w:eastAsia="ru-RU"/>
          </w:rPr>
          <w:t>пунктом 5.5 Положения о Федеральной службе государственной статистики</w:t>
        </w:r>
      </w:hyperlink>
      <w:r w:rsidRPr="00DD70CD">
        <w:rPr>
          <w:rFonts w:ascii="Times New Roman" w:eastAsia="Times New Roman" w:hAnsi="Times New Roman" w:cs="Times New Roman"/>
          <w:sz w:val="24"/>
          <w:szCs w:val="24"/>
          <w:lang w:eastAsia="ru-RU"/>
        </w:rPr>
        <w:t xml:space="preserve">, утвержденного </w:t>
      </w:r>
      <w:hyperlink r:id="rId5"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ию</w:t>
        </w:r>
        <w:r w:rsidR="00895130">
          <w:rPr>
            <w:rFonts w:ascii="Times New Roman" w:eastAsia="Times New Roman" w:hAnsi="Times New Roman" w:cs="Times New Roman"/>
            <w:color w:val="0000FF"/>
            <w:sz w:val="24"/>
            <w:szCs w:val="24"/>
            <w:u w:val="single"/>
            <w:lang w:eastAsia="ru-RU"/>
          </w:rPr>
          <w:t>ня 2008 года №</w:t>
        </w:r>
        <w:r w:rsidRPr="00DD70CD">
          <w:rPr>
            <w:rFonts w:ascii="Times New Roman" w:eastAsia="Times New Roman" w:hAnsi="Times New Roman" w:cs="Times New Roman"/>
            <w:color w:val="0000FF"/>
            <w:sz w:val="24"/>
            <w:szCs w:val="24"/>
            <w:u w:val="single"/>
            <w:lang w:eastAsia="ru-RU"/>
          </w:rPr>
          <w:t xml:space="preserve"> 420</w:t>
        </w:r>
      </w:hyperlink>
      <w:r w:rsidRPr="00DD70CD">
        <w:rPr>
          <w:rFonts w:ascii="Times New Roman" w:eastAsia="Times New Roman" w:hAnsi="Times New Roman" w:cs="Times New Roman"/>
          <w:sz w:val="24"/>
          <w:szCs w:val="24"/>
          <w:lang w:eastAsia="ru-RU"/>
        </w:rPr>
        <w:t>, и во исполнение Федерального плана статистических работ</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br/>
        <w:t>приказываю:</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 сбор и обработка данных по которым осуществляется в системе Минобрнауки России, и ввести их в действие: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с периодичностью 1 раз в год с отчета за 2011/2012 учебный год и летний период 2012 года:</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Д-12 "Сведения об обучающихся, выбывших из образовательных учреждений, реализующих программы общего образования" (</w:t>
      </w:r>
      <w:hyperlink r:id="rId6"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с периодичностью 1 раз в год с отчета на начало 2012/2013 учебного года:</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ОШ-1 "Сведения об учреждении, реализующем программы общего образования" (</w:t>
      </w:r>
      <w:hyperlink r:id="rId7"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2</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N ОШ-5 "Сведения о вечернем (сменном) общеобразовательном учреждении" (</w:t>
      </w:r>
      <w:hyperlink r:id="rId8"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3</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76-РИК "Сведения об учреждениях, реализующих программы общего образования" (</w:t>
      </w:r>
      <w:hyperlink r:id="rId9"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4</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СВ-1 "Сведения о вечерних (сменных) общеобразовательных учреждениях" (</w:t>
      </w:r>
      <w:hyperlink r:id="rId10"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5</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Д-4 "Сведения о материальной базе учреждений, реализующих программы общего образования" (</w:t>
      </w:r>
      <w:hyperlink r:id="rId11"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6</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Д-6 "Сведения о распределении учреждений, реализующих программы общего образования, по числу учителей, классов и обучающихся" (</w:t>
      </w:r>
      <w:hyperlink r:id="rId12" w:history="1">
        <w:r w:rsidR="00895130">
          <w:rPr>
            <w:rFonts w:ascii="Times New Roman" w:eastAsia="Times New Roman" w:hAnsi="Times New Roman" w:cs="Times New Roman"/>
            <w:color w:val="0000FF"/>
            <w:sz w:val="24"/>
            <w:szCs w:val="24"/>
            <w:u w:val="single"/>
            <w:lang w:eastAsia="ru-RU"/>
          </w:rPr>
          <w:t>приложение №</w:t>
        </w:r>
        <w:r w:rsidRPr="00DD70CD">
          <w:rPr>
            <w:rFonts w:ascii="Times New Roman" w:eastAsia="Times New Roman" w:hAnsi="Times New Roman" w:cs="Times New Roman"/>
            <w:color w:val="0000FF"/>
            <w:sz w:val="24"/>
            <w:szCs w:val="24"/>
            <w:u w:val="single"/>
            <w:lang w:eastAsia="ru-RU"/>
          </w:rPr>
          <w:t xml:space="preserve"> 7</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Д-7 "Сведения о распределении учреждений, реализующих программы общего образования, и обучающихся по языку обучения и по изучению родного (нерусского) языка" (</w:t>
      </w:r>
      <w:hyperlink r:id="rId13" w:history="1">
        <w:r w:rsidRPr="00DD70CD">
          <w:rPr>
            <w:rFonts w:ascii="Times New Roman" w:eastAsia="Times New Roman" w:hAnsi="Times New Roman" w:cs="Times New Roman"/>
            <w:color w:val="0000FF"/>
            <w:sz w:val="24"/>
            <w:szCs w:val="24"/>
            <w:u w:val="single"/>
            <w:lang w:eastAsia="ru-RU"/>
          </w:rPr>
          <w:t xml:space="preserve">приложение </w:t>
        </w:r>
        <w:r w:rsidR="00895130">
          <w:rPr>
            <w:rFonts w:ascii="Times New Roman" w:eastAsia="Times New Roman" w:hAnsi="Times New Roman" w:cs="Times New Roman"/>
            <w:color w:val="0000FF"/>
            <w:sz w:val="24"/>
            <w:szCs w:val="24"/>
            <w:u w:val="single"/>
            <w:lang w:eastAsia="ru-RU"/>
          </w:rPr>
          <w:t>№</w:t>
        </w:r>
        <w:r w:rsidRPr="00DD70CD">
          <w:rPr>
            <w:rFonts w:ascii="Times New Roman" w:eastAsia="Times New Roman" w:hAnsi="Times New Roman" w:cs="Times New Roman"/>
            <w:color w:val="0000FF"/>
            <w:sz w:val="24"/>
            <w:szCs w:val="24"/>
            <w:u w:val="single"/>
            <w:lang w:eastAsia="ru-RU"/>
          </w:rPr>
          <w:t xml:space="preserve"> 8</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Д-8 "Сведения о преподавании иностранных языков, углубленном изучении отдельных предметов и профильном обучении" (</w:t>
      </w:r>
      <w:hyperlink r:id="rId14"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9</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Д-9 "Сведения о специальных (коррекционных) образовательных учреждениях для обучающихся, воспитанников с ограниченными возможностями здоровья и оздоровительных образовательных учреждениях санаторного типа для детей, нуждающихся в длительном лечении" (</w:t>
      </w:r>
      <w:hyperlink r:id="rId15"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10</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r w:rsidR="00DD70CD" w:rsidRPr="00DD70CD">
        <w:rPr>
          <w:rFonts w:ascii="Times New Roman" w:eastAsia="Times New Roman" w:hAnsi="Times New Roman" w:cs="Times New Roman"/>
          <w:sz w:val="24"/>
          <w:szCs w:val="24"/>
          <w:lang w:eastAsia="ru-RU"/>
        </w:rPr>
        <w:br/>
        <w:t>     </w:t>
      </w:r>
      <w:r w:rsidR="00DD70CD" w:rsidRPr="00DD70CD">
        <w:rPr>
          <w:rFonts w:ascii="Times New Roman" w:eastAsia="Times New Roman" w:hAnsi="Times New Roman" w:cs="Times New Roman"/>
          <w:sz w:val="24"/>
          <w:szCs w:val="24"/>
          <w:u w:val="single"/>
          <w:lang w:eastAsia="ru-RU"/>
        </w:rPr>
        <w:t>с периодичностью 1 раз в год с отчета по состоянию на 20 сентября 2012 года:</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83-РИК "Сведения о численности и составе работников учреждения, реализующего программы общего образования" (</w:t>
      </w:r>
      <w:hyperlink r:id="rId16"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11</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DD70CD" w:rsidRPr="00DD70CD">
        <w:rPr>
          <w:rFonts w:ascii="Times New Roman" w:eastAsia="Times New Roman" w:hAnsi="Times New Roman" w:cs="Times New Roman"/>
          <w:sz w:val="24"/>
          <w:szCs w:val="24"/>
          <w:lang w:eastAsia="ru-RU"/>
        </w:rPr>
        <w:t xml:space="preserve"> 83-РИК (сводная) "Сведения о численности и составе работников учреждений, реализующих программы общего образования" (</w:t>
      </w:r>
      <w:hyperlink r:id="rId17"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12</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r w:rsidR="00DD70CD" w:rsidRPr="00DD70CD">
        <w:rPr>
          <w:rFonts w:ascii="Times New Roman" w:eastAsia="Times New Roman" w:hAnsi="Times New Roman" w:cs="Times New Roman"/>
          <w:sz w:val="24"/>
          <w:szCs w:val="24"/>
          <w:lang w:eastAsia="ru-RU"/>
        </w:rPr>
        <w:br/>
        <w:t>     </w:t>
      </w:r>
      <w:r w:rsidR="00DD70CD" w:rsidRPr="00DD70CD">
        <w:rPr>
          <w:rFonts w:ascii="Times New Roman" w:eastAsia="Times New Roman" w:hAnsi="Times New Roman" w:cs="Times New Roman"/>
          <w:sz w:val="24"/>
          <w:szCs w:val="24"/>
          <w:u w:val="single"/>
          <w:lang w:eastAsia="ru-RU"/>
        </w:rPr>
        <w:t>с периодичностью 1 раз в год с отчета по состоянию на 1 октября 2012 года:</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ОШ-9 "Сведения о допрофессиональной и профессиональной подготовке обучающихся 8-11(12) классов в учреждении, реализующем программы общего образования" (</w:t>
      </w:r>
      <w:hyperlink r:id="rId18"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13</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Д-11 "Сведения о допрофессиональной и профессиональной подготовке обучающихся в образовательных учреждениях, реализующих программы общего образования" (</w:t>
      </w:r>
      <w:hyperlink r:id="rId19"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14</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p>
    <w:p w:rsidR="00DD70CD" w:rsidRPr="00DD70CD" w:rsidRDefault="00895130"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t xml:space="preserve"> 1-НД "Сведения о численности детей и подростков в возрасте 7-18 лет, не обучающихся в образовательных учреждениях" (</w:t>
      </w:r>
      <w:hyperlink r:id="rId20" w:history="1">
        <w:r w:rsidR="00DD70CD" w:rsidRPr="00DD70CD">
          <w:rPr>
            <w:rFonts w:ascii="Times New Roman" w:eastAsia="Times New Roman" w:hAnsi="Times New Roman" w:cs="Times New Roman"/>
            <w:color w:val="0000FF"/>
            <w:sz w:val="24"/>
            <w:szCs w:val="24"/>
            <w:u w:val="single"/>
            <w:lang w:eastAsia="ru-RU"/>
          </w:rPr>
          <w:t xml:space="preserve">приложение </w:t>
        </w:r>
        <w:r>
          <w:rPr>
            <w:rFonts w:ascii="Times New Roman" w:eastAsia="Times New Roman" w:hAnsi="Times New Roman" w:cs="Times New Roman"/>
            <w:color w:val="0000FF"/>
            <w:sz w:val="24"/>
            <w:szCs w:val="24"/>
            <w:u w:val="single"/>
            <w:lang w:eastAsia="ru-RU"/>
          </w:rPr>
          <w:t>№</w:t>
        </w:r>
        <w:r w:rsidR="00DD70CD" w:rsidRPr="00DD70CD">
          <w:rPr>
            <w:rFonts w:ascii="Times New Roman" w:eastAsia="Times New Roman" w:hAnsi="Times New Roman" w:cs="Times New Roman"/>
            <w:color w:val="0000FF"/>
            <w:sz w:val="24"/>
            <w:szCs w:val="24"/>
            <w:u w:val="single"/>
            <w:lang w:eastAsia="ru-RU"/>
          </w:rPr>
          <w:t xml:space="preserve"> 15</w:t>
        </w:r>
      </w:hyperlink>
      <w:r w:rsidR="00DD70CD" w:rsidRPr="00DD70CD">
        <w:rPr>
          <w:rFonts w:ascii="Times New Roman" w:eastAsia="Times New Roman" w:hAnsi="Times New Roman" w:cs="Times New Roman"/>
          <w:sz w:val="24"/>
          <w:szCs w:val="24"/>
          <w:lang w:eastAsia="ru-RU"/>
        </w:rPr>
        <w:t>).</w:t>
      </w:r>
      <w:r w:rsidR="00DD70CD"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2. Установить предоставление данных по указанным в </w:t>
      </w:r>
      <w:hyperlink r:id="rId21" w:history="1">
        <w:r w:rsidRPr="00DD70CD">
          <w:rPr>
            <w:rFonts w:ascii="Times New Roman" w:eastAsia="Times New Roman" w:hAnsi="Times New Roman" w:cs="Times New Roman"/>
            <w:color w:val="0000FF"/>
            <w:sz w:val="24"/>
            <w:szCs w:val="24"/>
            <w:u w:val="single"/>
            <w:lang w:eastAsia="ru-RU"/>
          </w:rPr>
          <w:t>п.1 настоящего приказа</w:t>
        </w:r>
      </w:hyperlink>
      <w:r w:rsidRPr="00DD70CD">
        <w:rPr>
          <w:rFonts w:ascii="Times New Roman" w:eastAsia="Times New Roman" w:hAnsi="Times New Roman" w:cs="Times New Roman"/>
          <w:sz w:val="24"/>
          <w:szCs w:val="24"/>
          <w:lang w:eastAsia="ru-RU"/>
        </w:rPr>
        <w:t xml:space="preserve"> формам федерального статистического наблюдения по адресам и в сроки, установленные в этих формах.</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3. С введением указанного в </w:t>
      </w:r>
      <w:hyperlink r:id="rId22" w:history="1">
        <w:r w:rsidRPr="00DD70CD">
          <w:rPr>
            <w:rFonts w:ascii="Times New Roman" w:eastAsia="Times New Roman" w:hAnsi="Times New Roman" w:cs="Times New Roman"/>
            <w:color w:val="0000FF"/>
            <w:sz w:val="24"/>
            <w:szCs w:val="24"/>
            <w:u w:val="single"/>
            <w:lang w:eastAsia="ru-RU"/>
          </w:rPr>
          <w:t>п.1 настоящего приказа</w:t>
        </w:r>
      </w:hyperlink>
      <w:r w:rsidRPr="00DD70CD">
        <w:rPr>
          <w:rFonts w:ascii="Times New Roman" w:eastAsia="Times New Roman" w:hAnsi="Times New Roman" w:cs="Times New Roman"/>
          <w:sz w:val="24"/>
          <w:szCs w:val="24"/>
          <w:lang w:eastAsia="ru-RU"/>
        </w:rPr>
        <w:t xml:space="preserve"> статистического инструментария признать утратившим силу </w:t>
      </w:r>
      <w:hyperlink r:id="rId23" w:history="1">
        <w:r w:rsidRPr="00DD70CD">
          <w:rPr>
            <w:rFonts w:ascii="Times New Roman" w:eastAsia="Times New Roman" w:hAnsi="Times New Roman" w:cs="Times New Roman"/>
            <w:color w:val="0000FF"/>
            <w:sz w:val="24"/>
            <w:szCs w:val="24"/>
            <w:u w:val="single"/>
            <w:lang w:eastAsia="ru-RU"/>
          </w:rPr>
          <w:t xml:space="preserve">приказ Росстата от 20.07.2011 </w:t>
        </w:r>
        <w:r w:rsidR="00895130">
          <w:rPr>
            <w:rFonts w:ascii="Times New Roman" w:eastAsia="Times New Roman" w:hAnsi="Times New Roman" w:cs="Times New Roman"/>
            <w:color w:val="0000FF"/>
            <w:sz w:val="24"/>
            <w:szCs w:val="24"/>
            <w:u w:val="single"/>
            <w:lang w:eastAsia="ru-RU"/>
          </w:rPr>
          <w:t>№</w:t>
        </w:r>
        <w:r w:rsidRPr="00DD70CD">
          <w:rPr>
            <w:rFonts w:ascii="Times New Roman" w:eastAsia="Times New Roman" w:hAnsi="Times New Roman" w:cs="Times New Roman"/>
            <w:color w:val="0000FF"/>
            <w:sz w:val="24"/>
            <w:szCs w:val="24"/>
            <w:u w:val="single"/>
            <w:lang w:eastAsia="ru-RU"/>
          </w:rPr>
          <w:t xml:space="preserve"> 329</w:t>
        </w:r>
      </w:hyperlink>
      <w:r w:rsidRPr="00DD70CD">
        <w:rPr>
          <w:rFonts w:ascii="Times New Roman" w:eastAsia="Times New Roman" w:hAnsi="Times New Roman" w:cs="Times New Roman"/>
          <w:sz w:val="24"/>
          <w:szCs w:val="24"/>
          <w:lang w:eastAsia="ru-RU"/>
        </w:rPr>
        <w:t xml:space="preserve"> в части утверждения форм федерального статистического наблюдения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Д-12,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ОШ-1,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ОШ-5,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76-РИК,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СВ-1,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Д-4,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Д-6,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Д-7,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Д-8,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Д-9,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83-РИК,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83-РИК (сводная),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ОШ-9,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Д-11, </w:t>
      </w:r>
      <w:r w:rsidR="00895130">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t xml:space="preserve"> 1-НД.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Временно исполняющий обязанности</w:t>
      </w:r>
      <w:r w:rsidRPr="00DD70CD">
        <w:rPr>
          <w:rFonts w:ascii="Times New Roman" w:eastAsia="Times New Roman" w:hAnsi="Times New Roman" w:cs="Times New Roman"/>
          <w:sz w:val="24"/>
          <w:szCs w:val="24"/>
          <w:lang w:eastAsia="ru-RU"/>
        </w:rPr>
        <w:br/>
        <w:t>руководителя Федеральной службы</w:t>
      </w:r>
      <w:r w:rsidRPr="00DD70CD">
        <w:rPr>
          <w:rFonts w:ascii="Times New Roman" w:eastAsia="Times New Roman" w:hAnsi="Times New Roman" w:cs="Times New Roman"/>
          <w:sz w:val="24"/>
          <w:szCs w:val="24"/>
          <w:lang w:eastAsia="ru-RU"/>
        </w:rPr>
        <w:br/>
        <w:t>государственной статистики</w:t>
      </w:r>
      <w:r w:rsidRPr="00DD70CD">
        <w:rPr>
          <w:rFonts w:ascii="Times New Roman" w:eastAsia="Times New Roman" w:hAnsi="Times New Roman" w:cs="Times New Roman"/>
          <w:sz w:val="24"/>
          <w:szCs w:val="24"/>
          <w:lang w:eastAsia="ru-RU"/>
        </w:rPr>
        <w:br/>
      </w:r>
      <w:bookmarkStart w:id="0" w:name="_GoBack"/>
      <w:bookmarkEnd w:id="0"/>
      <w:r w:rsidRPr="00DD70CD">
        <w:rPr>
          <w:rFonts w:ascii="Times New Roman" w:eastAsia="Times New Roman" w:hAnsi="Times New Roman" w:cs="Times New Roman"/>
          <w:sz w:val="24"/>
          <w:szCs w:val="24"/>
          <w:lang w:eastAsia="ru-RU"/>
        </w:rPr>
        <w:t>М.А.</w:t>
      </w:r>
      <w:r w:rsidR="00895130">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sz w:val="24"/>
          <w:szCs w:val="24"/>
          <w:lang w:eastAsia="ru-RU"/>
        </w:rPr>
        <w:t>Дианов</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lastRenderedPageBreak/>
        <w:t>Форма N Д-12 "Сведения об обучающихся, выбывших из образовательных учреждений, реализующих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4"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25"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ОБ ОБУЧАЮЩИХСЯ, ВЫБЫВШИХ ИЗ ОБРАЗОВАТЕЛЬНЫХ УЧРЕЖДЕНИЙ, РЕАЛИЗУЮЩИХ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 в течение</w:t>
            </w:r>
            <w:r w:rsidRPr="00DD70CD">
              <w:rPr>
                <w:rFonts w:ascii="Times New Roman" w:eastAsia="Times New Roman" w:hAnsi="Times New Roman" w:cs="Times New Roman"/>
                <w:sz w:val="24"/>
                <w:szCs w:val="24"/>
                <w:lang w:eastAsia="ru-RU"/>
              </w:rPr>
              <w:br/>
              <w:t>20 __/20 __ учебного года и летнего периода 20 __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508"/>
        <w:gridCol w:w="1693"/>
        <w:gridCol w:w="400"/>
        <w:gridCol w:w="400"/>
        <w:gridCol w:w="2432"/>
        <w:gridCol w:w="599"/>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40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Форма N Д-12</w:t>
            </w:r>
          </w:p>
        </w:tc>
      </w:tr>
      <w:tr w:rsidR="00DD70CD" w:rsidRPr="003C3CB9" w:rsidTr="00DD70CD">
        <w:trPr>
          <w:tblCellSpacing w:w="15" w:type="dxa"/>
        </w:trPr>
        <w:tc>
          <w:tcPr>
            <w:tcW w:w="757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Приказ Росстата:</w:t>
            </w:r>
            <w:r w:rsidRPr="003C3CB9">
              <w:rPr>
                <w:rFonts w:ascii="Times New Roman" w:eastAsia="Times New Roman" w:hAnsi="Times New Roman" w:cs="Times New Roman"/>
                <w:sz w:val="18"/>
                <w:szCs w:val="18"/>
                <w:lang w:eastAsia="ru-RU"/>
              </w:rPr>
              <w:br/>
              <w:t>Об утверждении формы</w:t>
            </w:r>
            <w:r w:rsidRPr="003C3CB9">
              <w:rPr>
                <w:rFonts w:ascii="Times New Roman" w:eastAsia="Times New Roman" w:hAnsi="Times New Roman" w:cs="Times New Roman"/>
                <w:sz w:val="18"/>
                <w:szCs w:val="18"/>
                <w:lang w:eastAsia="ru-RU"/>
              </w:rPr>
              <w:br/>
              <w:t>от 27.08.2012 N 466</w:t>
            </w:r>
          </w:p>
        </w:tc>
      </w:tr>
      <w:tr w:rsidR="00DD70CD" w:rsidRPr="003C3CB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5"/>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 внесении изменений (при наличии)</w:t>
            </w:r>
          </w:p>
        </w:tc>
      </w:tr>
      <w:tr w:rsidR="00DD70CD" w:rsidRPr="003C3CB9" w:rsidTr="00DD70CD">
        <w:trPr>
          <w:tblCellSpacing w:w="15" w:type="dxa"/>
        </w:trPr>
        <w:tc>
          <w:tcPr>
            <w:tcW w:w="7577"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 ноября</w:t>
            </w: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__________ N ____</w:t>
            </w:r>
            <w:r w:rsidRPr="003C3CB9">
              <w:rPr>
                <w:rFonts w:ascii="Times New Roman" w:eastAsia="Times New Roman" w:hAnsi="Times New Roman" w:cs="Times New Roman"/>
                <w:sz w:val="18"/>
                <w:szCs w:val="18"/>
                <w:lang w:eastAsia="ru-RU"/>
              </w:rPr>
              <w:br/>
            </w:r>
            <w:r w:rsidRPr="003C3CB9">
              <w:rPr>
                <w:rFonts w:ascii="Times New Roman" w:eastAsia="Times New Roman" w:hAnsi="Times New Roman" w:cs="Times New Roman"/>
                <w:sz w:val="18"/>
                <w:szCs w:val="18"/>
                <w:lang w:eastAsia="ru-RU"/>
              </w:rPr>
              <w:br/>
              <w:t>от __________ N ____</w:t>
            </w:r>
          </w:p>
        </w:tc>
      </w:tr>
      <w:tr w:rsidR="00DD70CD" w:rsidRPr="003C3CB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5"/>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 раз в год</w:t>
            </w:r>
          </w:p>
        </w:tc>
      </w:tr>
      <w:tr w:rsidR="00DD70CD" w:rsidRPr="003C3CB9" w:rsidTr="00DD70CD">
        <w:trPr>
          <w:tblCellSpacing w:w="15" w:type="dxa"/>
        </w:trPr>
        <w:tc>
          <w:tcPr>
            <w:tcW w:w="7577" w:type="dxa"/>
            <w:gridSpan w:val="6"/>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Код</w:t>
            </w:r>
          </w:p>
        </w:tc>
      </w:tr>
      <w:tr w:rsidR="00DD70CD" w:rsidRPr="003C3CB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формы</w:t>
            </w:r>
            <w:r w:rsidRPr="003C3CB9">
              <w:rPr>
                <w:rFonts w:ascii="Times New Roman" w:eastAsia="Times New Roman" w:hAnsi="Times New Roman" w:cs="Times New Roman"/>
                <w:sz w:val="18"/>
                <w:szCs w:val="18"/>
                <w:lang w:eastAsia="ru-RU"/>
              </w:rPr>
              <w:br/>
              <w:t xml:space="preserve">по </w:t>
            </w:r>
            <w:hyperlink r:id="rId26" w:history="1">
              <w:r w:rsidRPr="003C3CB9">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отчитывающейся организации по </w:t>
            </w:r>
            <w:hyperlink r:id="rId27" w:history="1">
              <w:r w:rsidRPr="003C3CB9">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0609545</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5204"/>
        <w:gridCol w:w="1055"/>
        <w:gridCol w:w="1324"/>
        <w:gridCol w:w="1324"/>
        <w:gridCol w:w="1324"/>
        <w:gridCol w:w="1523"/>
      </w:tblGrid>
      <w:tr w:rsidR="00DD70CD" w:rsidRPr="00DD70CD" w:rsidTr="00DD70CD">
        <w:trPr>
          <w:trHeight w:val="15"/>
          <w:tblCellSpacing w:w="15" w:type="dxa"/>
        </w:trPr>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2382" w:type="dxa"/>
            <w:gridSpan w:val="8"/>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 по </w:t>
            </w:r>
            <w:hyperlink r:id="rId28"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человек - 792</w:t>
            </w: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 классы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5-9 классы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10-11 (12) классы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Всего (сумма гр.3, 4, 5)</w:t>
            </w: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w:t>
            </w:r>
          </w:p>
        </w:tc>
      </w:tr>
      <w:tr w:rsidR="00DD70CD" w:rsidRPr="00DD70CD" w:rsidTr="00DD70CD">
        <w:trPr>
          <w:tblCellSpacing w:w="15" w:type="dxa"/>
        </w:trPr>
        <w:tc>
          <w:tcPr>
            <w:tcW w:w="609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Всего выбыли (сумма строк 02-06, 08-16)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дневные общеобразовательные учреждения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специальные (коррекционные) учреждения и классы для детей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вечерние (сменные) общеобразовательные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образовательные учреждения среднего профессионального образования (дневное обучение)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в образовательные учреждения начального </w:t>
            </w:r>
            <w:r w:rsidRPr="00DD70CD">
              <w:rPr>
                <w:rFonts w:ascii="Times New Roman" w:eastAsia="Times New Roman" w:hAnsi="Times New Roman" w:cs="Times New Roman"/>
                <w:sz w:val="24"/>
                <w:szCs w:val="24"/>
                <w:lang w:eastAsia="ru-RU"/>
              </w:rPr>
              <w:lastRenderedPageBreak/>
              <w:t>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 в группы, не осуществляющие общеобразовательную подготовку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различные курсы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исключены за недостойное поведение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длительная болезнь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специальные учебно-воспитательные учреждения и воспитательно-трудовые колонии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поступили на работу и не продолжают обучение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 работают и не учатся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отчислены по неуспеваемости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причине смерти обучающегося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другие причины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400"/>
        <w:gridCol w:w="1893"/>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29"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Д-12</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30"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и муниципальных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отчет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отчет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данные по специальным (коррекционным) классам для детей с ограниченными возможностями здоровья, организованные при общеобразовательных учреждениях.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Вечерние (сменные) общеобразовательные учреждения и в отчет</w:t>
      </w:r>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31"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32"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3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Сводный отчет по </w:t>
      </w:r>
      <w:hyperlink r:id="rId34" w:history="1">
        <w:r w:rsidRPr="00DD70CD">
          <w:rPr>
            <w:rFonts w:ascii="Times New Roman" w:eastAsia="Times New Roman" w:hAnsi="Times New Roman" w:cs="Times New Roman"/>
            <w:color w:val="0000FF"/>
            <w:sz w:val="24"/>
            <w:szCs w:val="24"/>
            <w:u w:val="single"/>
            <w:lang w:eastAsia="ru-RU"/>
          </w:rPr>
          <w:t>форме N Д-12</w:t>
        </w:r>
      </w:hyperlink>
      <w:r w:rsidRPr="00DD70CD">
        <w:rPr>
          <w:rFonts w:ascii="Times New Roman" w:eastAsia="Times New Roman" w:hAnsi="Times New Roman" w:cs="Times New Roman"/>
          <w:sz w:val="24"/>
          <w:szCs w:val="24"/>
          <w:lang w:eastAsia="ru-RU"/>
        </w:rPr>
        <w:t xml:space="preserve"> составляется на основании раздела 15 первичных отчетов образовательных учреждений (</w:t>
      </w:r>
      <w:hyperlink r:id="rId35"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отчете приводятся сведения об обучающихся, выбывших из образовательных учреждений, реализующих программы общего образования, в течение прошлого учебного года и летнего периода текущего года. В этот отчет не включаются сведения об обучающихся, окончивших в начальном общеобразовательном учреждении четвертый класс, в основном общеобразовательном учреждении - девятый класс, в среднем общеобразовательном учреждении - 11 (12) класс, а также об обучающихся, уехавших с родителями, направленными в командировку за границу.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показываются обучающиеся, выбывшие в специальные (коррекционные) учреждения и классы для детей с ограниченными возможностями здоровья (для слабовидящих и поздноослепших, для детей с умственной отсталостью и др.)</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показываются суммарно обучающиеся, выбывшие из общеобразовательного учреждения в учреждения начального профессионального образования, а также в группы, не осуществляющие общеобразовательную подготовку образовательных учреждений начального профессионального образования; в строке 07 - только в группы, не осуществляющие общеобразовательную подготовку (из строки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показываются обучающиеся, выбывшие в специальные учебно-воспитательные учреждения и воспитательно-трудовые колонии.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показываются обучающиеся, выбывшие из школы, которые не продолжают обучение и не трудоустроены.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должны показываться дети 14 лет и старше.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lastRenderedPageBreak/>
        <w:t>Форма N ОШ-1 "Сведения об учреждении, реализующем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3C3CB9" w:rsidTr="00DD70CD">
        <w:trPr>
          <w:trHeight w:val="15"/>
          <w:tblCellSpacing w:w="15" w:type="dxa"/>
        </w:trPr>
        <w:tc>
          <w:tcPr>
            <w:tcW w:w="11458" w:type="dxa"/>
            <w:vAlign w:val="center"/>
            <w:hideMark/>
          </w:tcPr>
          <w:p w:rsidR="00DD70CD" w:rsidRPr="003C3CB9" w:rsidRDefault="00DD70CD" w:rsidP="00DD70CD">
            <w:pPr>
              <w:spacing w:after="0" w:line="240" w:lineRule="auto"/>
              <w:rPr>
                <w:rFonts w:ascii="Times New Roman" w:eastAsia="Times New Roman" w:hAnsi="Times New Roman" w:cs="Times New Roman"/>
                <w:sz w:val="16"/>
                <w:szCs w:val="16"/>
                <w:lang w:eastAsia="ru-RU"/>
              </w:rPr>
            </w:pPr>
          </w:p>
        </w:tc>
      </w:tr>
      <w:tr w:rsidR="00DD70CD" w:rsidRPr="003C3CB9"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3C3CB9">
              <w:rPr>
                <w:rFonts w:ascii="Times New Roman" w:eastAsia="Times New Roman" w:hAnsi="Times New Roman" w:cs="Times New Roman"/>
                <w:b/>
                <w:bCs/>
                <w:sz w:val="16"/>
                <w:szCs w:val="16"/>
                <w:lang w:eastAsia="ru-RU"/>
              </w:rPr>
              <w:t>ФЕДЕРАЛЬНОЕ СТАТИСТИЧЕСКОЕ НАБЛЮДЕНИЕ</w:t>
            </w:r>
          </w:p>
        </w:tc>
      </w:tr>
      <w:tr w:rsidR="00DD70CD" w:rsidRPr="003C3CB9" w:rsidTr="00DD70CD">
        <w:trPr>
          <w:trHeight w:val="15"/>
          <w:tblCellSpacing w:w="15" w:type="dxa"/>
        </w:trPr>
        <w:tc>
          <w:tcPr>
            <w:tcW w:w="11458" w:type="dxa"/>
            <w:vAlign w:val="center"/>
            <w:hideMark/>
          </w:tcPr>
          <w:p w:rsidR="00DD70CD" w:rsidRPr="003C3CB9" w:rsidRDefault="00DD70CD" w:rsidP="00DD70CD">
            <w:pPr>
              <w:spacing w:after="0" w:line="240" w:lineRule="auto"/>
              <w:rPr>
                <w:rFonts w:ascii="Times New Roman" w:eastAsia="Times New Roman" w:hAnsi="Times New Roman" w:cs="Times New Roman"/>
                <w:sz w:val="16"/>
                <w:szCs w:val="16"/>
                <w:lang w:eastAsia="ru-RU"/>
              </w:rPr>
            </w:pPr>
          </w:p>
        </w:tc>
      </w:tr>
      <w:tr w:rsidR="00DD70CD" w:rsidRPr="003C3CB9"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3C3CB9">
              <w:rPr>
                <w:rFonts w:ascii="Times New Roman" w:eastAsia="Times New Roman" w:hAnsi="Times New Roman" w:cs="Times New Roman"/>
                <w:sz w:val="16"/>
                <w:szCs w:val="16"/>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6"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37"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ОБ УЧРЕЖДЕНИИ, РЕАЛИЗУЮЩЕМ ПРОГРАММЫ ОБЩЕГО ОБРАЗОВАНИЯ</w:t>
            </w:r>
            <w:r w:rsidRPr="00DD70CD">
              <w:rPr>
                <w:rFonts w:ascii="Times New Roman" w:eastAsia="Times New Roman" w:hAnsi="Times New Roman" w:cs="Times New Roman"/>
                <w:sz w:val="24"/>
                <w:szCs w:val="24"/>
                <w:lang w:eastAsia="ru-RU"/>
              </w:rPr>
              <w:br/>
              <w:t>(кроме вечерних (сменных) общеобразовательных учреждений)</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начало 2012/2013 учебного года</w:t>
            </w:r>
            <w:r w:rsidRPr="00DD70CD">
              <w:rPr>
                <w:rFonts w:ascii="Times New Roman" w:eastAsia="Times New Roman" w:hAnsi="Times New Roman" w:cs="Times New Roman"/>
                <w:sz w:val="24"/>
                <w:szCs w:val="24"/>
                <w:lang w:eastAsia="ru-RU"/>
              </w:rPr>
              <w:br/>
              <w:t>(по состоянию на 20 сентября)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2432"/>
        <w:gridCol w:w="1324"/>
        <w:gridCol w:w="1324"/>
        <w:gridCol w:w="1693"/>
        <w:gridCol w:w="400"/>
        <w:gridCol w:w="400"/>
        <w:gridCol w:w="769"/>
        <w:gridCol w:w="1878"/>
        <w:gridCol w:w="599"/>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402"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b/>
                <w:bCs/>
                <w:sz w:val="14"/>
                <w:szCs w:val="14"/>
                <w:lang w:eastAsia="ru-RU"/>
              </w:rPr>
              <w:t>Форма N ОШ-1</w:t>
            </w:r>
          </w:p>
        </w:tc>
      </w:tr>
      <w:tr w:rsidR="00DD70CD" w:rsidRPr="003C3CB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юридические лица - образовательные учреждения, реализующие программы общего образования:</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22 сентября</w:t>
            </w: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3"/>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Приказ Росстата:</w:t>
            </w:r>
            <w:r w:rsidRPr="003C3CB9">
              <w:rPr>
                <w:rFonts w:ascii="Times New Roman" w:eastAsia="Times New Roman" w:hAnsi="Times New Roman" w:cs="Times New Roman"/>
                <w:sz w:val="14"/>
                <w:szCs w:val="14"/>
                <w:lang w:eastAsia="ru-RU"/>
              </w:rPr>
              <w:br/>
              <w:t>Об утверждении формы</w:t>
            </w:r>
          </w:p>
        </w:tc>
      </w:tr>
      <w:tr w:rsidR="00DD70CD" w:rsidRPr="003C3CB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органу местного самоуправления, органу исполнительной власти субъекта Российской Федерации, федеральному органу исполнительной власти, на которые возложены функции по управлению учреждениями, реализующими программы общего образования (по принадлежности)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от 27.08.2012 N 466</w:t>
            </w:r>
            <w:r w:rsidRPr="003C3CB9">
              <w:rPr>
                <w:rFonts w:ascii="Times New Roman" w:eastAsia="Times New Roman" w:hAnsi="Times New Roman" w:cs="Times New Roman"/>
                <w:sz w:val="14"/>
                <w:szCs w:val="14"/>
                <w:lang w:eastAsia="ru-RU"/>
              </w:rPr>
              <w:br/>
              <w:t>О внесении изменений</w:t>
            </w:r>
            <w:r w:rsidRPr="003C3CB9">
              <w:rPr>
                <w:rFonts w:ascii="Times New Roman" w:eastAsia="Times New Roman" w:hAnsi="Times New Roman" w:cs="Times New Roman"/>
                <w:sz w:val="14"/>
                <w:szCs w:val="14"/>
                <w:lang w:eastAsia="ru-RU"/>
              </w:rPr>
              <w:br/>
              <w:t>(при наличии)</w:t>
            </w:r>
            <w:r w:rsidRPr="003C3CB9">
              <w:rPr>
                <w:rFonts w:ascii="Times New Roman" w:eastAsia="Times New Roman" w:hAnsi="Times New Roman" w:cs="Times New Roman"/>
                <w:sz w:val="14"/>
                <w:szCs w:val="14"/>
                <w:lang w:eastAsia="ru-RU"/>
              </w:rPr>
              <w:br/>
              <w:t>от __________ N ____</w:t>
            </w:r>
            <w:r w:rsidRPr="003C3CB9">
              <w:rPr>
                <w:rFonts w:ascii="Times New Roman" w:eastAsia="Times New Roman" w:hAnsi="Times New Roman" w:cs="Times New Roman"/>
                <w:sz w:val="14"/>
                <w:szCs w:val="14"/>
                <w:lang w:eastAsia="ru-RU"/>
              </w:rPr>
              <w:br/>
            </w:r>
            <w:r w:rsidRPr="003C3CB9">
              <w:rPr>
                <w:rFonts w:ascii="Times New Roman" w:eastAsia="Times New Roman" w:hAnsi="Times New Roman" w:cs="Times New Roman"/>
                <w:sz w:val="14"/>
                <w:szCs w:val="14"/>
                <w:lang w:eastAsia="ru-RU"/>
              </w:rPr>
              <w:br/>
              <w:t>от __________ N ____</w:t>
            </w:r>
          </w:p>
        </w:tc>
      </w:tr>
      <w:tr w:rsidR="00DD70CD" w:rsidRPr="003C3CB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 раз в год</w:t>
            </w:r>
          </w:p>
        </w:tc>
      </w:tr>
      <w:tr w:rsidR="00DD70CD" w:rsidRPr="003C3CB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3"/>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b/>
                <w:bCs/>
                <w:sz w:val="14"/>
                <w:szCs w:val="14"/>
                <w:lang w:eastAsia="ru-RU"/>
              </w:rPr>
              <w:t>Наименование отчитывающейся организации</w:t>
            </w:r>
          </w:p>
        </w:tc>
        <w:tc>
          <w:tcPr>
            <w:tcW w:w="6283"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936" w:type="dxa"/>
            <w:gridSpan w:val="1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b/>
                <w:bCs/>
                <w:sz w:val="14"/>
                <w:szCs w:val="14"/>
                <w:lang w:eastAsia="ru-RU"/>
              </w:rPr>
              <w:t>Почтовый адрес</w:t>
            </w:r>
          </w:p>
        </w:tc>
        <w:tc>
          <w:tcPr>
            <w:tcW w:w="9979" w:type="dxa"/>
            <w:gridSpan w:val="8"/>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936" w:type="dxa"/>
            <w:gridSpan w:val="1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936" w:type="dxa"/>
            <w:gridSpan w:val="12"/>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Код</w:t>
            </w:r>
          </w:p>
        </w:tc>
        <w:tc>
          <w:tcPr>
            <w:tcW w:w="1108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Код</w:t>
            </w:r>
          </w:p>
        </w:tc>
      </w:tr>
      <w:tr w:rsidR="00DD70CD" w:rsidRPr="003C3CB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формы</w:t>
            </w:r>
            <w:r w:rsidRPr="003C3CB9">
              <w:rPr>
                <w:rFonts w:ascii="Times New Roman" w:eastAsia="Times New Roman" w:hAnsi="Times New Roman" w:cs="Times New Roman"/>
                <w:sz w:val="14"/>
                <w:szCs w:val="14"/>
                <w:lang w:eastAsia="ru-RU"/>
              </w:rPr>
              <w:br/>
              <w:t xml:space="preserve">по </w:t>
            </w:r>
            <w:hyperlink r:id="rId38" w:history="1">
              <w:r w:rsidRPr="003C3CB9">
                <w:rPr>
                  <w:rFonts w:ascii="Times New Roman" w:eastAsia="Times New Roman" w:hAnsi="Times New Roman" w:cs="Times New Roman"/>
                  <w:color w:val="0000FF"/>
                  <w:sz w:val="14"/>
                  <w:szCs w:val="14"/>
                  <w:u w:val="single"/>
                  <w:lang w:eastAsia="ru-RU"/>
                </w:rPr>
                <w:t>ОКУД</w:t>
              </w:r>
            </w:hyperlink>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отчитывающейся организации по </w:t>
            </w:r>
            <w:hyperlink r:id="rId39" w:history="1">
              <w:r w:rsidRPr="003C3CB9">
                <w:rPr>
                  <w:rFonts w:ascii="Times New Roman" w:eastAsia="Times New Roman" w:hAnsi="Times New Roman" w:cs="Times New Roman"/>
                  <w:color w:val="0000FF"/>
                  <w:sz w:val="14"/>
                  <w:szCs w:val="14"/>
                  <w:u w:val="single"/>
                  <w:lang w:eastAsia="ru-RU"/>
                </w:rPr>
                <w:t>ОКПО</w:t>
              </w:r>
            </w:hyperlink>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учреждения - локальный (самостоятельное учреждение - 1, обособленное структурное подразделение (филиал и т.п.) - 2)</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0609535</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Распределение обучающихся по языку обучения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(указать языки народов Российской Федерации, изучаемые как предмет, факультативно или в кружках)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gridCol w:w="2063"/>
        <w:gridCol w:w="954"/>
        <w:gridCol w:w="1508"/>
        <w:gridCol w:w="954"/>
        <w:gridCol w:w="769"/>
        <w:gridCol w:w="954"/>
        <w:gridCol w:w="954"/>
        <w:gridCol w:w="1139"/>
        <w:gridCol w:w="1139"/>
        <w:gridCol w:w="1154"/>
      </w:tblGrid>
      <w:tr w:rsidR="00DD70CD" w:rsidRPr="003C3CB9" w:rsidTr="00DD70CD">
        <w:trPr>
          <w:trHeight w:val="15"/>
          <w:tblCellSpacing w:w="15" w:type="dxa"/>
        </w:trPr>
        <w:tc>
          <w:tcPr>
            <w:tcW w:w="221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3490" w:type="dxa"/>
            <w:gridSpan w:val="11"/>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40"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720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по классам</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p>
        </w:tc>
      </w:tr>
      <w:tr w:rsidR="00DD70CD" w:rsidRPr="003C3CB9" w:rsidTr="00DD70CD">
        <w:trPr>
          <w:tblCellSpacing w:w="15" w:type="dxa"/>
        </w:trPr>
        <w:tc>
          <w:tcPr>
            <w:tcW w:w="4250"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w:t>
            </w:r>
            <w:r w:rsidRPr="003C3CB9">
              <w:rPr>
                <w:rFonts w:ascii="Times New Roman" w:eastAsia="Times New Roman" w:hAnsi="Times New Roman" w:cs="Times New Roman"/>
                <w:sz w:val="14"/>
                <w:szCs w:val="14"/>
                <w:lang w:eastAsia="ru-RU"/>
              </w:rPr>
              <w:br/>
              <w:t>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 тельный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10-11 (12) классы</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(сумма граф 3-9)</w:t>
            </w:r>
          </w:p>
        </w:tc>
      </w:tr>
      <w:tr w:rsidR="00DD70CD" w:rsidRPr="003C3CB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r>
      <w:tr w:rsidR="00DD70CD" w:rsidRPr="003C3CB9" w:rsidTr="00DD70CD">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Язык обучения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Язык, изучаемый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как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самостоятельный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предмет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Языки, изучаемые факультативно или в кружках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720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об обучающихся, окончивших данный класс, переведенных в следующий класс весной или осенью, и выпускных экзаменах в 2012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1139"/>
        <w:gridCol w:w="2078"/>
      </w:tblGrid>
      <w:tr w:rsidR="00DD70CD" w:rsidRPr="003C3CB9" w:rsidTr="00DD70CD">
        <w:trPr>
          <w:trHeight w:val="15"/>
          <w:tblCellSpacing w:w="15" w:type="dxa"/>
        </w:trPr>
        <w:tc>
          <w:tcPr>
            <w:tcW w:w="7207"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349" w:type="dxa"/>
            <w:gridSpan w:val="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41"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 строки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w:t>
            </w: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Подготовительный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lastRenderedPageBreak/>
              <w:t>4-й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11-й класс (окончили с аттестатом о среднем (полном) общем образовании)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11-й класс (переведенные в 12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400"/>
        <w:gridCol w:w="5944"/>
        <w:gridCol w:w="954"/>
        <w:gridCol w:w="2078"/>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91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 строки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w:t>
            </w: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продолжающих обучение в педагогических классах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выпускного класса, не получивших аттестат о среднем (полном) общем образовании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выдержавших экзамены экстерном за курс основной школы и получивших аттестат об общем образовании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выдержавших экзамены экстерном за курс средней (полной) школы и получивших аттестат о среднем (полном) общем образовании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получивших образование в форме экстерната по всем классам (кроме 9, 11 и 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выпускников, допущенных к выпускным экзаменам в 11 (12) классах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стр.20) участвовавшие в едином государственном экзамене (ЕГЭ)</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283"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стр.21):</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2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выпускников, участвовавших в ЕГЭ по русскому языку</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22</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91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стр.22) сдавшие ЕГЭ</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2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выпускников, участвовавших в ЕГЭ по математике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91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стр.24) сдавшие ЕГЭ</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численности обучающихся, получивших аттестат о среднем (полном) общем образовании, награждены:</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золотой медалью "За особые успехи в учении"</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26</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серебряной медалью "За особые успехи в учении"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Выпуск специальных (коррекционных) образовательных учреждений для детей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стр.28) участвовавшие в едином государственном экзамене (ЕГЭ)</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Выпуск специальных (коррекционных) классов для детей с ограниченными возможностями здоровья, организованных при образовательных учреждениях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6653"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стр.30) участвовавшие в едином государственном экзамене (ЕГЭ)</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164" w:type="dxa"/>
            <w:gridSpan w:val="6"/>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Примечание: в строках 01-14 приводятся сведения о численности обучающихся, окончивших данный класс и переведенных в следующий класс весной или осенью.</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Сведения о классах, классах-комплектах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4"/>
        <w:gridCol w:w="954"/>
        <w:gridCol w:w="2063"/>
        <w:gridCol w:w="3556"/>
      </w:tblGrid>
      <w:tr w:rsidR="00DD70CD" w:rsidRPr="003C3CB9" w:rsidTr="00DD70CD">
        <w:trPr>
          <w:trHeight w:val="15"/>
          <w:tblCellSpacing w:w="15" w:type="dxa"/>
        </w:trPr>
        <w:tc>
          <w:tcPr>
            <w:tcW w:w="572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2197" w:type="dxa"/>
            <w:gridSpan w:val="4"/>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42"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единица - 642</w:t>
            </w: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r w:rsidRPr="003C3CB9">
              <w:rPr>
                <w:rFonts w:ascii="Times New Roman" w:eastAsia="Times New Roman" w:hAnsi="Times New Roman" w:cs="Times New Roman"/>
                <w:sz w:val="14"/>
                <w:szCs w:val="14"/>
                <w:lang w:eastAsia="ru-RU"/>
              </w:rPr>
              <w:br/>
              <w:t>строки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 в образовательных учреждениях</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кроме того, специальные (коррекционные) классы (классы-комплекты) для детей с ограниченными возможностями здоровья, организованные при общеобразовательных учреждениях</w:t>
            </w: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1-4 и подготовительных классов и классов-комплектов (включая 1 классы, организованные в дошкольном учреждении)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5-9 классов и классов-комплектов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10-12 классов и классов-комплектов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1-11 (12) классов и классов-комплектов (сумма строк 01-03)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стр.04) число 1-11 (12) классов и классов-комплектов с численностью обучающихся менее 25 человек в городе или менее 14 человек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Х</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Состав обучающихся по классам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
        <w:gridCol w:w="580"/>
        <w:gridCol w:w="688"/>
        <w:gridCol w:w="646"/>
        <w:gridCol w:w="589"/>
        <w:gridCol w:w="554"/>
        <w:gridCol w:w="584"/>
        <w:gridCol w:w="606"/>
        <w:gridCol w:w="637"/>
        <w:gridCol w:w="606"/>
        <w:gridCol w:w="637"/>
        <w:gridCol w:w="606"/>
        <w:gridCol w:w="637"/>
        <w:gridCol w:w="591"/>
        <w:gridCol w:w="622"/>
        <w:gridCol w:w="591"/>
        <w:gridCol w:w="622"/>
        <w:gridCol w:w="591"/>
        <w:gridCol w:w="622"/>
        <w:gridCol w:w="591"/>
        <w:gridCol w:w="622"/>
        <w:gridCol w:w="596"/>
        <w:gridCol w:w="652"/>
      </w:tblGrid>
      <w:tr w:rsidR="00DD70CD" w:rsidRPr="003C3CB9" w:rsidTr="00DD70CD">
        <w:trPr>
          <w:trHeight w:val="15"/>
          <w:tblCellSpacing w:w="15" w:type="dxa"/>
        </w:trPr>
        <w:tc>
          <w:tcPr>
            <w:tcW w:w="2402"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1600" w:type="dxa"/>
            <w:gridSpan w:val="2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Коды по </w:t>
            </w:r>
            <w:hyperlink r:id="rId43"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 единица - 642</w:t>
            </w:r>
          </w:p>
        </w:tc>
      </w:tr>
      <w:tr w:rsidR="00DD70CD" w:rsidRPr="003C3CB9" w:rsidTr="00DD70CD">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том числе (из гр.4)</w:t>
            </w:r>
          </w:p>
        </w:tc>
        <w:tc>
          <w:tcPr>
            <w:tcW w:w="15708"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кроме того, обучающихся в специальных (коррекционных) классах для детей с ограниченными возможностями здоровья</w:t>
            </w:r>
          </w:p>
        </w:tc>
      </w:tr>
      <w:tr w:rsidR="00DD70CD" w:rsidRPr="003C3CB9" w:rsidTr="00DD70CD">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w:t>
            </w:r>
            <w:r w:rsidRPr="003C3CB9">
              <w:rPr>
                <w:rFonts w:ascii="Times New Roman" w:eastAsia="Times New Roman" w:hAnsi="Times New Roman" w:cs="Times New Roman"/>
                <w:sz w:val="14"/>
                <w:szCs w:val="14"/>
                <w:lang w:eastAsia="ru-RU"/>
              </w:rPr>
              <w:br/>
              <w:t>ки</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классов (ед)</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w:t>
            </w:r>
            <w:r w:rsidRPr="003C3CB9">
              <w:rPr>
                <w:rFonts w:ascii="Times New Roman" w:eastAsia="Times New Roman" w:hAnsi="Times New Roman" w:cs="Times New Roman"/>
                <w:sz w:val="14"/>
                <w:szCs w:val="14"/>
                <w:lang w:eastAsia="ru-RU"/>
              </w:rPr>
              <w:br/>
              <w:t>чаю-</w:t>
            </w:r>
            <w:r w:rsidRPr="003C3CB9">
              <w:rPr>
                <w:rFonts w:ascii="Times New Roman" w:eastAsia="Times New Roman" w:hAnsi="Times New Roman" w:cs="Times New Roman"/>
                <w:sz w:val="14"/>
                <w:szCs w:val="14"/>
                <w:lang w:eastAsia="ru-RU"/>
              </w:rPr>
              <w:br/>
              <w:t>щихся по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w:t>
            </w:r>
            <w:r w:rsidRPr="003C3CB9">
              <w:rPr>
                <w:rFonts w:ascii="Times New Roman" w:eastAsia="Times New Roman" w:hAnsi="Times New Roman" w:cs="Times New Roman"/>
                <w:sz w:val="14"/>
                <w:szCs w:val="14"/>
                <w:lang w:eastAsia="ru-RU"/>
              </w:rPr>
              <w:br/>
              <w:t>ходя-</w:t>
            </w:r>
            <w:r w:rsidRPr="003C3CB9">
              <w:rPr>
                <w:rFonts w:ascii="Times New Roman" w:eastAsia="Times New Roman" w:hAnsi="Times New Roman" w:cs="Times New Roman"/>
                <w:sz w:val="14"/>
                <w:szCs w:val="14"/>
                <w:lang w:eastAsia="ru-RU"/>
              </w:rPr>
              <w:br/>
              <w:t>щих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вто-</w:t>
            </w:r>
            <w:r w:rsidRPr="003C3CB9">
              <w:rPr>
                <w:rFonts w:ascii="Times New Roman" w:eastAsia="Times New Roman" w:hAnsi="Times New Roman" w:cs="Times New Roman"/>
                <w:sz w:val="14"/>
                <w:szCs w:val="14"/>
                <w:lang w:eastAsia="ru-RU"/>
              </w:rPr>
              <w:br/>
              <w:t>ро-</w:t>
            </w:r>
            <w:r w:rsidRPr="003C3CB9">
              <w:rPr>
                <w:rFonts w:ascii="Times New Roman" w:eastAsia="Times New Roman" w:hAnsi="Times New Roman" w:cs="Times New Roman"/>
                <w:sz w:val="14"/>
                <w:szCs w:val="14"/>
                <w:lang w:eastAsia="ru-RU"/>
              </w:rPr>
              <w:br/>
              <w:t>год-</w:t>
            </w:r>
            <w:r w:rsidRPr="003C3CB9">
              <w:rPr>
                <w:rFonts w:ascii="Times New Roman" w:eastAsia="Times New Roman" w:hAnsi="Times New Roman" w:cs="Times New Roman"/>
                <w:sz w:val="14"/>
                <w:szCs w:val="14"/>
                <w:lang w:eastAsia="ru-RU"/>
              </w:rPr>
              <w:br/>
              <w:t>ни-</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дево-</w:t>
            </w:r>
            <w:r w:rsidRPr="003C3CB9">
              <w:rPr>
                <w:rFonts w:ascii="Times New Roman" w:eastAsia="Times New Roman" w:hAnsi="Times New Roman" w:cs="Times New Roman"/>
                <w:sz w:val="14"/>
                <w:szCs w:val="14"/>
                <w:lang w:eastAsia="ru-RU"/>
              </w:rPr>
              <w:br/>
              <w:t>чек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для неслы-</w:t>
            </w:r>
            <w:r w:rsidRPr="003C3CB9">
              <w:rPr>
                <w:rFonts w:ascii="Times New Roman" w:eastAsia="Times New Roman" w:hAnsi="Times New Roman" w:cs="Times New Roman"/>
                <w:sz w:val="14"/>
                <w:szCs w:val="14"/>
                <w:lang w:eastAsia="ru-RU"/>
              </w:rPr>
              <w:br/>
              <w:t>шащих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для слабослы-</w:t>
            </w:r>
            <w:r w:rsidRPr="003C3CB9">
              <w:rPr>
                <w:rFonts w:ascii="Times New Roman" w:eastAsia="Times New Roman" w:hAnsi="Times New Roman" w:cs="Times New Roman"/>
                <w:sz w:val="14"/>
                <w:szCs w:val="14"/>
                <w:lang w:eastAsia="ru-RU"/>
              </w:rPr>
              <w:br/>
              <w:t>шащих и поздно-</w:t>
            </w:r>
            <w:r w:rsidRPr="003C3CB9">
              <w:rPr>
                <w:rFonts w:ascii="Times New Roman" w:eastAsia="Times New Roman" w:hAnsi="Times New Roman" w:cs="Times New Roman"/>
                <w:sz w:val="14"/>
                <w:szCs w:val="14"/>
                <w:lang w:eastAsia="ru-RU"/>
              </w:rPr>
              <w:br/>
              <w:t>оглохших</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для незрячих</w:t>
            </w:r>
          </w:p>
        </w:tc>
        <w:tc>
          <w:tcPr>
            <w:tcW w:w="2033"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для слабовидящих и поздно-</w:t>
            </w:r>
            <w:r w:rsidRPr="003C3CB9">
              <w:rPr>
                <w:rFonts w:ascii="Times New Roman" w:eastAsia="Times New Roman" w:hAnsi="Times New Roman" w:cs="Times New Roman"/>
                <w:sz w:val="14"/>
                <w:szCs w:val="14"/>
                <w:lang w:eastAsia="ru-RU"/>
              </w:rPr>
              <w:br/>
              <w:t>ослепших</w:t>
            </w:r>
          </w:p>
        </w:tc>
        <w:tc>
          <w:tcPr>
            <w:tcW w:w="1848"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тяжелой речевой патологией</w:t>
            </w:r>
          </w:p>
        </w:tc>
        <w:tc>
          <w:tcPr>
            <w:tcW w:w="2218"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нарушениями опорно-двигательного аппарата</w:t>
            </w:r>
          </w:p>
        </w:tc>
        <w:tc>
          <w:tcPr>
            <w:tcW w:w="2033"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задержкой психического развития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умственной отсталостью</w:t>
            </w:r>
          </w:p>
        </w:tc>
      </w:tr>
      <w:tr w:rsidR="00DD70CD" w:rsidRPr="003C3CB9" w:rsidTr="00DD70CD">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спис-</w:t>
            </w:r>
            <w:r w:rsidRPr="003C3CB9">
              <w:rPr>
                <w:rFonts w:ascii="Times New Roman" w:eastAsia="Times New Roman" w:hAnsi="Times New Roman" w:cs="Times New Roman"/>
                <w:sz w:val="14"/>
                <w:szCs w:val="14"/>
                <w:lang w:eastAsia="ru-RU"/>
              </w:rPr>
              <w:br/>
              <w:t>кам вместе с новым прие-</w:t>
            </w:r>
            <w:r w:rsidRPr="003C3CB9">
              <w:rPr>
                <w:rFonts w:ascii="Times New Roman" w:eastAsia="Times New Roman" w:hAnsi="Times New Roman" w:cs="Times New Roman"/>
                <w:sz w:val="14"/>
                <w:szCs w:val="14"/>
                <w:lang w:eastAsia="ru-RU"/>
              </w:rPr>
              <w:br/>
              <w:t>мом (чел)</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ков*</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w:t>
            </w:r>
            <w:r w:rsidRPr="003C3CB9">
              <w:rPr>
                <w:rFonts w:ascii="Times New Roman" w:eastAsia="Times New Roman" w:hAnsi="Times New Roman" w:cs="Times New Roman"/>
                <w:sz w:val="14"/>
                <w:szCs w:val="14"/>
                <w:lang w:eastAsia="ru-RU"/>
              </w:rPr>
              <w:br/>
              <w:t>сов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w:t>
            </w:r>
            <w:r w:rsidRPr="003C3CB9">
              <w:rPr>
                <w:rFonts w:ascii="Times New Roman" w:eastAsia="Times New Roman" w:hAnsi="Times New Roman" w:cs="Times New Roman"/>
                <w:sz w:val="14"/>
                <w:szCs w:val="14"/>
                <w:lang w:eastAsia="ru-RU"/>
              </w:rPr>
              <w:br/>
              <w:t>лен-</w:t>
            </w:r>
            <w:r w:rsidRPr="003C3CB9">
              <w:rPr>
                <w:rFonts w:ascii="Times New Roman" w:eastAsia="Times New Roman" w:hAnsi="Times New Roman" w:cs="Times New Roman"/>
                <w:sz w:val="14"/>
                <w:szCs w:val="14"/>
                <w:lang w:eastAsia="ru-RU"/>
              </w:rPr>
              <w:br/>
              <w:t>ность обуча-</w:t>
            </w:r>
            <w:r w:rsidRPr="003C3CB9">
              <w:rPr>
                <w:rFonts w:ascii="Times New Roman" w:eastAsia="Times New Roman" w:hAnsi="Times New Roman" w:cs="Times New Roman"/>
                <w:sz w:val="14"/>
                <w:szCs w:val="14"/>
                <w:lang w:eastAsia="ru-RU"/>
              </w:rPr>
              <w:br/>
              <w:t>ющи-</w:t>
            </w:r>
            <w:r w:rsidRPr="003C3CB9">
              <w:rPr>
                <w:rFonts w:ascii="Times New Roman" w:eastAsia="Times New Roman" w:hAnsi="Times New Roman" w:cs="Times New Roman"/>
                <w:sz w:val="14"/>
                <w:szCs w:val="14"/>
                <w:lang w:eastAsia="ru-RU"/>
              </w:rPr>
              <w:br/>
              <w:t>хся (чел)</w:t>
            </w: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19</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23</w:t>
            </w: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Подготовительный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 организованный в дошкольном учреждении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r w:rsidRPr="003C3CB9">
              <w:rPr>
                <w:rFonts w:ascii="Times New Roman" w:eastAsia="Times New Roman" w:hAnsi="Times New Roman" w:cs="Times New Roman"/>
                <w:sz w:val="14"/>
                <w:szCs w:val="14"/>
                <w:lang w:eastAsia="ru-RU"/>
              </w:rPr>
              <w:br/>
              <w:t>(сумма строк 01-14)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Кроме того (из стр.15), дошкольная группа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1600" w:type="dxa"/>
            <w:gridSpan w:val="23"/>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Примечание: графу 5 по всем строкам заполняет школа-интернат и другие учреждения, где дети не только проживают, но и обучаются. В графе 6 показывают второгодников и поступивших из числа выбывших в прошлом учебном году и ранее. В строке 16 графе 3 показывают число дошкольных групп.</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6683"/>
        <w:gridCol w:w="1139"/>
        <w:gridCol w:w="2078"/>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4"/>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 по </w:t>
            </w:r>
            <w:hyperlink r:id="rId44"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w:t>
            </w: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w:t>
            </w: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детей-сирот и детей, оставшихся без попечения родителей (устроенные под надзор в образовательных организациях)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Численность детей с умственной отсталостью (заполняет специальное (коррекционное) </w:t>
            </w:r>
            <w:r w:rsidRPr="003C3CB9">
              <w:rPr>
                <w:rFonts w:ascii="Times New Roman" w:eastAsia="Times New Roman" w:hAnsi="Times New Roman" w:cs="Times New Roman"/>
                <w:sz w:val="18"/>
                <w:szCs w:val="18"/>
                <w:lang w:eastAsia="ru-RU"/>
              </w:rPr>
              <w:lastRenderedPageBreak/>
              <w:t>учреждение для детей с ограниченными возможностями здоровья)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18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стр.18) численность воспитанников (без приходящих) с умственной отсталостью (заполняет школа-интернат)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детей, обучающихся индивидуально на дому по программам специальных (коррекционных) образовательных учреждений I-VIII видов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стр.20)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на дому по общеобразовательным программам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стр.22)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на дому по индивидуальным учебным планам (из суммы строк 20 и 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стр.24)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детей, занимающихся в классах компенсирующего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воспитанников с ограниченными возможностями здоровья (без обучающихся в специальных (коррекционных) классах, организованных при общеобразовательном учреждении)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детей-инвалидов (без обучающихся в специальных (коррекционных) классах, организованных при общеобразовательном учреждении)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детей, обучающихся в форме семейного образования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слабовидящих детей, обучающихся в учреждениях для незрячих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незрячих детей, обучающихся в учреждениях для слабовидящих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Возрастной состав обучающихся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обучающихся в специальных (коррекционных) классах для детей с ограниченными возможностями здоровья; составляется на основании документов о рождении)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584"/>
        <w:gridCol w:w="1324"/>
        <w:gridCol w:w="1139"/>
        <w:gridCol w:w="954"/>
        <w:gridCol w:w="1139"/>
        <w:gridCol w:w="1139"/>
        <w:gridCol w:w="1508"/>
        <w:gridCol w:w="159"/>
        <w:gridCol w:w="980"/>
        <w:gridCol w:w="1139"/>
        <w:gridCol w:w="1324"/>
        <w:gridCol w:w="1708"/>
      </w:tblGrid>
      <w:tr w:rsidR="00DD70CD" w:rsidRPr="003C3CB9" w:rsidTr="00DD70CD">
        <w:trPr>
          <w:trHeight w:val="15"/>
          <w:tblCellSpacing w:w="15" w:type="dxa"/>
        </w:trPr>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3860" w:type="dxa"/>
            <w:gridSpan w:val="1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 по </w:t>
            </w:r>
            <w:hyperlink r:id="rId45"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w:t>
            </w:r>
          </w:p>
        </w:tc>
      </w:tr>
      <w:tr w:rsidR="00DD70CD" w:rsidRPr="003C3CB9" w:rsidTr="00DD70CD">
        <w:trPr>
          <w:tblCellSpacing w:w="15" w:type="dxa"/>
        </w:trPr>
        <w:tc>
          <w:tcPr>
            <w:tcW w:w="4066"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w:t>
            </w:r>
          </w:p>
        </w:tc>
        <w:tc>
          <w:tcPr>
            <w:tcW w:w="665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общей численности (из гр.3) обучающиеся</w:t>
            </w:r>
          </w:p>
        </w:tc>
      </w:tr>
      <w:tr w:rsidR="00DD70CD" w:rsidRPr="003C3CB9" w:rsidTr="00DD70CD">
        <w:trPr>
          <w:tblCellSpacing w:w="15" w:type="dxa"/>
        </w:trPr>
        <w:tc>
          <w:tcPr>
            <w:tcW w:w="4066"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девочек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подготови-</w:t>
            </w:r>
            <w:r w:rsidRPr="003C3CB9">
              <w:rPr>
                <w:rFonts w:ascii="Times New Roman" w:eastAsia="Times New Roman" w:hAnsi="Times New Roman" w:cs="Times New Roman"/>
                <w:sz w:val="18"/>
                <w:szCs w:val="18"/>
                <w:lang w:eastAsia="ru-RU"/>
              </w:rPr>
              <w:br/>
              <w:t>тельных классов</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9 классов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10-11 (12) классов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 (из графы 8) выпускных классов</w:t>
            </w:r>
          </w:p>
        </w:tc>
      </w:tr>
      <w:tr w:rsidR="00DD70CD" w:rsidRPr="003C3CB9" w:rsidTr="00DD70CD">
        <w:trPr>
          <w:tblCellSpacing w:w="15" w:type="dxa"/>
        </w:trPr>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9</w:t>
            </w: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2007 г.</w:t>
            </w: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 лет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2006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2005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7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полных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2004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8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2003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9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2002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2001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11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января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2000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ж</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12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2013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1999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13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1998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1997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15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1996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16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1995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1994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18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1993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1992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 лет</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1991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21 год</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1990 г.</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22 года</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1989 г. и ранее</w:t>
            </w: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23 года и старше</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Итого (сумма строк 01-19)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rHeight w:val="15"/>
          <w:tblCellSpacing w:w="15" w:type="dxa"/>
        </w:trPr>
        <w:tc>
          <w:tcPr>
            <w:tcW w:w="9055" w:type="dxa"/>
            <w:gridSpan w:val="9"/>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4"/>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055" w:type="dxa"/>
            <w:gridSpan w:val="9"/>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в специальных (коррекционных) классах для детей с</w:t>
            </w:r>
          </w:p>
        </w:tc>
        <w:tc>
          <w:tcPr>
            <w:tcW w:w="4435" w:type="dxa"/>
            <w:gridSpan w:val="4"/>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055" w:type="dxa"/>
            <w:gridSpan w:val="9"/>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ограниченными возможностями здоровья в возрасте 16 лет и старше (21)</w:t>
            </w:r>
          </w:p>
        </w:tc>
        <w:tc>
          <w:tcPr>
            <w:tcW w:w="4435" w:type="dxa"/>
            <w:gridSpan w:val="4"/>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Сведения о педагогических и медицинских работниках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7237"/>
        <w:gridCol w:w="1139"/>
        <w:gridCol w:w="1708"/>
      </w:tblGrid>
      <w:tr w:rsidR="00DD70CD" w:rsidRPr="003C3CB9" w:rsidTr="00DD70CD">
        <w:trPr>
          <w:trHeight w:val="15"/>
          <w:tblCellSpacing w:w="15" w:type="dxa"/>
        </w:trPr>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4"/>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 по </w:t>
            </w:r>
            <w:hyperlink r:id="rId46"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w:t>
            </w: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w:t>
            </w: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Учителя в специальных (коррекционных) классах для детей с ограниченными возможностями </w:t>
            </w:r>
            <w:r w:rsidRPr="003C3CB9">
              <w:rPr>
                <w:rFonts w:ascii="Times New Roman" w:eastAsia="Times New Roman" w:hAnsi="Times New Roman" w:cs="Times New Roman"/>
                <w:sz w:val="18"/>
                <w:szCs w:val="18"/>
                <w:lang w:eastAsia="ru-RU"/>
              </w:rPr>
              <w:lastRenderedPageBreak/>
              <w:t>здоровья при общеобразовательных учреждениях (сумма строк 03-10)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неслышащих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слабослышащих и позднооглохших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незрячих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слабовидящих и поздноослепших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детей с тяжелой речевой патологией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детей с нарушениями опорно-двигательного аппарата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детей с задержкой психического развития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классы для детей с умственной отсталостью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Медицинские работники: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врачи всех специальностей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11</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медицинские сестры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7. Сведения о сменности занятий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1139"/>
        <w:gridCol w:w="1139"/>
        <w:gridCol w:w="1878"/>
        <w:gridCol w:w="1508"/>
        <w:gridCol w:w="2078"/>
      </w:tblGrid>
      <w:tr w:rsidR="00DD70CD" w:rsidRPr="003C3CB9" w:rsidTr="00DD70CD">
        <w:trPr>
          <w:trHeight w:val="15"/>
          <w:tblCellSpacing w:w="15" w:type="dxa"/>
        </w:trPr>
        <w:tc>
          <w:tcPr>
            <w:tcW w:w="277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6"/>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47"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 единица - 642</w:t>
            </w:r>
          </w:p>
        </w:tc>
      </w:tr>
      <w:tr w:rsidR="00DD70CD" w:rsidRPr="003C3CB9" w:rsidTr="00DD70CD">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классов и классов-комплектов и численность обучающихся в них, занимающихся</w:t>
            </w:r>
          </w:p>
        </w:tc>
      </w:tr>
      <w:tr w:rsidR="00DD70CD" w:rsidRPr="003C3CB9" w:rsidTr="00DD70CD">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во 2-ю смену</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3-ю смену</w:t>
            </w:r>
          </w:p>
        </w:tc>
      </w:tr>
      <w:tr w:rsidR="00DD70CD" w:rsidRPr="003C3CB9" w:rsidTr="00DD70CD">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классов (ед)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обучающихся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классов (ед)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обучающихся (чел)</w:t>
            </w:r>
          </w:p>
        </w:tc>
      </w:tr>
      <w:tr w:rsidR="00DD70CD" w:rsidRPr="003C3CB9" w:rsidTr="00DD70C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w:t>
            </w:r>
          </w:p>
        </w:tc>
      </w:tr>
      <w:tr w:rsidR="00DD70CD" w:rsidRPr="003C3CB9" w:rsidTr="00DD70C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8. Сведения о группах продленного дня и интернатах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1139"/>
        <w:gridCol w:w="1708"/>
      </w:tblGrid>
      <w:tr w:rsidR="00DD70CD" w:rsidRPr="003C3CB9" w:rsidTr="00DD70CD">
        <w:trPr>
          <w:trHeight w:val="15"/>
          <w:tblCellSpacing w:w="15" w:type="dxa"/>
        </w:trPr>
        <w:tc>
          <w:tcPr>
            <w:tcW w:w="7577"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48"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 единица - 642</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групп продленного дня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 для обучающихся 1-4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Численность обучающихся в группах продленного дня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 обучающихся 1-4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Имеется ли интернат при школе (да - 1, нет - 0)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воспитанников в интернате при школе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3"/>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Примечание: строки 05, 06 заполняют образовательные учреждения, не имеющие статуса детского дома-школы, школы-интерната.</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9. Сведения о числе групп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1878"/>
        <w:gridCol w:w="969"/>
      </w:tblGrid>
      <w:tr w:rsidR="00DD70CD" w:rsidRPr="00DD70CD" w:rsidTr="00DD70CD">
        <w:trPr>
          <w:trHeight w:val="15"/>
          <w:tblCellSpacing w:w="15" w:type="dxa"/>
        </w:trPr>
        <w:tc>
          <w:tcPr>
            <w:tcW w:w="757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групп (заполняет детский дом, детский дом-школа и школа-интернат для детей с ограниченными возможностями здоровья; образовательные учреждения санаторного типа для</w:t>
            </w:r>
          </w:p>
        </w:tc>
        <w:tc>
          <w:tcPr>
            <w:tcW w:w="2772"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детей, нуждающихся в длительном лечении) (01)</w:t>
            </w:r>
          </w:p>
        </w:tc>
        <w:tc>
          <w:tcPr>
            <w:tcW w:w="184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10. Сведения о логопедическом пункте, кабинете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1139"/>
        <w:gridCol w:w="1708"/>
      </w:tblGrid>
      <w:tr w:rsidR="00DD70CD" w:rsidRPr="003C3CB9" w:rsidTr="00DD70CD">
        <w:trPr>
          <w:trHeight w:val="15"/>
          <w:tblCellSpacing w:w="15" w:type="dxa"/>
        </w:trPr>
        <w:tc>
          <w:tcPr>
            <w:tcW w:w="7577"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49"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единица - 642; человек - 792</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Имеется ли в учреждении логопедический пункт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Имеется ли в учреждении логопедический кабинет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занимающихся в собственном логопедическом пункте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занимающихся в собственном логопедическом кабинете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в учреждении, посещающих занятия в логопедических пунктах, организованных в других образовательных учреждениях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в учреждении, посещающих занятия в логопедических кабинетах, организованных в других образовательных учреждениях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11. Сведения об органах самоуправления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7052"/>
        <w:gridCol w:w="1139"/>
        <w:gridCol w:w="1708"/>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Имеется ли в учреждении, реализующем программы общего образования, орган общественного самоуправления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попечительский совет (да-1, нет-0)</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орган коллегиального управления с участием общественности (да-1, нет-0)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12. Сведения о платных дополнительных образовательных услугах за 2011/2012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1139"/>
        <w:gridCol w:w="1708"/>
      </w:tblGrid>
      <w:tr w:rsidR="00DD70CD" w:rsidRPr="003C3CB9" w:rsidTr="00DD70CD">
        <w:trPr>
          <w:trHeight w:val="15"/>
          <w:tblCellSpacing w:w="15" w:type="dxa"/>
        </w:trPr>
        <w:tc>
          <w:tcPr>
            <w:tcW w:w="7577"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50"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единица - 642; человек - 792</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Предоставляет ли учреждение, реализующее программы общего образования, платные дополнительные образовательные услуги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данного учреждения, пользующихся платными дополнительными образовательными услугами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Кроме того (стр.02), численность пользующихся платными дополнительными образовательными услугами, не обучающихся в данном учреждении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13. Сведения о материально-технической базе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6683"/>
        <w:gridCol w:w="1139"/>
        <w:gridCol w:w="1708"/>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5"/>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51"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квадратный метр - 055; единица - 642; место - 698; человек - 792</w:t>
            </w: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зданий и сооружений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Общая площадь всех помещений (м</w:t>
            </w:r>
            <w:r w:rsidRPr="003C3CB9">
              <w:rPr>
                <w:rFonts w:ascii="Times New Roman" w:eastAsia="Times New Roman" w:hAnsi="Times New Roman" w:cs="Times New Roman"/>
                <w:noProof/>
                <w:sz w:val="18"/>
                <w:szCs w:val="18"/>
                <w:lang w:eastAsia="ru-RU"/>
              </w:rPr>
              <mc:AlternateContent>
                <mc:Choice Requires="wps">
                  <w:drawing>
                    <wp:inline distT="0" distB="0" distL="0" distR="0" wp14:anchorId="79CE7AB5" wp14:editId="01465DE1">
                      <wp:extent cx="102870" cy="219075"/>
                      <wp:effectExtent l="0" t="0" r="0" b="0"/>
                      <wp:docPr id="23" name="Прямоугольник 23"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E1484" id="Прямоугольник 23"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" filled="f" stroked="f">
                      <o:lock v:ext="edit" aspectratio="t"/>
                      <w10:anchorlock/>
                    </v:rect>
                  </w:pict>
                </mc:Fallback>
              </mc:AlternateContent>
            </w:r>
            <w:r w:rsidRPr="003C3CB9">
              <w:rPr>
                <w:rFonts w:ascii="Times New Roman" w:eastAsia="Times New Roman" w:hAnsi="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классных комнат (включая учебные кабинеты и лаборатории)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Их площадь (м</w:t>
            </w:r>
            <w:r w:rsidRPr="003C3CB9">
              <w:rPr>
                <w:rFonts w:ascii="Times New Roman" w:eastAsia="Times New Roman" w:hAnsi="Times New Roman" w:cs="Times New Roman"/>
                <w:noProof/>
                <w:sz w:val="18"/>
                <w:szCs w:val="18"/>
                <w:lang w:eastAsia="ru-RU"/>
              </w:rPr>
              <mc:AlternateContent>
                <mc:Choice Requires="wps">
                  <w:drawing>
                    <wp:inline distT="0" distB="0" distL="0" distR="0" wp14:anchorId="038C386A" wp14:editId="355CEC6A">
                      <wp:extent cx="102870" cy="219075"/>
                      <wp:effectExtent l="0" t="0" r="0" b="0"/>
                      <wp:docPr id="22" name="Прямоугольник 22"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C8477" id="Прямоугольник 22"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" filled="f" stroked="f">
                      <o:lock v:ext="edit" aspectratio="t"/>
                      <w10:anchorlock/>
                    </v:rect>
                  </w:pict>
                </mc:Fallback>
              </mc:AlternateContent>
            </w:r>
            <w:r w:rsidRPr="003C3CB9">
              <w:rPr>
                <w:rFonts w:ascii="Times New Roman" w:eastAsia="Times New Roman" w:hAnsi="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тракторов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Имеет ли учреждение физкультурный зал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плавательный бассейн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актовый или лекционный зал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музей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Размер учебно-опытного земельного участка (при отсутствии участка поставить "0") (м</w:t>
            </w:r>
            <w:r w:rsidRPr="003C3CB9">
              <w:rPr>
                <w:rFonts w:ascii="Times New Roman" w:eastAsia="Times New Roman" w:hAnsi="Times New Roman" w:cs="Times New Roman"/>
                <w:noProof/>
                <w:sz w:val="18"/>
                <w:szCs w:val="18"/>
                <w:lang w:eastAsia="ru-RU"/>
              </w:rPr>
              <mc:AlternateContent>
                <mc:Choice Requires="wps">
                  <w:drawing>
                    <wp:inline distT="0" distB="0" distL="0" distR="0" wp14:anchorId="48E65C70" wp14:editId="4875002D">
                      <wp:extent cx="102870" cy="219075"/>
                      <wp:effectExtent l="0" t="0" r="0" b="0"/>
                      <wp:docPr id="21" name="Прямоугольник 21"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73B53" id="Прямоугольник 21"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" filled="f" stroked="f">
                      <o:lock v:ext="edit" aspectratio="t"/>
                      <w10:anchorlock/>
                    </v:rect>
                  </w:pict>
                </mc:Fallback>
              </mc:AlternateContent>
            </w:r>
            <w:r w:rsidRPr="003C3CB9">
              <w:rPr>
                <w:rFonts w:ascii="Times New Roman" w:eastAsia="Times New Roman" w:hAnsi="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Размер подсобного сельского хозяйства (при отсутствии поставить "0") (м</w:t>
            </w:r>
            <w:r w:rsidRPr="003C3CB9">
              <w:rPr>
                <w:rFonts w:ascii="Times New Roman" w:eastAsia="Times New Roman" w:hAnsi="Times New Roman" w:cs="Times New Roman"/>
                <w:noProof/>
                <w:sz w:val="18"/>
                <w:szCs w:val="18"/>
                <w:lang w:eastAsia="ru-RU"/>
              </w:rPr>
              <mc:AlternateContent>
                <mc:Choice Requires="wps">
                  <w:drawing>
                    <wp:inline distT="0" distB="0" distL="0" distR="0" wp14:anchorId="4B94AB85" wp14:editId="2184D9BF">
                      <wp:extent cx="102870" cy="219075"/>
                      <wp:effectExtent l="0" t="0" r="0" b="0"/>
                      <wp:docPr id="20" name="Прямоугольник 20"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353A" id="Прямоугольник 20"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&#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O/wNHKvAwAAUQ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3C3CB9">
              <w:rPr>
                <w:rFonts w:ascii="Times New Roman" w:eastAsia="Times New Roman" w:hAnsi="Times New Roman" w:cs="Times New Roman"/>
                <w:sz w:val="18"/>
                <w:szCs w:val="1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Имеется ли столовая или буфет с горячим питанием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т.ч.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посадочных мест в столовых, буфетах - всего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т.ч. посадочных мест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пользующихся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имеющих льготное обеспечение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в библиотеке (книжном фонде) книг (включая школьные учебники), брошюр, журналов (при отсутствии библиотеки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т.ч. школьных учебников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Техническое состояние общеобразовательного учреждения: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требует ли капитального ремонта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зданий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находится ли в аварийном состоянии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зданий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имеют все виды благоустройства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Наличие: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водопровода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центрального отопления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канализации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автомобилей для учебных целей (при отсутствии автомобилей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автотранспортных средств, предназначенных для перевозки обучающихся (при отсутствии автотранспортных средств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пассажирских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автотранспортных средств, предназначенных для хозяйственных нужд (при отсутствии автотранспортных средств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Число кабинетов основ информатики и вычислительной техники (при отсутствии таких кабинетов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рабочих мест с ЭВМ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персональных ЭВМ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приобретенных за последний год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персональных ЭВМ в составе локальных вычислительных сетей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стр.39):</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используются в 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40</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переносных компьютеров (ноутбуков, планшетов)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стр.41):</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используются в 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Подключено ли учреждение к сети Интернет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Тип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модем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44</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выделенная линия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спутниковое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скорость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128 кбит/с до 256 кбит/с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256 кбит/с до 1 мбит/с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1 мбит/с до 5 мбит/с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5 мбит/с и выше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персональных ЭВМ, подключенных к сети Интернет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(из стр.51):</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02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используются в 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адрес электронной почты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собственный сайт в сети Интернет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Ведется ли в учреждении электронный дневник, электронный журнал успеваемости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электронную библиотеку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Реализуются ли в учреждении образовательные программы с использованием дистанционных технологий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Имеет ли учреждение пожарную сигнализацию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дымовые извещатели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пожарные краны и рукава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огнетушителей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сотрудников охраны (при отсутствии охраны поставить "0")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системы видеонаблюдения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"тревожную кнопку"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условия для беспрепятственного доступа инвалидов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Имеет ли учреждение на сайте нормативно закрепленный перечень сведений о своей 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14. Кружковая работа обучающихся за 2011/2012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5"/>
        <w:gridCol w:w="954"/>
        <w:gridCol w:w="954"/>
        <w:gridCol w:w="1324"/>
        <w:gridCol w:w="954"/>
        <w:gridCol w:w="1339"/>
      </w:tblGrid>
      <w:tr w:rsidR="00DD70CD" w:rsidRPr="003C3CB9" w:rsidTr="00DD70CD">
        <w:trPr>
          <w:trHeight w:val="15"/>
          <w:tblCellSpacing w:w="15" w:type="dxa"/>
        </w:trPr>
        <w:tc>
          <w:tcPr>
            <w:tcW w:w="499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349" w:type="dxa"/>
            <w:gridSpan w:val="6"/>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52"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 единица - 642</w:t>
            </w:r>
          </w:p>
        </w:tc>
      </w:tr>
      <w:tr w:rsidR="00DD70CD" w:rsidRPr="003C3CB9" w:rsidTr="00DD70CD">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Наименование кружков</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кружков, ед.</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них обучающихся, чел.</w:t>
            </w: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 платные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 платных</w:t>
            </w: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w:t>
            </w: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Технические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Эколого-биологические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Туристско-краеведческие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Спортивные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Художественного творчества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Другие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 (сумма строк 01-06)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численность занимающихся в 2 и более кружках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15. Сведения об обучающихся, выбывших из учреждения в течение 2011/2012 учебного года и летнего периода 2012 года</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 считая окончивших 4 класс в начальной школе, 9 класс в основной школе, 11 (12) класс в средней школе)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5020"/>
        <w:gridCol w:w="954"/>
        <w:gridCol w:w="1324"/>
        <w:gridCol w:w="1139"/>
        <w:gridCol w:w="1339"/>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534" w:type="dxa"/>
            <w:gridSpan w:val="7"/>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53"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Причины выбытия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5-9 классы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10-11 (12) классы</w:t>
            </w: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r>
      <w:tr w:rsidR="00DD70CD" w:rsidRPr="003C3CB9" w:rsidTr="00DD70CD">
        <w:trPr>
          <w:tblCellSpacing w:w="15" w:type="dxa"/>
        </w:trPr>
        <w:tc>
          <w:tcPr>
            <w:tcW w:w="59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 выбыло (сумма строк 02-06, 08-16)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дневные общеобразовательные учреждения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специальные (коррекционные) учреждения и классы для детей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вечерние (сменные) общеобразовательные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образовательные учреждения среднего профессионального образования (дневное обучение)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образовательные учреждения начального 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том числе в группы, не осуществляющие общеобразовательную подготовку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 различные курсы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исключены за недостойное поведение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из-за длительной болезни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специальные учебно-воспитательные учреждения и воспитательно-трудовые колонии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поступили на работу и не продолжают обучение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 работают и не учатся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отчислены по неуспеваемости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 причине смерти обучающегося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35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 другим причинам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16. Сведения о преподавании иностранных языков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6"/>
        <w:gridCol w:w="734"/>
        <w:gridCol w:w="784"/>
        <w:gridCol w:w="817"/>
        <w:gridCol w:w="785"/>
        <w:gridCol w:w="817"/>
        <w:gridCol w:w="785"/>
        <w:gridCol w:w="817"/>
        <w:gridCol w:w="785"/>
        <w:gridCol w:w="817"/>
        <w:gridCol w:w="785"/>
        <w:gridCol w:w="817"/>
        <w:gridCol w:w="785"/>
        <w:gridCol w:w="817"/>
        <w:gridCol w:w="785"/>
        <w:gridCol w:w="817"/>
        <w:gridCol w:w="785"/>
        <w:gridCol w:w="832"/>
      </w:tblGrid>
      <w:tr w:rsidR="00DD70CD" w:rsidRPr="003C3CB9" w:rsidTr="00DD70CD">
        <w:trPr>
          <w:trHeight w:val="15"/>
          <w:tblCellSpacing w:w="15" w:type="dxa"/>
        </w:trPr>
        <w:tc>
          <w:tcPr>
            <w:tcW w:w="221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1067" w:type="dxa"/>
            <w:gridSpan w:val="18"/>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Коды по </w:t>
            </w:r>
            <w:hyperlink r:id="rId54"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 единица - 642</w:t>
            </w:r>
          </w:p>
        </w:tc>
      </w:tr>
      <w:tr w:rsidR="00DD70CD" w:rsidRPr="003C3CB9" w:rsidTr="00DD70CD">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английский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французский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немецкий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итальянский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испанский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китайский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арабский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другие</w:t>
            </w:r>
          </w:p>
        </w:tc>
      </w:tr>
      <w:tr w:rsidR="00DD70CD" w:rsidRPr="003C3CB9" w:rsidTr="00DD70CD">
        <w:trPr>
          <w:tblCellSpacing w:w="15" w:type="dxa"/>
        </w:trPr>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которых преподаются иностранные языки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классов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r w:rsidRPr="003C3CB9">
              <w:rPr>
                <w:rFonts w:ascii="Times New Roman" w:eastAsia="Times New Roman" w:hAnsi="Times New Roman" w:cs="Times New Roman"/>
                <w:sz w:val="14"/>
                <w:szCs w:val="14"/>
                <w:lang w:eastAsia="ru-RU"/>
              </w:rPr>
              <w:br/>
              <w:t>щихся (чел)</w:t>
            </w: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18</w:t>
            </w: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10-11 (12)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lastRenderedPageBreak/>
              <w:t>Всего (сумма строк 01-03)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стр.04) изучающих 2-й, 3-й и более иностранные языки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17. Сведения об углубленном изучении отдельных предметов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3172"/>
        <w:gridCol w:w="1139"/>
        <w:gridCol w:w="584"/>
        <w:gridCol w:w="584"/>
        <w:gridCol w:w="954"/>
        <w:gridCol w:w="1139"/>
        <w:gridCol w:w="584"/>
        <w:gridCol w:w="769"/>
        <w:gridCol w:w="769"/>
        <w:gridCol w:w="1523"/>
      </w:tblGrid>
      <w:tr w:rsidR="00DD70CD" w:rsidRPr="003C3CB9" w:rsidTr="00DD70CD">
        <w:trPr>
          <w:trHeight w:val="15"/>
          <w:tblCellSpacing w:w="15" w:type="dxa"/>
        </w:trPr>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1273" w:type="dxa"/>
            <w:gridSpan w:val="11"/>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Коды по </w:t>
            </w:r>
            <w:hyperlink r:id="rId55"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человек - 792; единица - 642</w:t>
            </w:r>
          </w:p>
        </w:tc>
      </w:tr>
      <w:tr w:rsidR="00DD70CD" w:rsidRPr="003C3CB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Профили обучения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классов (групп) с углубленным изучением предметов (ед)</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обучающихся в классах (группах) с углубленным изучением предметов (чел)</w:t>
            </w:r>
          </w:p>
        </w:tc>
      </w:tr>
      <w:tr w:rsidR="00DD70CD" w:rsidRPr="003C3CB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10-11 (12)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Итого</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10-11 (12)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Итого</w:t>
            </w: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r>
      <w:tr w:rsidR="00DD70CD" w:rsidRPr="003C3CB9"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Гуманитарный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из них с изучением языков: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английского</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французского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немецкого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других европейских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восточных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Естественно-научный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Технический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Сельскохозяйственный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Другие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18. Сведения о профильном обучении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5"/>
        <w:gridCol w:w="954"/>
        <w:gridCol w:w="2063"/>
        <w:gridCol w:w="2817"/>
      </w:tblGrid>
      <w:tr w:rsidR="00DD70CD" w:rsidRPr="003C3CB9" w:rsidTr="00DD70CD">
        <w:trPr>
          <w:trHeight w:val="15"/>
          <w:tblCellSpacing w:w="15" w:type="dxa"/>
        </w:trPr>
        <w:tc>
          <w:tcPr>
            <w:tcW w:w="499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0718" w:type="dxa"/>
            <w:gridSpan w:val="4"/>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 xml:space="preserve">Коды по </w:t>
            </w:r>
            <w:hyperlink r:id="rId56" w:history="1">
              <w:r w:rsidRPr="003C3CB9">
                <w:rPr>
                  <w:rFonts w:ascii="Times New Roman" w:eastAsia="Times New Roman" w:hAnsi="Times New Roman" w:cs="Times New Roman"/>
                  <w:color w:val="0000FF"/>
                  <w:sz w:val="18"/>
                  <w:szCs w:val="18"/>
                  <w:u w:val="single"/>
                  <w:lang w:eastAsia="ru-RU"/>
                </w:rPr>
                <w:t>ОКЕИ</w:t>
              </w:r>
            </w:hyperlink>
            <w:r w:rsidRPr="003C3CB9">
              <w:rPr>
                <w:rFonts w:ascii="Times New Roman" w:eastAsia="Times New Roman" w:hAnsi="Times New Roman" w:cs="Times New Roman"/>
                <w:sz w:val="18"/>
                <w:szCs w:val="18"/>
                <w:lang w:eastAsia="ru-RU"/>
              </w:rPr>
              <w:t>: единица - 642; человек - 792</w:t>
            </w: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Профили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N строки</w:t>
            </w:r>
          </w:p>
        </w:tc>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Число 10-11 (12) классов (групп) профильного обучения (ед)</w:t>
            </w:r>
          </w:p>
        </w:tc>
        <w:tc>
          <w:tcPr>
            <w:tcW w:w="277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Численность учащихся 10-11 (12) классов (групп), обучающихся по программам профильного обучения (чел)</w:t>
            </w: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Всего (сумма строк 02, 07-16)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01</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Технологический - всего (сумма стр.03-06)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02</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информационно-технологический</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03</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агротехнологический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04</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индустриально-технологический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05</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другие технологические</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Физико-математический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07</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Физико-химический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08</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Химико-биологический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09</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Биолого-географический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10</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Социально-экономический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11</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Социально-гуманитарный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12</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Филологический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13</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Художественно-эстетический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14</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Оборонно-спортивный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15</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Другие</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16</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Кроме того (стр.01), индивидуальные образовательные программы профильного обучения</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17</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19. Сведения об обучающихся в специальных (коррекционных) классах для детей с ограниченными возможностями здоровья, организованных при общеобразовательных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5020"/>
        <w:gridCol w:w="954"/>
        <w:gridCol w:w="1324"/>
        <w:gridCol w:w="2248"/>
        <w:gridCol w:w="1878"/>
        <w:gridCol w:w="1708"/>
      </w:tblGrid>
      <w:tr w:rsidR="00DD70CD" w:rsidRPr="003C3CB9" w:rsidTr="00DD70CD">
        <w:trPr>
          <w:trHeight w:val="15"/>
          <w:tblCellSpacing w:w="15" w:type="dxa"/>
        </w:trPr>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3306" w:type="dxa"/>
            <w:gridSpan w:val="7"/>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57"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общей численности обучающихся</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Выпуск</w:t>
            </w:r>
          </w:p>
        </w:tc>
      </w:tr>
      <w:tr w:rsidR="00DD70CD" w:rsidRPr="003C3CB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(согласно типовым положениям)</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w:t>
            </w:r>
            <w:r w:rsidRPr="003C3CB9">
              <w:rPr>
                <w:rFonts w:ascii="Times New Roman" w:eastAsia="Times New Roman" w:hAnsi="Times New Roman" w:cs="Times New Roman"/>
                <w:sz w:val="14"/>
                <w:szCs w:val="14"/>
                <w:lang w:eastAsia="ru-RU"/>
              </w:rPr>
              <w:br/>
              <w:t>инвалиды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дети-сироты (устроенные под надзор в образовательных организациях)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приходящие обучающиеся</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обучающихся (из раздела 2 строка 30)</w:t>
            </w: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r>
      <w:tr w:rsidR="00DD70CD" w:rsidRPr="003C3CB9" w:rsidTr="00DD70CD">
        <w:trPr>
          <w:tblCellSpacing w:w="15" w:type="dxa"/>
        </w:trPr>
        <w:tc>
          <w:tcPr>
            <w:tcW w:w="53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Специальные (коррекционные) классы (сумма строк 02-09)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неслышащих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слабослышащих и позднооглохших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незрячих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слабовидящих и поздноослепших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детей с тяжелой речевой патологией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детей с нарушениями опорно-двигательного аппарата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детей с задержкой психического развития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 для детей с умственной отсталостью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20. Сведения о детях-инвалидах и детях с ограниченными возможностями здоровья в специальных (коррекционных) классах для детей с ограниченными возможностями здоровья, организованных при общеобразовательных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8"/>
        <w:gridCol w:w="914"/>
        <w:gridCol w:w="1100"/>
        <w:gridCol w:w="1137"/>
        <w:gridCol w:w="920"/>
        <w:gridCol w:w="948"/>
        <w:gridCol w:w="895"/>
        <w:gridCol w:w="1169"/>
        <w:gridCol w:w="944"/>
        <w:gridCol w:w="1063"/>
        <w:gridCol w:w="1062"/>
        <w:gridCol w:w="1137"/>
        <w:gridCol w:w="1113"/>
      </w:tblGrid>
      <w:tr w:rsidR="00DD70CD" w:rsidRPr="003C3CB9" w:rsidTr="00DD70CD">
        <w:trPr>
          <w:trHeight w:val="15"/>
          <w:tblCellSpacing w:w="15" w:type="dxa"/>
        </w:trPr>
        <w:tc>
          <w:tcPr>
            <w:tcW w:w="3326"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8480" w:type="dxa"/>
            <w:gridSpan w:val="1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58"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p>
        </w:tc>
        <w:tc>
          <w:tcPr>
            <w:tcW w:w="1275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гр.3)</w:t>
            </w:r>
          </w:p>
        </w:tc>
      </w:tr>
      <w:tr w:rsidR="00DD70CD" w:rsidRPr="003C3CB9" w:rsidTr="00DD70CD">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строки</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 с</w:t>
            </w:r>
          </w:p>
        </w:tc>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том числе (из гр.4)</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w:t>
            </w:r>
          </w:p>
        </w:tc>
      </w:tr>
      <w:tr w:rsidR="00DD70CD" w:rsidRPr="003C3CB9" w:rsidTr="00DD70C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щихся в специаль-</w:t>
            </w:r>
            <w:r w:rsidRPr="003C3CB9">
              <w:rPr>
                <w:rFonts w:ascii="Times New Roman" w:eastAsia="Times New Roman" w:hAnsi="Times New Roman" w:cs="Times New Roman"/>
                <w:sz w:val="14"/>
                <w:szCs w:val="14"/>
                <w:lang w:eastAsia="ru-RU"/>
              </w:rPr>
              <w:br/>
              <w:t>ных (кор-</w:t>
            </w:r>
            <w:r w:rsidRPr="003C3CB9">
              <w:rPr>
                <w:rFonts w:ascii="Times New Roman" w:eastAsia="Times New Roman" w:hAnsi="Times New Roman" w:cs="Times New Roman"/>
                <w:sz w:val="14"/>
                <w:szCs w:val="14"/>
                <w:lang w:eastAsia="ru-RU"/>
              </w:rPr>
              <w:br/>
              <w:t>рекцион-</w:t>
            </w:r>
            <w:r w:rsidRPr="003C3CB9">
              <w:rPr>
                <w:rFonts w:ascii="Times New Roman" w:eastAsia="Times New Roman" w:hAnsi="Times New Roman" w:cs="Times New Roman"/>
                <w:sz w:val="14"/>
                <w:szCs w:val="14"/>
                <w:lang w:eastAsia="ru-RU"/>
              </w:rPr>
              <w:br/>
              <w:t>ных) классах</w:t>
            </w:r>
            <w:r w:rsidRPr="003C3CB9">
              <w:rPr>
                <w:rFonts w:ascii="Times New Roman" w:eastAsia="Times New Roman" w:hAnsi="Times New Roman" w:cs="Times New Roman"/>
                <w:sz w:val="14"/>
                <w:szCs w:val="14"/>
                <w:lang w:eastAsia="ru-RU"/>
              </w:rPr>
              <w:br/>
              <w:t>(чел))</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ограни-</w:t>
            </w:r>
            <w:r w:rsidRPr="003C3CB9">
              <w:rPr>
                <w:rFonts w:ascii="Times New Roman" w:eastAsia="Times New Roman" w:hAnsi="Times New Roman" w:cs="Times New Roman"/>
                <w:sz w:val="14"/>
                <w:szCs w:val="14"/>
                <w:lang w:eastAsia="ru-RU"/>
              </w:rPr>
              <w:br/>
              <w:t>чен-</w:t>
            </w:r>
            <w:r w:rsidRPr="003C3CB9">
              <w:rPr>
                <w:rFonts w:ascii="Times New Roman" w:eastAsia="Times New Roman" w:hAnsi="Times New Roman" w:cs="Times New Roman"/>
                <w:sz w:val="14"/>
                <w:szCs w:val="14"/>
                <w:lang w:eastAsia="ru-RU"/>
              </w:rPr>
              <w:br/>
              <w:t>ными возмож-</w:t>
            </w:r>
            <w:r w:rsidRPr="003C3CB9">
              <w:rPr>
                <w:rFonts w:ascii="Times New Roman" w:eastAsia="Times New Roman" w:hAnsi="Times New Roman" w:cs="Times New Roman"/>
                <w:sz w:val="14"/>
                <w:szCs w:val="14"/>
                <w:lang w:eastAsia="ru-RU"/>
              </w:rPr>
              <w:br/>
              <w:t>ностями здоровья (сумма граф 5-12)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неслы-</w:t>
            </w:r>
            <w:r w:rsidRPr="003C3CB9">
              <w:rPr>
                <w:rFonts w:ascii="Times New Roman" w:eastAsia="Times New Roman" w:hAnsi="Times New Roman" w:cs="Times New Roman"/>
                <w:sz w:val="14"/>
                <w:szCs w:val="14"/>
                <w:lang w:eastAsia="ru-RU"/>
              </w:rPr>
              <w:br/>
              <w:t>шащие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слабо-</w:t>
            </w:r>
            <w:r w:rsidRPr="003C3CB9">
              <w:rPr>
                <w:rFonts w:ascii="Times New Roman" w:eastAsia="Times New Roman" w:hAnsi="Times New Roman" w:cs="Times New Roman"/>
                <w:sz w:val="14"/>
                <w:szCs w:val="14"/>
                <w:lang w:eastAsia="ru-RU"/>
              </w:rPr>
              <w:br/>
              <w:t>слыша-</w:t>
            </w:r>
            <w:r w:rsidRPr="003C3CB9">
              <w:rPr>
                <w:rFonts w:ascii="Times New Roman" w:eastAsia="Times New Roman" w:hAnsi="Times New Roman" w:cs="Times New Roman"/>
                <w:sz w:val="14"/>
                <w:szCs w:val="14"/>
                <w:lang w:eastAsia="ru-RU"/>
              </w:rPr>
              <w:br/>
              <w:t>щие и поздно-</w:t>
            </w:r>
            <w:r w:rsidRPr="003C3CB9">
              <w:rPr>
                <w:rFonts w:ascii="Times New Roman" w:eastAsia="Times New Roman" w:hAnsi="Times New Roman" w:cs="Times New Roman"/>
                <w:sz w:val="14"/>
                <w:szCs w:val="14"/>
                <w:lang w:eastAsia="ru-RU"/>
              </w:rPr>
              <w:br/>
              <w:t>оглох-</w:t>
            </w:r>
            <w:r w:rsidRPr="003C3CB9">
              <w:rPr>
                <w:rFonts w:ascii="Times New Roman" w:eastAsia="Times New Roman" w:hAnsi="Times New Roman" w:cs="Times New Roman"/>
                <w:sz w:val="14"/>
                <w:szCs w:val="14"/>
                <w:lang w:eastAsia="ru-RU"/>
              </w:rPr>
              <w:br/>
              <w:t>шие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незря-</w:t>
            </w:r>
            <w:r w:rsidRPr="003C3CB9">
              <w:rPr>
                <w:rFonts w:ascii="Times New Roman" w:eastAsia="Times New Roman" w:hAnsi="Times New Roman" w:cs="Times New Roman"/>
                <w:sz w:val="14"/>
                <w:szCs w:val="14"/>
                <w:lang w:eastAsia="ru-RU"/>
              </w:rPr>
              <w:br/>
              <w:t>чие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слабо-</w:t>
            </w:r>
            <w:r w:rsidRPr="003C3CB9">
              <w:rPr>
                <w:rFonts w:ascii="Times New Roman" w:eastAsia="Times New Roman" w:hAnsi="Times New Roman" w:cs="Times New Roman"/>
                <w:sz w:val="14"/>
                <w:szCs w:val="14"/>
                <w:lang w:eastAsia="ru-RU"/>
              </w:rPr>
              <w:br/>
              <w:t>видящие и поздно-</w:t>
            </w:r>
            <w:r w:rsidRPr="003C3CB9">
              <w:rPr>
                <w:rFonts w:ascii="Times New Roman" w:eastAsia="Times New Roman" w:hAnsi="Times New Roman" w:cs="Times New Roman"/>
                <w:sz w:val="14"/>
                <w:szCs w:val="14"/>
                <w:lang w:eastAsia="ru-RU"/>
              </w:rPr>
              <w:br/>
              <w:t>ослепшие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тяже-</w:t>
            </w:r>
            <w:r w:rsidRPr="003C3CB9">
              <w:rPr>
                <w:rFonts w:ascii="Times New Roman" w:eastAsia="Times New Roman" w:hAnsi="Times New Roman" w:cs="Times New Roman"/>
                <w:sz w:val="14"/>
                <w:szCs w:val="14"/>
                <w:lang w:eastAsia="ru-RU"/>
              </w:rPr>
              <w:br/>
              <w:t>лой рече-</w:t>
            </w:r>
            <w:r w:rsidRPr="003C3CB9">
              <w:rPr>
                <w:rFonts w:ascii="Times New Roman" w:eastAsia="Times New Roman" w:hAnsi="Times New Roman" w:cs="Times New Roman"/>
                <w:sz w:val="14"/>
                <w:szCs w:val="14"/>
                <w:lang w:eastAsia="ru-RU"/>
              </w:rPr>
              <w:br/>
              <w:t>вой патоло-</w:t>
            </w:r>
            <w:r w:rsidRPr="003C3CB9">
              <w:rPr>
                <w:rFonts w:ascii="Times New Roman" w:eastAsia="Times New Roman" w:hAnsi="Times New Roman" w:cs="Times New Roman"/>
                <w:sz w:val="14"/>
                <w:szCs w:val="14"/>
                <w:lang w:eastAsia="ru-RU"/>
              </w:rPr>
              <w:br/>
              <w:t>гией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наруше-</w:t>
            </w:r>
            <w:r w:rsidRPr="003C3CB9">
              <w:rPr>
                <w:rFonts w:ascii="Times New Roman" w:eastAsia="Times New Roman" w:hAnsi="Times New Roman" w:cs="Times New Roman"/>
                <w:sz w:val="14"/>
                <w:szCs w:val="14"/>
                <w:lang w:eastAsia="ru-RU"/>
              </w:rPr>
              <w:br/>
              <w:t>ниями опорно-</w:t>
            </w:r>
            <w:r w:rsidRPr="003C3CB9">
              <w:rPr>
                <w:rFonts w:ascii="Times New Roman" w:eastAsia="Times New Roman" w:hAnsi="Times New Roman" w:cs="Times New Roman"/>
                <w:sz w:val="14"/>
                <w:szCs w:val="14"/>
                <w:lang w:eastAsia="ru-RU"/>
              </w:rPr>
              <w:br/>
              <w:t>двига-</w:t>
            </w:r>
            <w:r w:rsidRPr="003C3CB9">
              <w:rPr>
                <w:rFonts w:ascii="Times New Roman" w:eastAsia="Times New Roman" w:hAnsi="Times New Roman" w:cs="Times New Roman"/>
                <w:sz w:val="14"/>
                <w:szCs w:val="14"/>
                <w:lang w:eastAsia="ru-RU"/>
              </w:rPr>
              <w:br/>
              <w:t>тельного аппарата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задер-</w:t>
            </w:r>
            <w:r w:rsidRPr="003C3CB9">
              <w:rPr>
                <w:rFonts w:ascii="Times New Roman" w:eastAsia="Times New Roman" w:hAnsi="Times New Roman" w:cs="Times New Roman"/>
                <w:sz w:val="14"/>
                <w:szCs w:val="14"/>
                <w:lang w:eastAsia="ru-RU"/>
              </w:rPr>
              <w:br/>
              <w:t>жкой психи-</w:t>
            </w:r>
            <w:r w:rsidRPr="003C3CB9">
              <w:rPr>
                <w:rFonts w:ascii="Times New Roman" w:eastAsia="Times New Roman" w:hAnsi="Times New Roman" w:cs="Times New Roman"/>
                <w:sz w:val="14"/>
                <w:szCs w:val="14"/>
                <w:lang w:eastAsia="ru-RU"/>
              </w:rPr>
              <w:br/>
              <w:t>ческого развития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умствен-</w:t>
            </w:r>
            <w:r w:rsidRPr="003C3CB9">
              <w:rPr>
                <w:rFonts w:ascii="Times New Roman" w:eastAsia="Times New Roman" w:hAnsi="Times New Roman" w:cs="Times New Roman"/>
                <w:sz w:val="14"/>
                <w:szCs w:val="14"/>
                <w:lang w:eastAsia="ru-RU"/>
              </w:rPr>
              <w:br/>
              <w:t>ной отста-</w:t>
            </w:r>
            <w:r w:rsidRPr="003C3CB9">
              <w:rPr>
                <w:rFonts w:ascii="Times New Roman" w:eastAsia="Times New Roman" w:hAnsi="Times New Roman" w:cs="Times New Roman"/>
                <w:sz w:val="14"/>
                <w:szCs w:val="14"/>
                <w:lang w:eastAsia="ru-RU"/>
              </w:rPr>
              <w:br/>
              <w:t>лостью</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инвалиды</w:t>
            </w: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Подготовительный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 организованный в дошкольном учреждении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lastRenderedPageBreak/>
              <w:t>9-й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 (сумма строк 01-14)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21. Сведения о детях-инвалидах и детях с ограниченными возможностями здоровья в обычных классах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6"/>
        <w:gridCol w:w="916"/>
        <w:gridCol w:w="1073"/>
        <w:gridCol w:w="1144"/>
        <w:gridCol w:w="921"/>
        <w:gridCol w:w="949"/>
        <w:gridCol w:w="896"/>
        <w:gridCol w:w="1170"/>
        <w:gridCol w:w="945"/>
        <w:gridCol w:w="1064"/>
        <w:gridCol w:w="1063"/>
        <w:gridCol w:w="1139"/>
        <w:gridCol w:w="1114"/>
      </w:tblGrid>
      <w:tr w:rsidR="00DD70CD" w:rsidRPr="003C3CB9" w:rsidTr="00DD70CD">
        <w:trPr>
          <w:trHeight w:val="15"/>
          <w:tblCellSpacing w:w="15" w:type="dxa"/>
        </w:trPr>
        <w:tc>
          <w:tcPr>
            <w:tcW w:w="3326"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8480" w:type="dxa"/>
            <w:gridSpan w:val="13"/>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 по </w:t>
            </w:r>
            <w:hyperlink r:id="rId59"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человек - 792</w:t>
            </w:r>
          </w:p>
        </w:tc>
      </w:tr>
      <w:tr w:rsidR="00DD70CD" w:rsidRPr="003C3CB9" w:rsidTr="00DD70CD">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Классы</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p>
        </w:tc>
        <w:tc>
          <w:tcPr>
            <w:tcW w:w="12751"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(из гр.3)</w:t>
            </w:r>
          </w:p>
        </w:tc>
      </w:tr>
      <w:tr w:rsidR="00DD70CD" w:rsidRPr="003C3CB9" w:rsidTr="00DD70CD">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строки</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обучаю-</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 с</w:t>
            </w:r>
          </w:p>
        </w:tc>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том числе (из гр.4)</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дети-</w:t>
            </w:r>
          </w:p>
        </w:tc>
      </w:tr>
      <w:tr w:rsidR="00DD70CD" w:rsidRPr="003C3CB9" w:rsidTr="00DD70CD">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щихся в обычных классах* (чел)</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ограни-</w:t>
            </w:r>
            <w:r w:rsidRPr="003C3CB9">
              <w:rPr>
                <w:rFonts w:ascii="Times New Roman" w:eastAsia="Times New Roman" w:hAnsi="Times New Roman" w:cs="Times New Roman"/>
                <w:sz w:val="14"/>
                <w:szCs w:val="14"/>
                <w:lang w:eastAsia="ru-RU"/>
              </w:rPr>
              <w:br/>
              <w:t>ченными возмож-</w:t>
            </w:r>
            <w:r w:rsidRPr="003C3CB9">
              <w:rPr>
                <w:rFonts w:ascii="Times New Roman" w:eastAsia="Times New Roman" w:hAnsi="Times New Roman" w:cs="Times New Roman"/>
                <w:sz w:val="14"/>
                <w:szCs w:val="14"/>
                <w:lang w:eastAsia="ru-RU"/>
              </w:rPr>
              <w:br/>
              <w:t>ностями здоровья (сумма граф 5-12)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неслы-</w:t>
            </w:r>
            <w:r w:rsidRPr="003C3CB9">
              <w:rPr>
                <w:rFonts w:ascii="Times New Roman" w:eastAsia="Times New Roman" w:hAnsi="Times New Roman" w:cs="Times New Roman"/>
                <w:sz w:val="14"/>
                <w:szCs w:val="14"/>
                <w:lang w:eastAsia="ru-RU"/>
              </w:rPr>
              <w:br/>
              <w:t>шащие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слабо-</w:t>
            </w:r>
            <w:r w:rsidRPr="003C3CB9">
              <w:rPr>
                <w:rFonts w:ascii="Times New Roman" w:eastAsia="Times New Roman" w:hAnsi="Times New Roman" w:cs="Times New Roman"/>
                <w:sz w:val="14"/>
                <w:szCs w:val="14"/>
                <w:lang w:eastAsia="ru-RU"/>
              </w:rPr>
              <w:br/>
              <w:t>слыша-</w:t>
            </w:r>
            <w:r w:rsidRPr="003C3CB9">
              <w:rPr>
                <w:rFonts w:ascii="Times New Roman" w:eastAsia="Times New Roman" w:hAnsi="Times New Roman" w:cs="Times New Roman"/>
                <w:sz w:val="14"/>
                <w:szCs w:val="14"/>
                <w:lang w:eastAsia="ru-RU"/>
              </w:rPr>
              <w:br/>
              <w:t>щие и поздно-</w:t>
            </w:r>
            <w:r w:rsidRPr="003C3CB9">
              <w:rPr>
                <w:rFonts w:ascii="Times New Roman" w:eastAsia="Times New Roman" w:hAnsi="Times New Roman" w:cs="Times New Roman"/>
                <w:sz w:val="14"/>
                <w:szCs w:val="14"/>
                <w:lang w:eastAsia="ru-RU"/>
              </w:rPr>
              <w:br/>
              <w:t>оглох-</w:t>
            </w:r>
            <w:r w:rsidRPr="003C3CB9">
              <w:rPr>
                <w:rFonts w:ascii="Times New Roman" w:eastAsia="Times New Roman" w:hAnsi="Times New Roman" w:cs="Times New Roman"/>
                <w:sz w:val="14"/>
                <w:szCs w:val="14"/>
                <w:lang w:eastAsia="ru-RU"/>
              </w:rPr>
              <w:br/>
              <w:t>шие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незря-</w:t>
            </w:r>
            <w:r w:rsidRPr="003C3CB9">
              <w:rPr>
                <w:rFonts w:ascii="Times New Roman" w:eastAsia="Times New Roman" w:hAnsi="Times New Roman" w:cs="Times New Roman"/>
                <w:sz w:val="14"/>
                <w:szCs w:val="14"/>
                <w:lang w:eastAsia="ru-RU"/>
              </w:rPr>
              <w:br/>
              <w:t>чие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слабо-</w:t>
            </w:r>
            <w:r w:rsidRPr="003C3CB9">
              <w:rPr>
                <w:rFonts w:ascii="Times New Roman" w:eastAsia="Times New Roman" w:hAnsi="Times New Roman" w:cs="Times New Roman"/>
                <w:sz w:val="14"/>
                <w:szCs w:val="14"/>
                <w:lang w:eastAsia="ru-RU"/>
              </w:rPr>
              <w:br/>
              <w:t>видящие и поздно-</w:t>
            </w:r>
            <w:r w:rsidRPr="003C3CB9">
              <w:rPr>
                <w:rFonts w:ascii="Times New Roman" w:eastAsia="Times New Roman" w:hAnsi="Times New Roman" w:cs="Times New Roman"/>
                <w:sz w:val="14"/>
                <w:szCs w:val="14"/>
                <w:lang w:eastAsia="ru-RU"/>
              </w:rPr>
              <w:br/>
              <w:t>ослепшие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тяже-</w:t>
            </w:r>
            <w:r w:rsidRPr="003C3CB9">
              <w:rPr>
                <w:rFonts w:ascii="Times New Roman" w:eastAsia="Times New Roman" w:hAnsi="Times New Roman" w:cs="Times New Roman"/>
                <w:sz w:val="14"/>
                <w:szCs w:val="14"/>
                <w:lang w:eastAsia="ru-RU"/>
              </w:rPr>
              <w:br/>
              <w:t>лой рече-</w:t>
            </w:r>
            <w:r w:rsidRPr="003C3CB9">
              <w:rPr>
                <w:rFonts w:ascii="Times New Roman" w:eastAsia="Times New Roman" w:hAnsi="Times New Roman" w:cs="Times New Roman"/>
                <w:sz w:val="14"/>
                <w:szCs w:val="14"/>
                <w:lang w:eastAsia="ru-RU"/>
              </w:rPr>
              <w:br/>
              <w:t>вой патоло-</w:t>
            </w:r>
            <w:r w:rsidRPr="003C3CB9">
              <w:rPr>
                <w:rFonts w:ascii="Times New Roman" w:eastAsia="Times New Roman" w:hAnsi="Times New Roman" w:cs="Times New Roman"/>
                <w:sz w:val="14"/>
                <w:szCs w:val="14"/>
                <w:lang w:eastAsia="ru-RU"/>
              </w:rPr>
              <w:br/>
              <w:t>гией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наруше-</w:t>
            </w:r>
            <w:r w:rsidRPr="003C3CB9">
              <w:rPr>
                <w:rFonts w:ascii="Times New Roman" w:eastAsia="Times New Roman" w:hAnsi="Times New Roman" w:cs="Times New Roman"/>
                <w:sz w:val="14"/>
                <w:szCs w:val="14"/>
                <w:lang w:eastAsia="ru-RU"/>
              </w:rPr>
              <w:br/>
              <w:t>ниями опорно-</w:t>
            </w:r>
            <w:r w:rsidRPr="003C3CB9">
              <w:rPr>
                <w:rFonts w:ascii="Times New Roman" w:eastAsia="Times New Roman" w:hAnsi="Times New Roman" w:cs="Times New Roman"/>
                <w:sz w:val="14"/>
                <w:szCs w:val="14"/>
                <w:lang w:eastAsia="ru-RU"/>
              </w:rPr>
              <w:br/>
              <w:t>двига-</w:t>
            </w:r>
            <w:r w:rsidRPr="003C3CB9">
              <w:rPr>
                <w:rFonts w:ascii="Times New Roman" w:eastAsia="Times New Roman" w:hAnsi="Times New Roman" w:cs="Times New Roman"/>
                <w:sz w:val="14"/>
                <w:szCs w:val="14"/>
                <w:lang w:eastAsia="ru-RU"/>
              </w:rPr>
              <w:br/>
              <w:t>тельного аппарата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задер-</w:t>
            </w:r>
            <w:r w:rsidRPr="003C3CB9">
              <w:rPr>
                <w:rFonts w:ascii="Times New Roman" w:eastAsia="Times New Roman" w:hAnsi="Times New Roman" w:cs="Times New Roman"/>
                <w:sz w:val="14"/>
                <w:szCs w:val="14"/>
                <w:lang w:eastAsia="ru-RU"/>
              </w:rPr>
              <w:br/>
              <w:t>жкой психи-</w:t>
            </w:r>
            <w:r w:rsidRPr="003C3CB9">
              <w:rPr>
                <w:rFonts w:ascii="Times New Roman" w:eastAsia="Times New Roman" w:hAnsi="Times New Roman" w:cs="Times New Roman"/>
                <w:sz w:val="14"/>
                <w:szCs w:val="14"/>
                <w:lang w:eastAsia="ru-RU"/>
              </w:rPr>
              <w:br/>
              <w:t>ческого развития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 умствен-</w:t>
            </w:r>
            <w:r w:rsidRPr="003C3CB9">
              <w:rPr>
                <w:rFonts w:ascii="Times New Roman" w:eastAsia="Times New Roman" w:hAnsi="Times New Roman" w:cs="Times New Roman"/>
                <w:sz w:val="14"/>
                <w:szCs w:val="14"/>
                <w:lang w:eastAsia="ru-RU"/>
              </w:rPr>
              <w:br/>
              <w:t>ной отста-</w:t>
            </w:r>
            <w:r w:rsidRPr="003C3CB9">
              <w:rPr>
                <w:rFonts w:ascii="Times New Roman" w:eastAsia="Times New Roman" w:hAnsi="Times New Roman" w:cs="Times New Roman"/>
                <w:sz w:val="14"/>
                <w:szCs w:val="14"/>
                <w:lang w:eastAsia="ru-RU"/>
              </w:rPr>
              <w:br/>
              <w:t>лостью</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инвалиды</w:t>
            </w: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Подготовительный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1-й класс, организованный в дошкольном учреждении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12-й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 (сумма строк 01-14)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Для целей настоящего отчета: * под обычным классом подразумевается любой класс, кроме специального (коррекционного) класса, </w:t>
      </w:r>
      <w:r w:rsidRPr="00DD70CD">
        <w:rPr>
          <w:rFonts w:ascii="Times New Roman" w:eastAsia="Times New Roman" w:hAnsi="Times New Roman" w:cs="Times New Roman"/>
          <w:sz w:val="24"/>
          <w:szCs w:val="24"/>
          <w:lang w:eastAsia="ru-RU"/>
        </w:rPr>
        <w:lastRenderedPageBreak/>
        <w:t>организованного при общеобразовательном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22. Сведения об обучающихся индивидуально на дому детей-инвалидов и детях с ограниченными возможностями здоровья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раздела 4 строки 20-25)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726"/>
        <w:gridCol w:w="1139"/>
        <w:gridCol w:w="1878"/>
        <w:gridCol w:w="1878"/>
        <w:gridCol w:w="2078"/>
      </w:tblGrid>
      <w:tr w:rsidR="00DD70CD" w:rsidRPr="00DD70CD" w:rsidTr="00DD70CD">
        <w:trPr>
          <w:trHeight w:val="15"/>
          <w:tblCellSpacing w:w="15" w:type="dxa"/>
        </w:trPr>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088" w:type="dxa"/>
            <w:gridSpan w:val="6"/>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 по </w:t>
            </w:r>
            <w:hyperlink r:id="rId60"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человек - 792</w:t>
            </w: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Инвалиды, дети-инвалиды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графы 3) дети-инвалиды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Обучающиеся с ограниченными возможностями здоровья</w:t>
            </w: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w:t>
            </w:r>
          </w:p>
        </w:tc>
      </w:tr>
      <w:tr w:rsidR="00DD70CD" w:rsidRPr="00DD70CD"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на дому по программам специальных (коррекционных) образовательных учреждений I-VIII видов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стр.01)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на дому по общеобразовательным программам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стр.03)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на дому по индивидуальным учебным планам (из суммы строк 01 и 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стр.05)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87"/>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61"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ОШ-1</w:t>
        </w:r>
      </w:hyperlink>
      <w:r w:rsidRPr="00DD70CD">
        <w:rPr>
          <w:rFonts w:ascii="Times New Roman" w:eastAsia="Times New Roman" w:hAnsi="Times New Roman" w:cs="Times New Roman"/>
          <w:sz w:val="24"/>
          <w:szCs w:val="24"/>
          <w:lang w:eastAsia="ru-RU"/>
        </w:rPr>
        <w:t xml:space="preserve"> предоставляется юридическими лицами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государственными и муниципальными образовательными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негосударственными (частными учреждениями, в том числе учреждениями общественных объединений и религиозных организаций) образовательными учреждениями, реализующими программы общего образования, получившими лицензию органа исполнительной власти субъекта Российской Федерации, осуществляющего управление в сфере образования, и прошедшими государственную аккредитацию:</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Образовательным учреждением для детей дошкольного и младшего школьного возраста;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Общеобразовательным учреждением (начальным, основным, средним, средним с углубленным изучением отдельных предметов, гимназией, лицеем; средней музыкальной и художественной школами, в которых наряду со специальными, преподаются и общеобразовательные предметы в объеме среднего общеобразовательного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Общеобразовательной школой-интернатом</w:t>
      </w:r>
      <w:r w:rsidRPr="00DD70CD">
        <w:rPr>
          <w:rFonts w:ascii="Times New Roman" w:eastAsia="Times New Roman" w:hAnsi="Times New Roman" w:cs="Times New Roman"/>
          <w:sz w:val="24"/>
          <w:szCs w:val="24"/>
          <w:lang w:eastAsia="ru-RU"/>
        </w:rPr>
        <w:t xml:space="preserve"> (начальной общеобразовательной школой-интернатом, основной общеобразовательной школой-интернатом, средней общеобразовательной школой-интернатом, средней общеобразовательной школой-интернатом с углубленным изучением отдельных предметов, гимназией-интернатом, лицеем-интернатом);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Кадетским образовательным учреждением</w:t>
      </w:r>
      <w:r w:rsidRPr="00DD70CD">
        <w:rPr>
          <w:rFonts w:ascii="Times New Roman" w:eastAsia="Times New Roman" w:hAnsi="Times New Roman" w:cs="Times New Roman"/>
          <w:sz w:val="24"/>
          <w:szCs w:val="24"/>
          <w:lang w:eastAsia="ru-RU"/>
        </w:rPr>
        <w:t xml:space="preserve"> (кадетской школой и кадетской школой-интернатом);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Общеобразовательной школой-интернатом с первоначальной летной подготовкой;</w:t>
      </w:r>
      <w:r w:rsidRPr="00DD70CD">
        <w:rPr>
          <w:rFonts w:ascii="Times New Roman" w:eastAsia="Times New Roman" w:hAnsi="Times New Roman" w:cs="Times New Roman"/>
          <w:sz w:val="24"/>
          <w:szCs w:val="24"/>
          <w:lang w:eastAsia="ru-RU"/>
        </w:rPr>
        <w:t xml:space="preserve">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Специальным (коррекционным) образовательным учреждением для обучающихся, воспитанников с ограниченными возможностями </w:t>
      </w:r>
      <w:r w:rsidRPr="00DD70CD">
        <w:rPr>
          <w:rFonts w:ascii="Times New Roman" w:eastAsia="Times New Roman" w:hAnsi="Times New Roman" w:cs="Times New Roman"/>
          <w:b/>
          <w:bCs/>
          <w:sz w:val="24"/>
          <w:szCs w:val="24"/>
          <w:lang w:eastAsia="ru-RU"/>
        </w:rPr>
        <w:t>здоровья</w:t>
      </w:r>
      <w:r w:rsidRPr="00DD70CD">
        <w:rPr>
          <w:rFonts w:ascii="Times New Roman" w:eastAsia="Times New Roman" w:hAnsi="Times New Roman" w:cs="Times New Roman"/>
          <w:sz w:val="24"/>
          <w:szCs w:val="24"/>
          <w:lang w:eastAsia="ru-RU"/>
        </w:rPr>
        <w:t xml:space="preserve"> (специальной (коррекционной) начальной школой - детским садом; специальной (коррекционной) общеобразовательной школой; специальной (коррекционной) общеобразовательной школой-интернатом; специальными (коррекционными) образовательными учреждениями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Специальным учебно-воспитательным учреждением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(специальной общеобразовательной школой; специальной (коррекционной) общеобразовательной школой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Образовательным учреждением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(детским домом (для детей школьного и смешанного возрастов), где осуществляется учебный процесс в самом детском доме, т.е. дети не только проживают, но и учатся; детским домом-школой; школой-интернатом для детей-сирот и детей, оставшихся без попечения родителей; специальным (коррекционным) детским домом для детей-сирот и детей, оставшихся без попечения родителей, с ограниченными возможностями здоровья, где осуществляется </w:t>
      </w:r>
      <w:r w:rsidRPr="00DD70CD">
        <w:rPr>
          <w:rFonts w:ascii="Times New Roman" w:eastAsia="Times New Roman" w:hAnsi="Times New Roman" w:cs="Times New Roman"/>
          <w:sz w:val="24"/>
          <w:szCs w:val="24"/>
          <w:lang w:eastAsia="ru-RU"/>
        </w:rPr>
        <w:lastRenderedPageBreak/>
        <w:t>учебный процесс в самом детском доме, т.е. дети не только проживают, но и учатся; специальной (коррекционной) школой-интернатом для детей-сирот и детей, оставшихся без попечения родителей,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Оздоровительным образовательным учреждением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(санаторной школой-интернатом, санаторно-лесной школой, санаторным детским домом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Образовательным учреждением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(центрами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другими).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Вечернее (сменное) общеобразовательное учреждение данный отчет не составляет.</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следующее: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62"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6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6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Государственное (муниципальное) образовательное учреждение,</w:t>
      </w:r>
      <w:r w:rsidRPr="00DD70CD">
        <w:rPr>
          <w:rFonts w:ascii="Times New Roman" w:eastAsia="Times New Roman" w:hAnsi="Times New Roman" w:cs="Times New Roman"/>
          <w:sz w:val="24"/>
          <w:szCs w:val="24"/>
          <w:lang w:eastAsia="ru-RU"/>
        </w:rPr>
        <w:t xml:space="preserve"> реализующее программы общего образования предоставляет отчет учредителю -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(по принадлежности).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Негосударственное образовательное учреждение,</w:t>
      </w:r>
      <w:r w:rsidRPr="00DD70CD">
        <w:rPr>
          <w:rFonts w:ascii="Times New Roman" w:eastAsia="Times New Roman" w:hAnsi="Times New Roman" w:cs="Times New Roman"/>
          <w:sz w:val="24"/>
          <w:szCs w:val="24"/>
          <w:lang w:eastAsia="ru-RU"/>
        </w:rPr>
        <w:t xml:space="preserve"> реализующее программы общего образования предоставляет отчет по месту </w:t>
      </w:r>
      <w:r w:rsidRPr="00DD70CD">
        <w:rPr>
          <w:rFonts w:ascii="Times New Roman" w:eastAsia="Times New Roman" w:hAnsi="Times New Roman" w:cs="Times New Roman"/>
          <w:sz w:val="24"/>
          <w:szCs w:val="24"/>
          <w:lang w:eastAsia="ru-RU"/>
        </w:rPr>
        <w:lastRenderedPageBreak/>
        <w:t>осуществления своей деятельности органу исполнительной власти субъекта Российской Федерации, выдавшему лицензию на право ведения образовательной деятельности.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наличии у юридического лица обособленных подразделений - настоящая форма заполняется как по каждому обособленному подразделению, так и по юридическому лицу без этих обособленных подразделений.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Наличие у образовательного учреждения обособленных структурных подразделений (филиалов, отделений и т.п.) определяется на основании учредительных документов или устава этого учреждения. При заполнении </w:t>
      </w:r>
      <w:hyperlink r:id="rId65" w:history="1">
        <w:r w:rsidRPr="00DD70CD">
          <w:rPr>
            <w:rFonts w:ascii="Times New Roman" w:eastAsia="Times New Roman" w:hAnsi="Times New Roman" w:cs="Times New Roman"/>
            <w:color w:val="0000FF"/>
            <w:sz w:val="24"/>
            <w:szCs w:val="24"/>
            <w:u w:val="single"/>
            <w:lang w:eastAsia="ru-RU"/>
          </w:rPr>
          <w:t>титульного листа бланка N ОШ-1</w:t>
        </w:r>
      </w:hyperlink>
      <w:r w:rsidRPr="00DD70CD">
        <w:rPr>
          <w:rFonts w:ascii="Times New Roman" w:eastAsia="Times New Roman" w:hAnsi="Times New Roman" w:cs="Times New Roman"/>
          <w:sz w:val="24"/>
          <w:szCs w:val="24"/>
          <w:lang w:eastAsia="ru-RU"/>
        </w:rPr>
        <w:t xml:space="preserve"> в графе 3 "Код учреждения" проставляют: самостоятельное учреждение - цифру "1", обособленное структурное подразделение (филиал и т.п.) - цифру "2".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обеспечения достоверности данных, включаемых в указанный отчет, необходимо заранее привести в надлежащий порядок весь первичный учет, который используется для заполнения формы отчета: личные дела, алфавитную книгу записи обучающихся, книгу приказов, инвентарную книгу учебного и хозяйственного оборудования и другие документы.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Используемые в отчете понятия: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сюда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66"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67"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68"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Примечание:</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Детский дом-школа и детский дом, где дети не только проживают, но и обучаются, заполняются в справочнике и по всем показателям в отчете как школа-интернат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2. Санаторно-лесная школа заполняется в справочнике и по всем показателям в отчете как оздоровительное образовательное учреждение санаторного типа для детей, нуждающихся в длительном лечении (проходит в сводных отчетах: </w:t>
      </w:r>
      <w:hyperlink r:id="rId69"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70"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 строки 15-18, графа 4);</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3. Санаторная школа-интернат заполняется в справочнике и по всем показателям в отчете как оздоровительное образовательное учреждение санаторного типа для детей, нуждающихся в длительном лечении (проходит в сводных отчетах: </w:t>
      </w:r>
      <w:hyperlink r:id="rId71"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72"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 строки 15-18, графы 4, 13);</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 Статус образовательного учреждения для детей-сирот и детей, оставшихся без попечения родителей в справочнике можно выбрать для учреждения любого типа.</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Распределение обучающихся по языку обучения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указываются язык или языки народов Российской Федерации, на которых ведется преподавание в образовательном учреждении, а также родные (нерусские) языки, изучаемые как самостоятельный предмет или факультативно. Преподавание иностранных языков в этом разделе не показывается (обратить внимание на различие между родным (нерусским) языком и иностранным: так, например, немецкий язык для немцев является родным языком и можно показать таких обучающихся в разделе 1; а обучающиеся, для которых немецкий язык будет иностранным, отражаются в разделе 16).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преподавание ведется только на русском языке, заполняется только строка 01.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есть классы, в которых преподавание ведется не на русском языке, то кроме строки 01 (русский язык), заполняются строки 02, 03.</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Пример: в образовательном учреждении 95 обучающихся, преподавание ведется на двух языках: в 1 классе на татарском языке (15 обучающихся), а в старших - на русском (80 обучающихся), по соответствующим классам указывается каждый из этих языков обучения в строках 01, 02.               </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1508"/>
        <w:gridCol w:w="1139"/>
        <w:gridCol w:w="1508"/>
        <w:gridCol w:w="1139"/>
        <w:gridCol w:w="954"/>
        <w:gridCol w:w="1139"/>
        <w:gridCol w:w="1139"/>
        <w:gridCol w:w="1139"/>
        <w:gridCol w:w="954"/>
        <w:gridCol w:w="1339"/>
      </w:tblGrid>
      <w:tr w:rsidR="00DD70CD" w:rsidRPr="003C3CB9" w:rsidTr="00DD70CD">
        <w:trPr>
          <w:trHeight w:val="15"/>
          <w:tblCellSpacing w:w="15" w:type="dxa"/>
        </w:trPr>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2957"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w:t>
            </w:r>
          </w:p>
        </w:tc>
        <w:tc>
          <w:tcPr>
            <w:tcW w:w="776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обучающихся по классам</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w:t>
            </w:r>
          </w:p>
        </w:tc>
      </w:tr>
      <w:tr w:rsidR="00DD70CD" w:rsidRPr="003C3CB9" w:rsidTr="00DD70CD">
        <w:trPr>
          <w:tblCellSpacing w:w="15" w:type="dxa"/>
        </w:trPr>
        <w:tc>
          <w:tcPr>
            <w:tcW w:w="2957"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подготови-</w:t>
            </w:r>
            <w:r w:rsidRPr="003C3CB9">
              <w:rPr>
                <w:rFonts w:ascii="Times New Roman" w:eastAsia="Times New Roman" w:hAnsi="Times New Roman" w:cs="Times New Roman"/>
                <w:sz w:val="14"/>
                <w:szCs w:val="14"/>
                <w:lang w:eastAsia="ru-RU"/>
              </w:rPr>
              <w:br/>
              <w:t>тельный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10-11 (12)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(сумма граф 3-9)</w:t>
            </w:r>
          </w:p>
        </w:tc>
      </w:tr>
      <w:tr w:rsidR="00DD70CD" w:rsidRPr="003C3CB9" w:rsidTr="00DD70CD">
        <w:trPr>
          <w:tblCellSpacing w:w="15" w:type="dxa"/>
        </w:trPr>
        <w:tc>
          <w:tcPr>
            <w:tcW w:w="2957"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r>
      <w:tr w:rsidR="00DD70CD" w:rsidRPr="003C3CB9" w:rsidTr="00DD70CD">
        <w:trPr>
          <w:tblCellSpacing w:w="15" w:type="dxa"/>
        </w:trPr>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Язык</w:t>
            </w:r>
          </w:p>
        </w:tc>
        <w:tc>
          <w:tcPr>
            <w:tcW w:w="1478" w:type="dxa"/>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русский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80</w:t>
            </w:r>
          </w:p>
        </w:tc>
      </w:tr>
      <w:tr w:rsidR="00DD70CD" w:rsidRPr="003C3CB9" w:rsidTr="00DD70CD">
        <w:trPr>
          <w:tblCellSpacing w:w="15" w:type="dxa"/>
        </w:trPr>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обучения</w:t>
            </w:r>
          </w:p>
        </w:tc>
        <w:tc>
          <w:tcPr>
            <w:tcW w:w="1478" w:type="dxa"/>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татарский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r>
      <w:tr w:rsidR="00DD70CD" w:rsidRPr="003C3CB9" w:rsidTr="00DD70CD">
        <w:trPr>
          <w:tblCellSpacing w:w="15" w:type="dxa"/>
        </w:trPr>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04-08 проставляются обучающиеся, изучающие родной (нерусский) язык, как самостоятельный предмет; для каждого языка в своей строке. Например, в школе с русским языком обучения, 10 обучающихся изучают чувашский и 5 обучающихся - удмуртский языки как самостоятельный предмет. Они должны показать по строке 01 (язык обучения - русский) весь контингент; по строке 04 (изучаемый язык - чувашский) 10 человек; по строке 05 (изучаемый язык - удмуртский) 5 человек по соответствующим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09 обучающиеся, изучающие родные (нерусские) языки факультативно или в кружках, показываются в сумме, не выделяясь по языкам и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Обучающиеся в специальных (коррекционных) образовательных учреждениях и классах для обучающихся, воспитанников с ограниченными возможностями здоровья, организованных при дневных общеобразовательных учреждениях и школах-интернатах, в разделе 1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На основании раздела 1 в дальнейшем формируется сводная </w:t>
      </w:r>
      <w:hyperlink r:id="rId73" w:history="1">
        <w:r w:rsidRPr="00DD70CD">
          <w:rPr>
            <w:rFonts w:ascii="Times New Roman" w:eastAsia="Times New Roman" w:hAnsi="Times New Roman" w:cs="Times New Roman"/>
            <w:color w:val="0000FF"/>
            <w:sz w:val="24"/>
            <w:szCs w:val="24"/>
            <w:u w:val="single"/>
            <w:lang w:eastAsia="ru-RU"/>
          </w:rPr>
          <w:t>форма N Д-7</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Сведения об обучающихся, окончивших данный класс и переведенных в следующий класс весной или осенью, и выпускных экзаменах в 2012 году</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 графе 3 показывается общая численность обучающихся, окончивших данный класс и переведенных в следующий класс весной или осенью соответствующего года, независимо от того, все ли они продолжают обучение в следующем учебном году или частично выбыли.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этом разделе обучающиеся показываются в том классе, который они окончили в отчетном году, а не в том классе, в который они переведены по результатам учебного года. Данные об обучающихся, выдержавших переводные экзамены в санаторно-лесной школе, должны быть включены в раздел 2 отчета того общеобразовательного учреждения, из которого они были направлены в санаторно-лесную школу. Обучающиеся в специальных (коррекционных) образовательных учреждениях показываются по тому классу, в котором числятся, а не по программе какого класса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численности окончивших 11-й класс в строке 12 показываются обучающиеся, окончившие общеобразовательное учреждение с аттестатом о среднем (полном) образовании, а в строке 13 - обучающиеся, переведенные в 12-й класс.</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показываются сведения об обучающихся, окончивших среднее общеобразовательное учреждение в прошлом учебном году и ранее, но продолжающих обучение в данном общеобразовательном учреждении в педагогических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обучающихся выпускного класса, прослушавших курс средней школы и не получивших аттестат о среднем (полном) образовании, показывается в строке 16.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20 показывается численность выпускников, допущенных к выпускным экзаменам в 11 (12) классах.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показывается численность выпускников, участвовавших в едином государственном экзамене (ЕГЭ) из общего числа выпускников 11 (12) классов, допущенных к выпускным экзаменам (из строки 20).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Строки 20-25 не заполняются по обучающимся в специальных (коррекционных) образовательных учреждениях и классах для обучающихся, воспитанников с ограниченными возможностями здоровья, организованных при дневных общеобразовательных учреждениях и школах-интернатах; в специальных учебно-воспитательных учреждениях для детей и подростков с девиантным поведением; в оздоровительных образовательных учреждениях санаторного типа для детей, нуждающихся в длительном лечении; в образовательных учреждениях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Из численности обучающихся, окончивших 11 (12) классы (сумма строк 12 + 14 + 18), выделяются обучающиеся, награжденные золотой </w:t>
      </w:r>
      <w:r w:rsidRPr="00DD70CD">
        <w:rPr>
          <w:rFonts w:ascii="Times New Roman" w:eastAsia="Times New Roman" w:hAnsi="Times New Roman" w:cs="Times New Roman"/>
          <w:sz w:val="24"/>
          <w:szCs w:val="24"/>
          <w:lang w:eastAsia="ru-RU"/>
        </w:rPr>
        <w:lastRenderedPageBreak/>
        <w:t>(строка 26) и серебряной (строка 27) медалями "За особые успехи в учении".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28 показаны выпускники специальных (коррекционных) образовательных учреждений для обучающихся, воспитанников с ограниченными возможностями здоровья, получившие свидетельство (аттестат) установленного образца об окончании этого коррекционного учреждения. Окончившие коррекционное учреждение со справкой в числе выпускников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29 показывается численность выпускников, участвовавших в едином государственном экзамене (ЕГЭ) из общего числа выпускников специальных (коррекционных) образовательных учреждений (из строки 28).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30 показаны выпускники специальных (коррекционных) классов для обучающихся, воспитанников с ограниченными возможностями здоровья, организованных при дневных общеобразовательных учреждениях и школах-интернатах, получившие свидетельство (аттестат) установленного образца об окончании образовательного учреждения. Окончившие данные классы со справкой в числе выпускников не показываются. Из строки 30 в разделе 19 (графа 6) расписывается численность выпускников по каждому виду коррекционных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31 показывается численность выпускников, участвовавших в едином государственном экзамене (ЕГЭ), из общего числа выпускников специальных (коррекционных) классов (из строки 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Сведения о классах, классах-комплектах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Классом-комплектом считается группа обучающихся из двух и более классов, обучение которых ведет одновременно один и тот же учитель. Если классы входят в состав класса-комплекта, в разделе 3 считать классы-комплекты.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показываются сведения обо всех 1-4 и подготовительных классах и соответствующих классах-комплектах (включая 1 классы, организованные в дошкольных учреждениях). Данные строки 01 должны быть равны или меньше данных, указанных в графе 3 строках 01-06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указываются сведения о количестве 5-9 классов и соответствующих классов-комплектов. Данные строки 02 должны быть равны или меньше данных, указанных в графе 3 строках 07-11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строке 03 указываются сведения о количестве 10-11 (12) классов и соответствующих классов-комплектов. Данные строки 03 должны быть равны или меньше данных, указанных в графе 3 строках 12-14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указываются сведения о количестве 1-11 (12) классов и классов-комплектов с численностью обучающихся менее 25 человек (24 включительно) в городских поселениях и менее 14 человек (13 включительно)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образовательное учреждение общего типа имеет в своем составе специальные (коррекционные) классы для детей с ограниченными возможностями здоровья, то количество таких классов и классов-комплектов показывают в графе 4 "кроме того" (кроме показанных в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Состав обучающихся по классам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графах 3-23 показываются сведения обо всех классах и обучающихся по состоянию на 20 сентября.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приводятся сведения о классах (группах), организованных в дошкольных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Образовательные учреждения </w:t>
      </w:r>
      <w:r w:rsidRPr="00DD70CD">
        <w:rPr>
          <w:rFonts w:ascii="Times New Roman" w:eastAsia="Times New Roman" w:hAnsi="Times New Roman" w:cs="Times New Roman"/>
          <w:sz w:val="24"/>
          <w:szCs w:val="24"/>
          <w:u w:val="single"/>
          <w:lang w:eastAsia="ru-RU"/>
        </w:rPr>
        <w:t>общего типа</w:t>
      </w:r>
      <w:r w:rsidRPr="00DD70CD">
        <w:rPr>
          <w:rFonts w:ascii="Times New Roman" w:eastAsia="Times New Roman" w:hAnsi="Times New Roman" w:cs="Times New Roman"/>
          <w:sz w:val="24"/>
          <w:szCs w:val="24"/>
          <w:lang w:eastAsia="ru-RU"/>
        </w:rPr>
        <w:t xml:space="preserve"> (образовательное учреждение для детей дошкольного и младшего школьного возраста; начальная, основная, средняя общеобразовательная школа; средняя общеобразовательная школа с углубленным изучением отдельных предметов; гимназия; лицей; начальная, основная, средняя общеобразовательная школа-интернат; средняя общеобразовательная школа-интернат с углубленным изучением отдельных предметов; гимназия-интернат; лицей-интернат; кадетская школа; кадетская школа-интернат; общеобразовательная школа-интернат с первоначальной летной подготовкой) </w:t>
      </w:r>
      <w:r w:rsidRPr="00DD70CD">
        <w:rPr>
          <w:rFonts w:ascii="Times New Roman" w:eastAsia="Times New Roman" w:hAnsi="Times New Roman" w:cs="Times New Roman"/>
          <w:sz w:val="24"/>
          <w:szCs w:val="24"/>
          <w:u w:val="single"/>
          <w:lang w:eastAsia="ru-RU"/>
        </w:rPr>
        <w:t>заполняют данные по графам с 3 по 23</w:t>
      </w:r>
      <w:r w:rsidRPr="00DD70CD">
        <w:rPr>
          <w:rFonts w:ascii="Times New Roman" w:eastAsia="Times New Roman" w:hAnsi="Times New Roman" w:cs="Times New Roman"/>
          <w:sz w:val="24"/>
          <w:szCs w:val="24"/>
          <w:lang w:eastAsia="ru-RU"/>
        </w:rPr>
        <w:t xml:space="preserve">. В графах 3-7 показывается информация по обучающимся обычных классов, по спискам вместе с новым приемом (без обучающихся в специальных (коррекционных) классах для детей с ограниченными возможностями здоровья). Если имеются дети с ограниченными возможностями здоровья, обучающиеся вместе с другими детьми в обычных классах, их показывают по графам 4-7 вместе со здоровыми детьми (справочно их надо показать только в строке 27 - из строки 15 графы 4). Если образовательные учреждения общего типа имеют в своем составе специальные (коррекционные) классы для детей с ограниченными возможностями здоровья, то информацию о них показывают в графах 8-23 "кроме того" (кроме показанных в графах 3 и 4). В графах 8 и 9 указывается количество классов, организованных для неслышащих детей и численность обучающихся в них; в графах 10 и 11 - для слабослышащих и позднооглохших детей; в графах 12 и 13 - для незрячих детей; в графах 14 и 15 - для слабовидящих и поздноослепших детей; в графах 16 и 17 - для детей с тяжелой речевой патологией; в графах 18 и 19 - для детей с нарушениями опорно-двигательного аппарата; в графах 20 и 21 - для детей с задержкой психического развития; в графах 22 и 23 </w:t>
      </w:r>
      <w:r w:rsidRPr="00DD70CD">
        <w:rPr>
          <w:rFonts w:ascii="Times New Roman" w:eastAsia="Times New Roman" w:hAnsi="Times New Roman" w:cs="Times New Roman"/>
          <w:sz w:val="24"/>
          <w:szCs w:val="24"/>
          <w:lang w:eastAsia="ru-RU"/>
        </w:rPr>
        <w:lastRenderedPageBreak/>
        <w:t>- для детей с умственной отсталостью. Таким образом, общая численность обучающихся в образовательном учреждении будет складываться из граф 4, 9, 11, 13, 15, 17, 19, 21, 23.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Специальные (коррекционные)</w:t>
      </w:r>
      <w:r w:rsidRPr="00DD70CD">
        <w:rPr>
          <w:rFonts w:ascii="Times New Roman" w:eastAsia="Times New Roman" w:hAnsi="Times New Roman" w:cs="Times New Roman"/>
          <w:sz w:val="24"/>
          <w:szCs w:val="24"/>
          <w:lang w:eastAsia="ru-RU"/>
        </w:rPr>
        <w:t xml:space="preserve">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w:t>
      </w:r>
      <w:r w:rsidRPr="00DD70CD">
        <w:rPr>
          <w:rFonts w:ascii="Times New Roman" w:eastAsia="Times New Roman" w:hAnsi="Times New Roman" w:cs="Times New Roman"/>
          <w:sz w:val="24"/>
          <w:szCs w:val="24"/>
          <w:u w:val="single"/>
          <w:lang w:eastAsia="ru-RU"/>
        </w:rPr>
        <w:t>заполняют данные по графам с 3 по 7</w:t>
      </w:r>
      <w:r w:rsidRPr="00DD70CD">
        <w:rPr>
          <w:rFonts w:ascii="Times New Roman" w:eastAsia="Times New Roman" w:hAnsi="Times New Roman" w:cs="Times New Roman"/>
          <w:sz w:val="24"/>
          <w:szCs w:val="24"/>
          <w:lang w:eastAsia="ru-RU"/>
        </w:rPr>
        <w:t xml:space="preserve">. Они </w:t>
      </w:r>
      <w:r w:rsidRPr="00DD70CD">
        <w:rPr>
          <w:rFonts w:ascii="Times New Roman" w:eastAsia="Times New Roman" w:hAnsi="Times New Roman" w:cs="Times New Roman"/>
          <w:sz w:val="24"/>
          <w:szCs w:val="24"/>
          <w:u w:val="single"/>
          <w:lang w:eastAsia="ru-RU"/>
        </w:rPr>
        <w:t>не заполняют</w:t>
      </w:r>
      <w:r w:rsidRPr="00DD70CD">
        <w:rPr>
          <w:rFonts w:ascii="Times New Roman" w:eastAsia="Times New Roman" w:hAnsi="Times New Roman" w:cs="Times New Roman"/>
          <w:sz w:val="24"/>
          <w:szCs w:val="24"/>
          <w:lang w:eastAsia="ru-RU"/>
        </w:rPr>
        <w:t xml:space="preserve"> графы с 8 по 23 и строку 27.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Все образовательные учреждения интернатного типа (школа-интернат, специальная (коррекционная) школа-интернат для детей с ограниченными возможностями здоровья и пр.) при наличии приходящих обучающихся (посещающих только учебные занятия и не пользующиеся общежитием, одеждой, обувью и питанием) в графе 4 этого раздела показывают общую численность обучающихся, а в графе 5 (в том числе) - только приходящих для обучения. Информация по детям, приходящим в специальные (коррекционные) классы для детей с ограниченными возможностями здоровья, выделяется в разделе 19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6 показывают второгодников и поступивших из числа выбывших в прошлом учебном году и ранее.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наличии в образовательном учреждении дошкольных групп, по строке 16 справочно ("кроме того" к строке 15) показывают: в графе 3 количество дошкольных групп, в графе 4 - численность детей, занимающихся в дошкольных группах. Численность занимающихся в дошкольных группах не входит в общую численность обучающихся (строку 15). Дошкольные группы и дети, в них занимающиеся, в других строках и разделах отчета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17 необходимо выделить из общей численности обучающихся (из строки 15 графы 4) детей-сирот и детей, оставшихся без попечения родителей, устроенных в организации для детей-сирот и детей, оставшихся без попечения родителей (помещенных под надзор в образовательные организации на полное государственное обеспечение). Строку 17 заполняют: детский дом-школа; детский дом и специальный (коррекционный) детский дом, где дети не только проживают, но и обучаются; школа-интернат; школа-интернат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детей с ограниченными возможностями здоровья и другие образовательные организации, на которые возложено исполнение обязанности по защите прав и законных интересов детей (в соответствии с </w:t>
      </w:r>
      <w:hyperlink r:id="rId74" w:history="1">
        <w:r w:rsidRPr="00DD70CD">
          <w:rPr>
            <w:rFonts w:ascii="Times New Roman" w:eastAsia="Times New Roman" w:hAnsi="Times New Roman" w:cs="Times New Roman"/>
            <w:color w:val="0000FF"/>
            <w:sz w:val="24"/>
            <w:szCs w:val="24"/>
            <w:u w:val="single"/>
            <w:lang w:eastAsia="ru-RU"/>
          </w:rPr>
          <w:t>Семейным кодексом РФ от 29.12.95 N 223 ФЗ</w:t>
        </w:r>
      </w:hyperlink>
      <w:r w:rsidRPr="00DD70CD">
        <w:rPr>
          <w:rFonts w:ascii="Times New Roman" w:eastAsia="Times New Roman" w:hAnsi="Times New Roman" w:cs="Times New Roman"/>
          <w:sz w:val="24"/>
          <w:szCs w:val="24"/>
          <w:lang w:eastAsia="ru-RU"/>
        </w:rPr>
        <w:t xml:space="preserve"> в редакции </w:t>
      </w:r>
      <w:hyperlink r:id="rId75" w:history="1">
        <w:r w:rsidRPr="00DD70CD">
          <w:rPr>
            <w:rFonts w:ascii="Times New Roman" w:eastAsia="Times New Roman" w:hAnsi="Times New Roman" w:cs="Times New Roman"/>
            <w:color w:val="0000FF"/>
            <w:sz w:val="24"/>
            <w:szCs w:val="24"/>
            <w:u w:val="single"/>
            <w:lang w:eastAsia="ru-RU"/>
          </w:rPr>
          <w:t>от 24.04.2008 N 49-ФЗ</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Если в общеобразовательное учреждение приходят обучаться дети-сироты и дети, оставшиеся без попечения родителей, из учреждения для детей-сирот (например, из соседнего детского дома), то общеобразовательное учреждение также заполняет строку 17 по этим детям. </w:t>
      </w:r>
      <w:r w:rsidRPr="00DD70CD">
        <w:rPr>
          <w:rFonts w:ascii="Times New Roman" w:eastAsia="Times New Roman" w:hAnsi="Times New Roman" w:cs="Times New Roman"/>
          <w:sz w:val="24"/>
          <w:szCs w:val="24"/>
          <w:lang w:eastAsia="ru-RU"/>
        </w:rPr>
        <w:lastRenderedPageBreak/>
        <w:t>Дети-сироты и дети, оставшиеся без попечения родителей, обучающиеся в специальных (коррекционных) классах (строка 15, графы 8-23) в строке 17 не указываются, они выделяются в разделе 19, графа 4. Дети, находящиеся под опекой (проживающие в семьях), в строку 17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На основании данных строки 17 в сводной </w:t>
      </w:r>
      <w:hyperlink r:id="rId76" w:history="1">
        <w:r w:rsidRPr="00DD70CD">
          <w:rPr>
            <w:rFonts w:ascii="Times New Roman" w:eastAsia="Times New Roman" w:hAnsi="Times New Roman" w:cs="Times New Roman"/>
            <w:color w:val="0000FF"/>
            <w:sz w:val="24"/>
            <w:szCs w:val="24"/>
            <w:u w:val="single"/>
            <w:lang w:eastAsia="ru-RU"/>
          </w:rPr>
          <w:t>форме N Д-9</w:t>
        </w:r>
      </w:hyperlink>
      <w:r w:rsidRPr="00DD70CD">
        <w:rPr>
          <w:rFonts w:ascii="Times New Roman" w:eastAsia="Times New Roman" w:hAnsi="Times New Roman" w:cs="Times New Roman"/>
          <w:sz w:val="24"/>
          <w:szCs w:val="24"/>
          <w:lang w:eastAsia="ru-RU"/>
        </w:rPr>
        <w:t xml:space="preserve"> формируются графы 8 и 12 раздела 2 и по образовательным учреждениям общего типа формируется строка 18 раздела 1.2 в сводных </w:t>
      </w:r>
      <w:hyperlink r:id="rId77" w:history="1">
        <w:r w:rsidRPr="00DD70CD">
          <w:rPr>
            <w:rFonts w:ascii="Times New Roman" w:eastAsia="Times New Roman" w:hAnsi="Times New Roman" w:cs="Times New Roman"/>
            <w:color w:val="0000FF"/>
            <w:sz w:val="24"/>
            <w:szCs w:val="24"/>
            <w:u w:val="single"/>
            <w:lang w:eastAsia="ru-RU"/>
          </w:rPr>
          <w:t>формах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строки 15 графы 4 выделяются: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 численность детей с умственной отсталостью в специальных (коррекционных) образовательных учреждениях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(из строки 18) школа-интернат выделяет численность только воспитанников (без приходящих для обучения детей) с умственной отсталостью;</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20-25 показывается (из строки 15) общая численность обучающихся индивидуально на дому (включая обучающихся на дому из специальных (коррекционных) классов). В разделе 22 из общей численности обучающихся индивидуально на дому необходимо выделить детей-инвалидов, инвалидов и учащихся с ограниченными возможностями здоровья (ОВЗ), обучающихся на дому по различным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20 показывается общая численность обучающихся на дому по программам специальных (коррекционных) образовательных учреждений I-VIII видов, включая обучающихся по индивидуальным учебным планам. Из них (из строки 20) в разделе 22 по строке 01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показывается (из строки 20) численность обучающихся на дому по программам специальных (коррекционных) образовательных учреждений I-VIII видов с использованием дистанционных технологий (включая обучающихся по индивидуальным учебным планам). Из них (из строки 21) в разделе 22 по строке 02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22 показывается общая численность обучающихся на дому по общеобразовательным программам, включая обучающихся по индивидуальным учебным планам. Из них (из строки 22) в разделе 22 по строке 03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23 показывается (из строки 22) численность обучающихся на дому по общеобразовательным программам с использованием </w:t>
      </w:r>
      <w:r w:rsidRPr="00DD70CD">
        <w:rPr>
          <w:rFonts w:ascii="Times New Roman" w:eastAsia="Times New Roman" w:hAnsi="Times New Roman" w:cs="Times New Roman"/>
          <w:sz w:val="24"/>
          <w:szCs w:val="24"/>
          <w:lang w:eastAsia="ru-RU"/>
        </w:rPr>
        <w:lastRenderedPageBreak/>
        <w:t>дистанционных технологий (включая обучающихся по индивидуальным учебным планам). Из них (из строки 23) в разделе 22 по строке 04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24 выделяем из суммы строк 20 и 22 общее число обучающихся на дому по индивидуальным учебным планам (по программам специальных (коррекционных) учреждений и общеобразовательным программам). Из них (из строки 24) в разделе 22 по строке 05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25 выделяем из суммы строк 21 и 23 общее число обучающихся на дому по индивидуальным учебным планам с использованием дистанционных технологий (по программам специальных (коррекционных) учреждений и общеобразовательным программам). Данные из строки 25 входят в строку 24. Из них (из строки 25) в разделе 22 по строке 06 показывать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26 - из общей численности обучающихся выделяется численность детей, обучающихся в классах компенсирующего обучения, которые организуются в образовательных учреждениях для детей, не имеющих выраженных отклонений в развитии (задержки психического развития, умственной отсталости, недостатков физического развития), но имеющих признаки недостаточной степени готовности к обучению в общеобразовательных учреждениях, прежде всего, признаки социально-педагогической запущенности, а также слабо выраженные симптомы органической недостаточности или соматической ослабленности (повышенная истощаемость, негрубые нарушения внимания и целенаправленности и т.п.). Классы компенсирующего обучения создаются, как правило, для обучающихся на ступени начального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Строки 27 и 28 заполняют все образовательные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Обучающиеся из специальных (коррекционных) классов для детей с ограниченными возможностями здоровья, организованных при общеобразовательных учреждениях (строка 15, графы 8-23), в строках 27 и 28 не показываются (они заполняются в разделах 19 и 20).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27 - (из строки 15, графа 4) выделяется численность детей с ограниченными возможностями здоровья (дети с соматическими заболеваниями в строку 27 не включаются). Дети с ограниченными возможностями здоровья, обучающиеся индивидуально на дому, включаются в строку 27. Для образовательных учреждений общего типа в строке 27 выделяется только численность детей с ограниченными возможностями здоровья, обучающихся вместе со здоровыми детьми в обычных классах (не являющимися специальными (коррекционными) классами).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27 используется для формирования сводной информации в разделе 13 </w:t>
      </w:r>
      <w:hyperlink r:id="rId78" w:history="1">
        <w:r w:rsidRPr="00DD70CD">
          <w:rPr>
            <w:rFonts w:ascii="Times New Roman" w:eastAsia="Times New Roman" w:hAnsi="Times New Roman" w:cs="Times New Roman"/>
            <w:color w:val="0000FF"/>
            <w:sz w:val="24"/>
            <w:szCs w:val="24"/>
            <w:u w:val="single"/>
            <w:lang w:eastAsia="ru-RU"/>
          </w:rPr>
          <w:t>отчета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28 - (из строки 15, графа 4) выделяется численность детей-инвалидов, инвалидов (включая обучающихся с соматическими </w:t>
      </w:r>
      <w:r w:rsidRPr="00DD70CD">
        <w:rPr>
          <w:rFonts w:ascii="Times New Roman" w:eastAsia="Times New Roman" w:hAnsi="Times New Roman" w:cs="Times New Roman"/>
          <w:sz w:val="24"/>
          <w:szCs w:val="24"/>
          <w:lang w:eastAsia="ru-RU"/>
        </w:rPr>
        <w:lastRenderedPageBreak/>
        <w:t>заболеваниями, имеющими инвалидность). Дети-инвалиды, инвалиды, обучающиеся индивидуально на дому, включаются в строку 28.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28 используется для формирования сводной информации в разделе 14 </w:t>
      </w:r>
      <w:hyperlink r:id="rId79" w:history="1">
        <w:r w:rsidRPr="00DD70CD">
          <w:rPr>
            <w:rFonts w:ascii="Times New Roman" w:eastAsia="Times New Roman" w:hAnsi="Times New Roman" w:cs="Times New Roman"/>
            <w:color w:val="0000FF"/>
            <w:sz w:val="24"/>
            <w:szCs w:val="24"/>
            <w:u w:val="single"/>
            <w:lang w:eastAsia="ru-RU"/>
          </w:rPr>
          <w:t>отчета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29 из общей численности обучающихся выделяется численность детей, обучающихся в форме семейного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общеобразовательном учреждении для незрячих обучаются слабовидящие дети, их показывают в строке 30, а в общеобразовательном учреждении для слабовидящих - обучающихся незрячих дети показывают в строке 31 (из строки 15 графы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5. Возрастной состав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Специальные (коррекционные) образовательные учреждения для детей с ограниченными возможностями здоровья заполняют строки 01-20.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Остальные образовательные учреждения заполняют строки 01-21.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по строкам 01-20 показываются данные о возрасте всех обучающихся, без обучающихся в специальных (коррекционных) классах для детей с ограниченными возможностями здоровья, организованных при общеобразовательном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Распределение обучающихся по возрастам (полное число лет) дается на основе документа о рождении. Не разрешается заполнять эти показатели со слов обучающихся, родителей или лиц, их заменяющих.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общего числа обучающихся (графа 3) выделяется численность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5 - подготовительных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6 - первых классов (включая 1 классы в дошкольном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7 - 9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графе 8 - 10-11 (12)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числа обучающихся 10-11 (12) классов (графа 8) в графе 9 выделяется численность обучающихся выпускных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Должен осуществляться контроль данных между разделами: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3 должны быть равны данным раздела 4 строки 15 графы 4 (всего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4 должны быть равны данным раздела 4 строки 15 графы 7 (обучающихся девочек).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5 должны быть равны данным раздела 4 графы 4 строки 01 (подготовительные классы).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6 должны быть равны данным раздела 4 графы 4 сумме строк (02, 03) (обучающиеся первых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7 должны быть равны данным раздела 4 графы 4 строки 11 (обучающиеся 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8 должны быть равны данным раздела 4 графы 4 сумме строк (12, 13, 14) (обучающиеся 10-12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для образовательных учреждений общего типа показывается численность обучающихся в специальных (коррекционных) классах для детей с ограниченными возможностями здоровья, в возрасте 16 лет и старше.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6. Сведения о педагогических и медицинских работниках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6 заполняют все образовательные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01 показывается численность всех учителей, работающих в данном образовательном учреждении, включая руководителей. В это число включаются также воспитатели, ведущие преподавательскую работу в образовательном учреждении, а также лица, которые наряду с преподаванием в данном образовательном учреждении работают в других организациях, где они имеют трудовую книжку. Например, если инженер или другой какой-либо специалист, наряду с основной его работой на предприятии или в организации, преподает физику в образовательном учреждении, то сведения о нем следует включить в строку 01. Информация из строки 01 используется в сводных </w:t>
      </w:r>
      <w:hyperlink r:id="rId80" w:history="1">
        <w:r w:rsidRPr="00DD70CD">
          <w:rPr>
            <w:rFonts w:ascii="Times New Roman" w:eastAsia="Times New Roman" w:hAnsi="Times New Roman" w:cs="Times New Roman"/>
            <w:color w:val="0000FF"/>
            <w:sz w:val="24"/>
            <w:szCs w:val="24"/>
            <w:u w:val="single"/>
            <w:lang w:eastAsia="ru-RU"/>
          </w:rPr>
          <w:t xml:space="preserve">отчетах N </w:t>
        </w:r>
        <w:r w:rsidRPr="00DD70CD">
          <w:rPr>
            <w:rFonts w:ascii="Times New Roman" w:eastAsia="Times New Roman" w:hAnsi="Times New Roman" w:cs="Times New Roman"/>
            <w:color w:val="0000FF"/>
            <w:sz w:val="24"/>
            <w:szCs w:val="24"/>
            <w:u w:val="single"/>
            <w:lang w:eastAsia="ru-RU"/>
          </w:rPr>
          <w:lastRenderedPageBreak/>
          <w:t>Д-6</w:t>
        </w:r>
      </w:hyperlink>
      <w:r w:rsidRPr="00DD70CD">
        <w:rPr>
          <w:rFonts w:ascii="Times New Roman" w:eastAsia="Times New Roman" w:hAnsi="Times New Roman" w:cs="Times New Roman"/>
          <w:sz w:val="24"/>
          <w:szCs w:val="24"/>
          <w:lang w:eastAsia="ru-RU"/>
        </w:rPr>
        <w:t xml:space="preserve"> и </w:t>
      </w:r>
      <w:hyperlink r:id="rId81"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наличии в образовательных учреждениях общего типа учителей, работающих в специальных (коррекционных) классах для детей с ограниченными возможностями здоровья, сведения о них показываются (кроме того к строке 01) по строкам 02-10. Данная информация используется в сводном </w:t>
      </w:r>
      <w:hyperlink r:id="rId82" w:history="1">
        <w:r w:rsidRPr="00DD70CD">
          <w:rPr>
            <w:rFonts w:ascii="Times New Roman" w:eastAsia="Times New Roman" w:hAnsi="Times New Roman" w:cs="Times New Roman"/>
            <w:color w:val="0000FF"/>
            <w:sz w:val="24"/>
            <w:szCs w:val="24"/>
            <w:u w:val="single"/>
            <w:lang w:eastAsia="ru-RU"/>
          </w:rPr>
          <w:t>отчете N Д-9</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 6 не включаются педагогические работники, временно отсутствующие в связи с их уходом в отпуск по беременности и родам и в отпуск по уходу за ребенком до достижения им возраста 3-х лет.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Сведения о медицинских работниках в образовательных учреждениях и школах-интернатах показываются по строкам 11, 12 этого раздела. Следует показать общее число медицинских работников, включая состоящих в штате учреждений здравоохранения и осуществляющих работу в данном образовательном учреждении, независимо от того на полной или неполной ставке они работают. Данная информация используется в сводном </w:t>
      </w:r>
      <w:hyperlink r:id="rId83" w:history="1">
        <w:r w:rsidRPr="00DD70CD">
          <w:rPr>
            <w:rFonts w:ascii="Times New Roman" w:eastAsia="Times New Roman" w:hAnsi="Times New Roman" w:cs="Times New Roman"/>
            <w:color w:val="0000FF"/>
            <w:sz w:val="24"/>
            <w:szCs w:val="24"/>
            <w:u w:val="single"/>
            <w:lang w:eastAsia="ru-RU"/>
          </w:rPr>
          <w:t>отчете N Д-9</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7. Сведения о сменности занятий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сменности занятий распределяются обучающиеся, занимающиеся во 2-й и 3-й сменах, без обучающихся специальных (коррекционных) классов для детей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определении сменности занятий в образовательном учреждении необходимо иметь в виду, что к числу обучающихся, занимающихся во 2-й смене, относятся все обучающиеся, начавшие занятия позже занятий 1-й смены, а к числу обучающихся, занимающихся в 3-й смене - начавшие занятия позже начала занятий обучающихся 2-й смены.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8. Сведения о группах продленного дня и интернатах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01-04 приводятся сведения о группах продленного дня: число групп и численность обучающихся в них.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При наличии интерната (общежития) при школе у образовательного учреждения, не являющегося детским домом-школой, школой-интернатом по своему статусу, заполняются строки 05, 06. Учреждения интернатного типа строки 05, 06 не заполняют.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9. Сведения о числе групп</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9 заполняют образовательные учреждения интернатного типа (детский дом, детский дом-школа, школа-интернат) для детей с ограниченными возможностями здоровья; оздоровительные образовательные учреждения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10. Сведения о логопедическом пункте (кабинете)</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Строку 03 (или строку 04) заполняет только то образовательное учреждение, которая имеет собственный логопедический пункт (или логопедический кабинет) и показывает численность обучающихся из списочного состава данного образовательного учреждения, посещающих занятия в нем. Если в образовательном учреждении нет собственного логопедического пункта (или кабинета), но обучающиеся посещают логопедические пункты (или кабинеты), организованные в других образовательных учреждениях или органах управления образованием, то численность таких детей необходимо показать по строке 05 (или строке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11. Сведения об органах самоуправления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строке 02 наличие попечительского совета показывает только то общеобразовательное учреждение, которое в строке 01 указало наличие органа общественного самоуправления.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03 указывается наличие органа коллегиального управления с участием общественности (родители, работодатели).</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12. Сведения о платных дополнительных образовательных услугах за 2011/2012 учебный год</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приводятся сведения о платных дополнительных образовательных услугах за предыдущий учебный год.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показываются только обучающиеся данного образовательного учреждения, пользующиеся платными дополнительными образовательными услугами.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показываются (кроме показанных в строке 02) те пользующиеся платными дополнительными образовательными услугами, кто не является обучающимися данного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13. Сведения о материально-технической базе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Площадь всех земельных участков и помещений показывается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Число книг (книжный фонд, школьные учебники стр.20 и 21) показывается в единицах.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02 записывается общая площадь всех помещений, принадлежащих образовательному учреждению: занятых и свободных классных комнат, учебных кабинетов, лабораторий, мастерских, физкультурного зала и его подсобных помещений, кабинетов директора, заместителей директора и врача, учительских, буфета, столовой, кухни, вестибюлей, кладовых, коридоров, раздевалок, умывальных комнат, сеней и т.д. В эту же площадь включается вся площадь квартир персонала образовательного учреждения, размещенных в зданиях, принадлежащих образовательному учреждению, и помещениях, занятых интернатами при школе, а также площадь, занятая посторонними организациями и лицами.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общую площадь включается площадь подвалов и полуподвалов, которая занята под учебные и учебно-производственные мастерские и другие учебные цели, а также под жилье персонала образовательного учреждения, душевую комнату, кухню. В общую площадь школьного помещения не включается площадь надворных построек (сараев, гаражей, конюшен и т.д.).</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Площадь помещений, занимаемых образовательным учреждением, определяется по плану здания, а при отсутствии плана - по специальному обмеру каждого помещения.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число классных комнат, учебных кабинетов и лабораторий (строка 03) включаются все комнаты, в которых проводятся занятия с обучающимися, а по строке 04 показывается их площадь.</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показывается число учебно-производственных и учебных мастерских, используемых для допрофессиональной и профессиональной подготовки и ОППТ обучающихся 8-11 (12) классов. В строке 05 учитываются только те учебные мастерские, в которых есть рабочие места, специально оборудованные для указанных целей.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даются сведения о физкультурном зале. Физкультурным залом считается помещение, оборудованное необходимым инвентарем для занятий по физкультуре. В площадь физкультурного зала включается площадь подсобных помещений, находящихся в зале. Если занятия по физкультуре проходят в коридорах или классных комнатах, то в строке 08 следует писать "нет".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09 необходимо показать, есть ли в образовательном учреждении бассейн.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10 необходимо показать, есть ли в образовательном учреждении актовый или лекционный зал.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необходимо показать, есть ли в образовательном учреждении музей.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12 показывается площадь учебно-опытного земельного участка, принадлежащего образовательному учреждению и расположенного как на усадьбе образовательного учреждения, так и вне его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показывается площадь подсобного сельского хозяйства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необходимо показать, есть ли в образовательном учреждении столовая или буфет, в которых организовано горячее питание для обучающихся образовательного учреждения. Если горячим питанием обеспечены только обучающиеся общежития при образовательном учреждении, то в строке 14 следует писать "нет". Наличие в буфете только кофе, чая, булочек и пирожков не считается горячим питанием. Сухие пайки, выдаваемые обучающимся вместо горячего питания, не являются горячим питанием и в отчете не отражаются.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16 приводится число посадочных мест в столовых и буфетах. В зданиях, построенных по типовому проекту, показывается число мест, предусмотренных проектом здания. В приспособленных помещениях число посадочных мест определяется из расчета площади на </w:t>
      </w:r>
      <w:r w:rsidRPr="00DD70CD">
        <w:rPr>
          <w:rFonts w:ascii="Times New Roman" w:eastAsia="Times New Roman" w:hAnsi="Times New Roman" w:cs="Times New Roman"/>
          <w:sz w:val="24"/>
          <w:szCs w:val="24"/>
          <w:lang w:eastAsia="ru-RU"/>
        </w:rPr>
        <w:lastRenderedPageBreak/>
        <w:t>одно место - 0,75 кв.м.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числе столовых или буфетов не учитываются помещения в образовательных учреждениях, временно приспособленных для нужд общественного питания (актовые залы, спортивные залы и т.д.). Число посадочных мест в помещениях, приспособленных для раздачи пищи, следует показать по стр.17.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показываются сведения о численности обучающихся, для которых организовано горячее питание, т.е. получающих школьные завтраки или обеды за полную стоимость или на льготных условиях независимо от того, какой столовой обслуживаются обучающиеся. При этом следует иметь в виду, что в численность обучающихся, пользующихся горячим питанием, не включается численность детей I классов, организованных в дошкольных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показывается численность обучающихся, получающих горячее питание на льготных условиях (определяются местным законодательством).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22-29 показывается техническое состояние учебных зданий образовательного учреждения: требуют ли капитального ремонта (да, нет), находятся ли в аварийном состоянии (да, нет), имеют ли все виды благоустройства (да, нет). К образовательным учреждениям, требующим капитального ремонта (строка 22), относятся здания, на которые составлена и утверждена местными органами управления образования дефектная ведомость (акт) на капитальный ремонт. В строку 24 (находятся в аварийном состоянии) включаются только учебные здания образовательного учреждения, подлежащие сносу, на которые бюро технической инвентаризации дало соответствующее заключение.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Образовательное учреждение, оборудованное водопроводом, имеет внутри распределительную сеть водопроводных труб, в которые вода поступает из сети центрального водоснабжения или артезианской скважины.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образовательном учреждении имеется канализационное устройство для стока хозяйственно-фекальных вод в уличную канализационную сеть или поглощающие колодцы, то такое образовательное учреждение оборудовано канализацией.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Образовательное учреждение имеет центральное отопление, если оно обеспечивается теплом независимо от вида источника: от своей котельной, групповой котельной, от ТЭЦ.</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26 (имеют все виды благоустройств) не может быть больше строки 27 (наличие водопровода), строки 28 (наличие центрального отопления), строки 29 (наличие канализации). Образовательным учреждением, имеющим все виды благоустройства, считается такое учреждение, которое имеет одновременно водопровод, канализацию, центральное отопление и обеспечено электроэнергией.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строке 31 показывается имеющееся число автотранспортных средств, предназначенных для перевозки обучающихся (автобусы, микроавтобусы, легковые автомобили и т.п.).</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32 показывается общее число пассажирских мест (сидячих мест, помимо сиденья водителя), имеющихся в этих автотранспортных средствах, предназначенных для перевозки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34 показывается число кабинетов основ информатики и вычислительной техники, в строке 35 - число рабочих мест с ЭВМ в них. Рабочее место с ЭВМ должно иметь клавиатуру или другое устройство для ввода информации в ЭВМ, монитор или другое устройство для отображения информации и т.д. Место учителя в строку не включается. Если при данном образовательном учреждении создан межшкольный кабинет информатики и вычислительной техники, то в строке 34 следует дописать "межшкольный".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показывается число всех имеющихся персональных компьютеров (ЭВМ), из них в строке 37 показывается число персональных ЭВМ, приобретенных за последний отчетный период.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38 показывается число персональных ЭВМ из всех имеющихся (из строки 36), которые используются в учебных целях. Информация по этой строке может дублироваться с данными строки 35, если в кабинетах информатики установлены только персональные ЭВМ.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39 показывается, число персональных ЭВМ (из строки 36), находящихся в составе локальных вычислительных сетей.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40 показывается число персональных ЭВМ, используемых в учебных целях, из числа находящихся в составе локальных вычислительных сетей (из строки 39).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41 показывается число переносных компьютеров (ноутбуков, планшетов) из общего числа персональных ЭВМ (из строки 36).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42 показывается число переносных компьютеров (ноутбуков, планшетов), используемых в учебных целях, из общего числа переносных компьютеров (из строки 41).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43 необходимо показать, есть ли в образовательном учреждении подключение к сети Интернет. Если подключение существует, то заполняется информация по строкам 44-50.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44-46 показывается тип подключения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если тип подключения - модем, то заполняется "да" по строке 44;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тип подключения - выделенная линия, то заполняется "да" по строке 45;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тип подключения - спутниковое подключение, то заполняется "да" по строке 46.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случае смешанного типа подключения указывается подключение, которое обеспечивает входящий трафик.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47-50 показывается скорость подключения к сети Интернет, для этого выбираете одну строку из предложенных значений: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128 кбит/с до 256 кбит/с, то указывается "да" по строке 47.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54 показывается наличие в образовательном учреждении собственного сайта в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55 указывается "да", если в образовательном учреждении ведется электронный дневник, журнал успеваемости (предоставление информации о текущей успеваемости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56 показывается наличие в образовательном учреждении электронной библиотеки. Электронной библиотекой считается наличие в учреждении более 5 дисков.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57 указывается "да", если образовательное учреждение реализует образовательные программы с использованием дистанционных образовательных технологий.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58-60 показывается наличие в образовательном учреждении: пожарной сигнализации (строка 58), дымовых извещателей (строка 59), пожарных кранов и рукавов (строка 60).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61 показывается число огнетушителей в образовательном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62 показывается численность сотрудников охраны.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63 показывается наличие в образовательном учреждении системы видеонаблюдения.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64 показывается наличие в образовательном учреждении "тревожной кнопки".</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xml:space="preserve">     В строке 65 необходимо показать созданы ли в образовательном учреждении условия для беспрепятственного доступа инвалидов (в соответствии со </w:t>
      </w:r>
      <w:hyperlink r:id="rId84" w:history="1">
        <w:r w:rsidRPr="00DD70CD">
          <w:rPr>
            <w:rFonts w:ascii="Times New Roman" w:eastAsia="Times New Roman" w:hAnsi="Times New Roman" w:cs="Times New Roman"/>
            <w:color w:val="0000FF"/>
            <w:sz w:val="24"/>
            <w:szCs w:val="24"/>
            <w:u w:val="single"/>
            <w:lang w:eastAsia="ru-RU"/>
          </w:rPr>
          <w:t>статьей 15 Федерального закона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66 показывается информация о размещении на сайте нормативно закрепленного перечня сведений о деятельности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14. Кружковая работа обучающихся за 2011/2012 учебный год</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данном разделе приводятся сведения о кружковой работе за предыдущий учебный год.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данный раздел также включаются сведения по структурному подразделению образовательного учреждения, отделению дополнительного образования детей (для тех образовательных учреждений, которые имеют право на реализацию дополнительных образовательных программ и услуг). Эти данные не заполняются в отчете по форме федерального статистического наблюдения N 1-ДО.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занимающихся в кружках может быть больше списочного состава обучающихся учреждения за счет сторонних детей.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15. Сведения об обучающихся, выбывших из общеобразовательного учреждения в течение учебного года и летнего периода текущего года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Показатели данного раздела заполняют все общеобразовательные учреждения, кроме специальных (коррекционных) образовательных учреждений для детей с ограниченными возможностями здоровья. В разделе приводятся сведения об обучающихся, выбывших из общеобразовательного учреждения в течение прошлого учебного года и летнего периода текущего года. Сведения о выбывших обучающихся записываются на основании приказов и других документов, в которых указываются причины прекращения занятий обучающимся в данном общеобразовательном учреждении. Закрывшееся общеобразовательное учреждение в разделе о выбытии включает сведения не только о тех обучающихся, которые выбыли в течение учебного года, но и о тех, которые перешли в другое общеобразовательное учреждение в связи с закрытием.</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этот раздел не включаются сведения об обучающихся, окончивших в начальной школе четвертый класс, в основной школе - девятый класс, в средней школе - 11 (12) класс, а также об обучающихся, уехавших с родителями, направленными в командировку за границу.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показываются обучающиеся, выбывшие в специальные (коррекционные) учреждения и классы для детей с ограниченными возможностями здоровья (для слабовидящих и поздноослепших, для умственно отсталых детей, с девиантным поведением и др.)</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показываются суммарно обучающиеся, выбывшие из общеобразовательного учреждения в дневные учреждения начального профессионального образования, а также, не осуществляющие общеобразовательную подготовку группы учреждений начального профессионального образования, а по строке 07 - только в группы, не осуществляющие общеобразовательную 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показываются обучающиеся, выбывшие в специальные учебно-воспитательные учреждения и воспитательно-трудовые колонии.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показываются обучающиеся, выбывшие из общеобразовательного учреждения, которые не продолжают обучение и не трудоустроены.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показываются дети 14 лет и старше.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данных строк 02-06 и 08-16 равна данным строки 01 соответствующих граф; строка 07 идет в том числе из строки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На основании раздела 15 в дальнейшем формируется сводная </w:t>
      </w:r>
      <w:hyperlink r:id="rId85" w:history="1">
        <w:r w:rsidRPr="00DD70CD">
          <w:rPr>
            <w:rFonts w:ascii="Times New Roman" w:eastAsia="Times New Roman" w:hAnsi="Times New Roman" w:cs="Times New Roman"/>
            <w:color w:val="0000FF"/>
            <w:sz w:val="24"/>
            <w:szCs w:val="24"/>
            <w:u w:val="single"/>
            <w:lang w:eastAsia="ru-RU"/>
          </w:rPr>
          <w:t>форма N Д-12</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16. Сведения о преподавании иностранных языков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Показатели данного раздела заполняют все образовательные учреждения, кроме специальных (коррекционных) образовательных учреждений для детей с ограниченными возможностями здоровья и учреждений санаторного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класс разделен на несколько групп - учитывается число групп. Если из нескольких классов создана 1 группа, обучение в которой ведет одновременно 1 учитель, учитывается группа.</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Сумма данных граф 4, 6, 8, 10, 12, 14, 16, 18 строки 04 может быть больше данных графы 4 строки 15 раздела 4 (всего обучающихся по спискам) за счет обучающихся, изучающих два и более иностранных языка.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строки 04 (в том числе) выделяются в строку 05 изучающие 2-й, 3-й и более языки. Например: обучающийся изучает английский язык, а французский изучает как второй. Тогда английский язык показывается только в строке 04, а французский язык - в строке 04 и строке 05.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изучение второго языка осуществляется за дополнительную плату, то в этом случае по этому иностранному языку обучающиеся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17. Сведения об углубленном изучении отдельных предметов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данном разделе приводятся сведения об углубленном изучении различных предметов в каждом из типов образовательных учреждений: школах с углубленным изучением отдельных предметов; в образовательных учреждениях, имеющих классы с углубленным изучением предметов; гимназиях; лицеях (углубленное изучение предметов относительно программ образовательных учреждений по каждому типу; например, углубленно к программе лицея или углубленно к программе гимназии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17 не заполняют специальные (коррекционные) образовательные учреждения для детей с ограниченными возможностями здоровья и оздоровительные образовательные учреждения санаторного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01-10 показываются направления дифференцированного обучения обучающихся, сгруппированные в профили, не содержащие профессионального обучения. В строку 10 (другие профили) также не следует включать профили профессионального обучения.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показывается сумма всех направлений гуманитарного профиля, по которым в образовательном учреждении имеются классы. Из строки 01 выделяются отдельные направления: английский язык (строка 02), французский язык (строка 03), немецкий язык (строка 04), другие европейские языки (строка 05), восточные языки (строка 06). Строка 01 больше или равна сумме строк 02-06 по всем графам за счет гуманитарных предметов (история, литература и т.д.), которые в отчете не выделяются отдельной строкой.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07 показывается сумма всех направлений естественно-научного профиля, по строке 09 - сельскохозяйственного профиля, по строке 10 - других профилей.</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Если в образовательном учреждении углубленно изучаются два и более предмета, то сведения заполняются по каждому углубленно изучаемому предмету (профилю) обучения.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изучение предмета осуществляется за дополнительную плату, то в этом случае обучающиеся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18. Сведения о профильном обучении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заполняется аналогично разделу 17.</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19. Сведения о специальных (коррекционных)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приводятся дополнительные сведения об обучающихся в специальных (коррекционных) классах для детей с ограниченными возможностями здоровья, организованных при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приводятся сведения о численности детей-инвалидов, инвалидов, обучающихся в специальных (коррекционных) классах (из раздела 4 строки 15 граф 8-23) по каждому виду коррекционных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приводятся сведения о детях-сиротах и детях, оставшихся без попечения родителей, устроенным в организации для детей-сирот и детей, оставшихся без попечения родителей (помещенных под надзор в образовательные организации на полное государственное обеспечение), обучающихся в специальных (коррекционных) классах (из раздела 4 строки 15 граф 8-23) по каждому виду коррекционных классов. Дети, находящиеся под опекой (проживающие в семьях), в графу 4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5 приводятся сведения по детям, приходящим для обучения в специальные (коррекционные) классы интернатных образовательных учреждений (из раздела 4 строки 15 граф 8-23) по каждому виду коррекционных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6 приводятся сведения о выпуске обучающихся из общего числа выпускников специальных (коррекционных) классов (раздел 2 строка 30) по каждому виду коррекционных классов. Окончившие данные классы со справкой в числе выпускников не показываются.</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Данные строки 01 графы 6 должны быть равны разделу 2 строке 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20. Справка о детях-инвалидах и детях с ограниченными возможностями здоровья в специальных (коррекционных)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20 заполняют только образовательные учреждения </w:t>
      </w:r>
      <w:r w:rsidRPr="00DD70CD">
        <w:rPr>
          <w:rFonts w:ascii="Times New Roman" w:eastAsia="Times New Roman" w:hAnsi="Times New Roman" w:cs="Times New Roman"/>
          <w:sz w:val="24"/>
          <w:szCs w:val="24"/>
          <w:u w:val="single"/>
          <w:lang w:eastAsia="ru-RU"/>
        </w:rPr>
        <w:t>общего типа</w:t>
      </w:r>
      <w:r w:rsidRPr="00DD70CD">
        <w:rPr>
          <w:rFonts w:ascii="Times New Roman" w:eastAsia="Times New Roman" w:hAnsi="Times New Roman" w:cs="Times New Roman"/>
          <w:sz w:val="24"/>
          <w:szCs w:val="24"/>
          <w:lang w:eastAsia="ru-RU"/>
        </w:rPr>
        <w:t xml:space="preserve"> (образовательное учреждение для детей дошкольного и младшего школьного возраста; начальная, основная, средняя общеобразовательная школа; средняя общеобразовательная школа с углубленным изучением отдельных предметов; гимназия; лицей; начальная, основная, средняя общеобразовательная школа-интернат; средняя общеобразовательная школа-интернат с углубленным изучением отдельных предметов; гимназия-интернат; лицей-интернат; кадетская школа; кадетская школа-интернат; общеобразовательная школа-интернат с первоначальной летной подготовкой), если они имеют в своем составе специальные (коррекционные) классы для детей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проставляется общая численность обучающихся в специальных (коррекционных) классах для детей с ограниченными возможностями здоровья, которая должна соответствовать аналогичным данным из раздела 4. Должно выполняться равенство между разделами: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20 графа 3 равна Раздел 4 сумма граф 9 + 11 + 13 + 15 + 17 + 19 + 21 + 23 по каждой строке с 01 по 15 этих разделов.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4 из общего числа обучающихся в специальных (коррекционных) классах для детей с ограниченными возможностями здоровья (из графы 3) показываются обучающиеся с ограниченными возможностями здоровья. Данные из графы 4 используются для формирования сводной информации в разделе 13 (строки 13, 14) </w:t>
      </w:r>
      <w:hyperlink r:id="rId86" w:history="1">
        <w:r w:rsidRPr="00DD70CD">
          <w:rPr>
            <w:rFonts w:ascii="Times New Roman" w:eastAsia="Times New Roman" w:hAnsi="Times New Roman" w:cs="Times New Roman"/>
            <w:color w:val="0000FF"/>
            <w:sz w:val="24"/>
            <w:szCs w:val="24"/>
            <w:u w:val="single"/>
            <w:lang w:eastAsia="ru-RU"/>
          </w:rPr>
          <w:t>отчета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5-12 обучающиеся с ограниченными возможностями здоровья распределяются по видам заболевания. Если у ребенка несколько видов заболеваний, этот ребенок показывается 1 раз по основному виду заболевания. Должно выполняться равенство: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Графа 4 равна сумме граф 5 + 6 + 7 + 8 + 9 + 10 + 11 + 12 по каждой строке с 01 по 15.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13 из общего числа обучающихся в специальных (коррекционных) классах для детей с ограниченными возможностями здоровья (из графы 3) показываются дети-инвалиды и инвалиды. Данные из графы 13 используются для формирования сводной информации в разделе 14 (строки 13, 14) </w:t>
      </w:r>
      <w:hyperlink r:id="rId87" w:history="1">
        <w:r w:rsidRPr="00DD70CD">
          <w:rPr>
            <w:rFonts w:ascii="Times New Roman" w:eastAsia="Times New Roman" w:hAnsi="Times New Roman" w:cs="Times New Roman"/>
            <w:color w:val="0000FF"/>
            <w:sz w:val="24"/>
            <w:szCs w:val="24"/>
            <w:u w:val="single"/>
            <w:lang w:eastAsia="ru-RU"/>
          </w:rPr>
          <w:t>отчета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Если ребенок имеет ограниченные возможности здоровья и при этом является и ребенком-инвалидом, он показывается и в графе 4 и в графе 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Заполнение данных по строкам осуществляется аналогично заполнению раздела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21. Сведения о детях-инвалидах и детях с ограниченными возможностями здоровья в обычных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21 заполняют только образовательные учреждения </w:t>
      </w:r>
      <w:r w:rsidRPr="00DD70CD">
        <w:rPr>
          <w:rFonts w:ascii="Times New Roman" w:eastAsia="Times New Roman" w:hAnsi="Times New Roman" w:cs="Times New Roman"/>
          <w:sz w:val="24"/>
          <w:szCs w:val="24"/>
          <w:u w:val="single"/>
          <w:lang w:eastAsia="ru-RU"/>
        </w:rPr>
        <w:t>общего типа</w:t>
      </w:r>
      <w:r w:rsidRPr="00DD70CD">
        <w:rPr>
          <w:rFonts w:ascii="Times New Roman" w:eastAsia="Times New Roman" w:hAnsi="Times New Roman" w:cs="Times New Roman"/>
          <w:sz w:val="24"/>
          <w:szCs w:val="24"/>
          <w:lang w:eastAsia="ru-RU"/>
        </w:rPr>
        <w:t xml:space="preserve"> (образовательное учреждение для детей дошкольного и младшего школьного возраста; начальная, основная, средняя общеобразовательная школа; средняя общеобразовательная школа с углубленным изучением отдельных предметов; гимназия; лицей; начальная, основная, средняя общеобразовательная школа-интернат; средняя общеобразовательная школа-интернат с углубленным изучением отдельных предметов; гимназия-интернат; лицей-интернат; кадетская школа; кадетская школа-интернат; общеобразовательная школа-интернат с первоначальной летной подготовкой).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обучающихся в специальных (коррекционных) классах для детей с ограниченными возможностями здоровья, организованных при общеобразовательных учреждениях в разделе 21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данный раздел не заполняют.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образовательных учреждениях общего типа имеются дети с ограниченными возможностями здоровья, обучающиеся вместе с другими детьми в обычных классах, их показывают по графам 4-12 (из графы 3)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образовательных учреждениях общего типа имеются дети-инвалиды и инвалиды, обучающиеся вместе с другими детьми в обычных классах, их выделяют по графе 13 (из графы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Обучающиеся индивидуально на дому по различным программам инвалиды, дети-инвалиды, дети с ограниченными возможностями здоровья в образовательных учреждениях общего типа (без обучающихся специальных (коррекционных) классов) показываются в разделе </w:t>
      </w:r>
      <w:r w:rsidRPr="00DD70CD">
        <w:rPr>
          <w:rFonts w:ascii="Times New Roman" w:eastAsia="Times New Roman" w:hAnsi="Times New Roman" w:cs="Times New Roman"/>
          <w:sz w:val="24"/>
          <w:szCs w:val="24"/>
          <w:lang w:eastAsia="ru-RU"/>
        </w:rPr>
        <w:lastRenderedPageBreak/>
        <w:t>21.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ребенка несколько видов ограничений возможностей здоровья, этот ребенок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ограниченные возможности здоровья и при этом является и ребенком-инвалидом, он показывается и в графе 4 и в графе 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образовательных учреждений общего типа должно выполняться равенство между разделами: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21 графа 3 равна Раздел 4 графа 4 по каждой строке с 01 по 15 данных разделов.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22. Сведения об обучающихся индивидуально на дому детях-инвалидах и детях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22 заполняют все образовательные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данном разделе из общей численности (из раздела 4 строки 20-25) обучающихся индивидуально на дому (включая обучающихся на дому из специальных (коррекционных) классов) выделяются дети-инвалиды, инвалиды и учащиеся с ограниченными возможностями здоровья (ОВЗ), обучающиеся на дому по различным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показываются в сумме инвалиды и дети-инвалиды, в графе 4 показываются из них (из графы 3) только дети-инвалиды.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показывается численность детей-инвалидов и инвалидов (графа 3), детей-инвалидов (графа 4) и обучающихся с ОВЗ (графа 5), обучающихся на дому по программам специальных (коррекционных) образовательных учреждений I-VIII видов (включая обучающихся по индивидуальным учебным планам) (данные из раздела 4 строка 20).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показывается (из строки 01) численность детей-инвалидов и инвалидов (графа 3), детей-инвалидов (графа 4) и обучающихся с ОВЗ (графа 5), обучающихся на дому по программам специальных (коррекционных) образовательных учреждений I-VIII видов с использованием дистанционных технологий (включая обучающихся по индивидуальным учебным планам) (данные из раздела 4 строка 21).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03 показывается численность детей-инвалидов и инвалидов (графа 3), детей-инвалидов (графа 4) и обучающихся с ОВЗ (графа </w:t>
      </w:r>
      <w:r w:rsidRPr="00DD70CD">
        <w:rPr>
          <w:rFonts w:ascii="Times New Roman" w:eastAsia="Times New Roman" w:hAnsi="Times New Roman" w:cs="Times New Roman"/>
          <w:sz w:val="24"/>
          <w:szCs w:val="24"/>
          <w:lang w:eastAsia="ru-RU"/>
        </w:rPr>
        <w:lastRenderedPageBreak/>
        <w:t>4), обучающихся на дому по общеобразовательным программам (включая обучающихся по индивидуальным учебным планам) (данные из раздела 4 строка 22).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показывается (из строки 03) численность детей-инвалидов и инвалидов (графа 3), детей-инвалидов (графа 4) и обучающихся с ОВЗ (графа 5), обучающихся на дому по общеобразовательным программам с использованием дистанционных технологий (включая обучающихся по индивидуальным учебным планам) (данные из раздела 4 строка 23).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выделяем из суммы строк 01 и 03 численность детей-инвалидов и инвалидов (графа 3), детей-инвалидов (графа 4) и обучающиеся с ОВЗ (графа 5), обучающихся на дому по индивидуальным учебным планам (по программам специальных (коррекционных) учреждений и общеобразовательным программам) (данные из раздела 4 строка 24).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выделяем из суммы строк 02 и 04 численность детей-инвалидов и инвалидов (графа 3), детей-инвалидов (графа 4) и обучающихся с ОВЗ (графа 5), обучающихся на дому по индивидуальным учебным планам с использованием дистанционных технологий (по программам специальных (коррекционных) учреждений и общеобразовательным программам) (данные из раздела 4 строка 25).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Должны выполняться условия: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20 графа 03 больше или равно Раздел 22 строка 01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20 графа 03 больше или равно Раздел 22 строка 01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21 графа 03 больше или равно Раздел 22 строка 02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21 графа 03 больше или равно Раздел 22 строка 02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22 графа 03 больше или равно Раздел 22 строка 03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22 графа 03 больше или равно Раздел 22 строка 03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23 графа 03 больше или равно Раздел 22 строка 04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23 графа 03 больше или равно Раздел 22 строка 04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Раздел 4 строка 24 графа 03 больше или равно Раздел 22 строка 05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24 графа 03 больше или равно Раздел 22 строка 05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25 графа 03 больше или равно Раздел 22 строка 06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4 строка 25 графа 03 больше или равно Раздел 22 строка 06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Разница может возникать за счет обучающихся индивидуально на дому других детей, кроме детей-инвалидов, инвалидов и детей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ОШ-5 "Сведения о вечернем (сменном) общеобразовательном учреждении"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8"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89"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ВЕЧЕРНЕМ (СМЕННОМ) ОБЩЕОБРАЗОВАТЕЛЬНОМ УЧРЕЖДЕНИИ</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начало 2012/2013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3C3CB9" w:rsidTr="00DD70CD">
        <w:trPr>
          <w:trHeight w:val="15"/>
          <w:tblCellSpacing w:w="15" w:type="dxa"/>
        </w:trPr>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lastRenderedPageBreak/>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Форма N ОШ-5</w:t>
            </w:r>
          </w:p>
        </w:tc>
      </w:tr>
      <w:tr w:rsidR="00DD70CD" w:rsidRPr="003C3CB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юридические лица - образовательные учреждения, реализующие программы общего образования:</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22 сентября</w:t>
            </w: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Приказ Росстата:</w:t>
            </w:r>
            <w:r w:rsidRPr="003C3CB9">
              <w:rPr>
                <w:rFonts w:ascii="Times New Roman" w:eastAsia="Times New Roman" w:hAnsi="Times New Roman" w:cs="Times New Roman"/>
                <w:sz w:val="18"/>
                <w:szCs w:val="18"/>
                <w:lang w:eastAsia="ru-RU"/>
              </w:rPr>
              <w:br/>
              <w:t>Об утверждении формы</w:t>
            </w:r>
          </w:p>
        </w:tc>
      </w:tr>
      <w:tr w:rsidR="00DD70CD" w:rsidRPr="003C3CB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органу местного самоуправления, органу исполнительной власти субъекта Российской Федерации, федеральному органу исполнительной власти, на которые возложены функции по управлению учреждениями, реализующими программы общего образования (по принадлежности)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от 27.08.2012 N 466</w:t>
            </w:r>
            <w:r w:rsidRPr="003C3CB9">
              <w:rPr>
                <w:rFonts w:ascii="Times New Roman" w:eastAsia="Times New Roman" w:hAnsi="Times New Roman" w:cs="Times New Roman"/>
                <w:sz w:val="18"/>
                <w:szCs w:val="18"/>
                <w:lang w:eastAsia="ru-RU"/>
              </w:rPr>
              <w:br/>
              <w:t>О внесении изменений</w:t>
            </w:r>
            <w:r w:rsidRPr="003C3CB9">
              <w:rPr>
                <w:rFonts w:ascii="Times New Roman" w:eastAsia="Times New Roman" w:hAnsi="Times New Roman" w:cs="Times New Roman"/>
                <w:sz w:val="18"/>
                <w:szCs w:val="18"/>
                <w:lang w:eastAsia="ru-RU"/>
              </w:rPr>
              <w:br/>
              <w:t>(при наличии)</w:t>
            </w:r>
            <w:r w:rsidRPr="003C3CB9">
              <w:rPr>
                <w:rFonts w:ascii="Times New Roman" w:eastAsia="Times New Roman" w:hAnsi="Times New Roman" w:cs="Times New Roman"/>
                <w:sz w:val="18"/>
                <w:szCs w:val="18"/>
                <w:lang w:eastAsia="ru-RU"/>
              </w:rPr>
              <w:br/>
              <w:t>от __________ N ____</w:t>
            </w:r>
            <w:r w:rsidRPr="003C3CB9">
              <w:rPr>
                <w:rFonts w:ascii="Times New Roman" w:eastAsia="Times New Roman" w:hAnsi="Times New Roman" w:cs="Times New Roman"/>
                <w:sz w:val="18"/>
                <w:szCs w:val="18"/>
                <w:lang w:eastAsia="ru-RU"/>
              </w:rPr>
              <w:br/>
            </w:r>
            <w:r w:rsidRPr="003C3CB9">
              <w:rPr>
                <w:rFonts w:ascii="Times New Roman" w:eastAsia="Times New Roman" w:hAnsi="Times New Roman" w:cs="Times New Roman"/>
                <w:sz w:val="18"/>
                <w:szCs w:val="18"/>
                <w:lang w:eastAsia="ru-RU"/>
              </w:rPr>
              <w:br/>
              <w:t>от __________ N ____</w:t>
            </w:r>
          </w:p>
        </w:tc>
      </w:tr>
      <w:tr w:rsidR="00DD70CD" w:rsidRPr="003C3CB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 раз в год</w:t>
            </w:r>
          </w:p>
        </w:tc>
      </w:tr>
      <w:tr w:rsidR="00DD70CD" w:rsidRPr="003C3CB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3C3CB9">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Код</w:t>
            </w:r>
          </w:p>
        </w:tc>
      </w:tr>
      <w:tr w:rsidR="00DD70CD" w:rsidRPr="003C3CB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формы</w:t>
            </w:r>
            <w:r w:rsidRPr="003C3CB9">
              <w:rPr>
                <w:rFonts w:ascii="Times New Roman" w:eastAsia="Times New Roman" w:hAnsi="Times New Roman" w:cs="Times New Roman"/>
                <w:sz w:val="18"/>
                <w:szCs w:val="18"/>
                <w:lang w:eastAsia="ru-RU"/>
              </w:rPr>
              <w:br/>
              <w:t xml:space="preserve">по </w:t>
            </w:r>
            <w:hyperlink r:id="rId90" w:history="1">
              <w:r w:rsidRPr="003C3CB9">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 xml:space="preserve">отчитывающейся организации по </w:t>
            </w:r>
            <w:hyperlink r:id="rId91" w:history="1">
              <w:r w:rsidRPr="003C3CB9">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4</w:t>
            </w:r>
          </w:p>
        </w:tc>
      </w:tr>
      <w:tr w:rsidR="00DD70CD" w:rsidRPr="003C3CB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3C3CB9">
              <w:rPr>
                <w:rFonts w:ascii="Times New Roman" w:eastAsia="Times New Roman" w:hAnsi="Times New Roman" w:cs="Times New Roman"/>
                <w:sz w:val="18"/>
                <w:szCs w:val="18"/>
                <w:lang w:eastAsia="ru-RU"/>
              </w:rPr>
              <w:t>0609549</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1139"/>
        <w:gridCol w:w="2063"/>
        <w:gridCol w:w="1324"/>
        <w:gridCol w:w="1878"/>
        <w:gridCol w:w="400"/>
        <w:gridCol w:w="769"/>
        <w:gridCol w:w="1708"/>
      </w:tblGrid>
      <w:tr w:rsidR="00DD70CD" w:rsidRPr="00DD70CD" w:rsidTr="00DD70CD">
        <w:trPr>
          <w:trHeight w:val="15"/>
          <w:tblCellSpacing w:w="15" w:type="dxa"/>
        </w:trPr>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435" w:type="dxa"/>
            <w:gridSpan w:val="3"/>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Полное название и N учреждения</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0349" w:type="dxa"/>
            <w:gridSpan w:val="8"/>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0349" w:type="dxa"/>
            <w:gridSpan w:val="8"/>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указать: с очной, заочной, очной и заочной формами обучения</w:t>
            </w:r>
          </w:p>
        </w:tc>
      </w:tr>
      <w:tr w:rsidR="00DD70CD" w:rsidRPr="00DD70CD" w:rsidTr="00DD70CD">
        <w:trPr>
          <w:tblCellSpacing w:w="15" w:type="dxa"/>
        </w:trPr>
        <w:tc>
          <w:tcPr>
            <w:tcW w:w="10349" w:type="dxa"/>
            <w:gridSpan w:val="8"/>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2402"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Вид учреждения</w:t>
            </w:r>
          </w:p>
        </w:tc>
        <w:tc>
          <w:tcPr>
            <w:tcW w:w="7946" w:type="dxa"/>
            <w:gridSpan w:val="6"/>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2402"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946" w:type="dxa"/>
            <w:gridSpan w:val="6"/>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вечернее (сменное) общеобразовательное учреждение, учреждение для лиц с ограниченными возможностями здоровья, вечернее (сменное) общеобразовательное учреждение при ИТУ, центр образования, открытое (сменное) общеобразовательное учреждение</w:t>
            </w:r>
          </w:p>
        </w:tc>
      </w:tr>
      <w:tr w:rsidR="00DD70CD" w:rsidRPr="00DD70CD" w:rsidTr="00DD70CD">
        <w:trPr>
          <w:tblCellSpacing w:w="15" w:type="dxa"/>
        </w:trPr>
        <w:tc>
          <w:tcPr>
            <w:tcW w:w="10349" w:type="dxa"/>
            <w:gridSpan w:val="8"/>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0349" w:type="dxa"/>
            <w:gridSpan w:val="8"/>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указать:</w:t>
            </w:r>
          </w:p>
        </w:tc>
        <w:tc>
          <w:tcPr>
            <w:tcW w:w="9055"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самостоятельное; отдельные классы, организованные при общеобразовательном учреждении, учебно-консультационные пункты (УКП)</w:t>
            </w:r>
          </w:p>
        </w:tc>
      </w:tr>
      <w:tr w:rsidR="00DD70CD" w:rsidRPr="00DD70CD" w:rsidTr="00DD70CD">
        <w:trPr>
          <w:tblCellSpacing w:w="15" w:type="dxa"/>
        </w:trPr>
        <w:tc>
          <w:tcPr>
            <w:tcW w:w="10349" w:type="dxa"/>
            <w:gridSpan w:val="8"/>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729" w:type="dxa"/>
            <w:gridSpan w:val="4"/>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Когда начались занятия в учреждении: число</w:t>
            </w:r>
          </w:p>
        </w:tc>
        <w:tc>
          <w:tcPr>
            <w:tcW w:w="184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месяц</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729" w:type="dxa"/>
            <w:gridSpan w:val="4"/>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946" w:type="dxa"/>
            <w:gridSpan w:val="6"/>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Когда ведутся занятия в учреждении: днем, вечером, в две смены</w:t>
            </w:r>
          </w:p>
        </w:tc>
        <w:tc>
          <w:tcPr>
            <w:tcW w:w="2402" w:type="dxa"/>
            <w:gridSpan w:val="2"/>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946" w:type="dxa"/>
            <w:gridSpan w:val="6"/>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указать</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Языки преподавания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На каком языке или на каких языках ведется обучение в учреждении (не считая языка, который преподается только как предмет)</w:t>
      </w:r>
      <w:r w:rsidRPr="00DD70CD">
        <w:rPr>
          <w:rFonts w:ascii="Times New Roman" w:eastAsia="Times New Roman" w:hAnsi="Times New Roman" w:cs="Times New Roman"/>
          <w:sz w:val="24"/>
          <w:szCs w:val="24"/>
          <w:lang w:eastAsia="ru-RU"/>
        </w:rPr>
        <w:t xml:space="preserve"> - указать отдельно обучающихся на каждом языке:</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9"/>
        <w:gridCol w:w="769"/>
        <w:gridCol w:w="2432"/>
        <w:gridCol w:w="1708"/>
      </w:tblGrid>
      <w:tr w:rsidR="00DD70CD" w:rsidRPr="00DD70CD" w:rsidTr="00DD70CD">
        <w:trPr>
          <w:trHeight w:val="15"/>
          <w:tblCellSpacing w:w="15" w:type="dxa"/>
        </w:trPr>
        <w:tc>
          <w:tcPr>
            <w:tcW w:w="554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язык обучения</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на данном языке</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язык обучения</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на данном языке</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Наличие консультационных пунктов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Если учреждение имеет консультационные пункты,</w:t>
      </w:r>
      <w:r w:rsidRPr="00DD70CD">
        <w:rPr>
          <w:rFonts w:ascii="Times New Roman" w:eastAsia="Times New Roman" w:hAnsi="Times New Roman" w:cs="Times New Roman"/>
          <w:sz w:val="24"/>
          <w:szCs w:val="24"/>
          <w:lang w:eastAsia="ru-RU"/>
        </w:rPr>
        <w:t xml:space="preserve"> то указать:</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9"/>
        <w:gridCol w:w="769"/>
        <w:gridCol w:w="2432"/>
        <w:gridCol w:w="1708"/>
      </w:tblGrid>
      <w:tr w:rsidR="00DD70CD" w:rsidRPr="00DD70CD" w:rsidTr="00DD70CD">
        <w:trPr>
          <w:trHeight w:val="15"/>
          <w:tblCellSpacing w:w="15" w:type="dxa"/>
        </w:trPr>
        <w:tc>
          <w:tcPr>
            <w:tcW w:w="554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количество консультационных пунктов</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в них</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Примечание: коды по </w:t>
            </w:r>
            <w:hyperlink r:id="rId92"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единица - 642; человек - 792</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Число классов и численность обучающихся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8"/>
        <w:gridCol w:w="767"/>
        <w:gridCol w:w="1134"/>
        <w:gridCol w:w="1317"/>
        <w:gridCol w:w="1132"/>
        <w:gridCol w:w="1135"/>
        <w:gridCol w:w="1499"/>
        <w:gridCol w:w="742"/>
        <w:gridCol w:w="943"/>
        <w:gridCol w:w="30"/>
        <w:gridCol w:w="1287"/>
        <w:gridCol w:w="1516"/>
      </w:tblGrid>
      <w:tr w:rsidR="00DD70CD" w:rsidRPr="003C3CB9" w:rsidTr="00DD70CD">
        <w:trPr>
          <w:trHeight w:val="15"/>
          <w:tblCellSpacing w:w="15" w:type="dxa"/>
        </w:trPr>
        <w:tc>
          <w:tcPr>
            <w:tcW w:w="3142"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4230" w:type="dxa"/>
            <w:gridSpan w:val="1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 xml:space="preserve">Коды по </w:t>
            </w:r>
            <w:hyperlink r:id="rId93" w:history="1">
              <w:r w:rsidRPr="003C3CB9">
                <w:rPr>
                  <w:rFonts w:ascii="Times New Roman" w:eastAsia="Times New Roman" w:hAnsi="Times New Roman" w:cs="Times New Roman"/>
                  <w:color w:val="0000FF"/>
                  <w:sz w:val="14"/>
                  <w:szCs w:val="14"/>
                  <w:u w:val="single"/>
                  <w:lang w:eastAsia="ru-RU"/>
                </w:rPr>
                <w:t>ОКЕИ</w:t>
              </w:r>
            </w:hyperlink>
            <w:r w:rsidRPr="003C3CB9">
              <w:rPr>
                <w:rFonts w:ascii="Times New Roman" w:eastAsia="Times New Roman" w:hAnsi="Times New Roman" w:cs="Times New Roman"/>
                <w:sz w:val="14"/>
                <w:szCs w:val="14"/>
                <w:lang w:eastAsia="ru-RU"/>
              </w:rPr>
              <w:t>: единица - 642; человек - 792</w:t>
            </w:r>
          </w:p>
        </w:tc>
      </w:tr>
      <w:tr w:rsidR="00DD70CD" w:rsidRPr="003C3CB9" w:rsidTr="00DD70CD">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Наименование</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N стро-</w:t>
            </w:r>
            <w:r w:rsidRPr="003C3CB9">
              <w:rPr>
                <w:rFonts w:ascii="Times New Roman" w:eastAsia="Times New Roman" w:hAnsi="Times New Roman" w:cs="Times New Roman"/>
                <w:sz w:val="14"/>
                <w:szCs w:val="14"/>
                <w:lang w:eastAsia="ru-RU"/>
              </w:rPr>
              <w:br/>
              <w:t>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Очная форма обучения</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Заочная форма обучения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Форма обучения экстернат</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Численность обучающихся по очной,</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общей численности</w:t>
            </w:r>
            <w:r w:rsidRPr="003C3CB9">
              <w:rPr>
                <w:rFonts w:ascii="Times New Roman" w:eastAsia="Times New Roman" w:hAnsi="Times New Roman" w:cs="Times New Roman"/>
                <w:sz w:val="14"/>
                <w:szCs w:val="14"/>
                <w:lang w:eastAsia="ru-RU"/>
              </w:rPr>
              <w:br/>
              <w:t>обучающихся (гр.8)</w:t>
            </w:r>
          </w:p>
        </w:tc>
      </w:tr>
      <w:tr w:rsidR="00DD70CD" w:rsidRPr="003C3CB9" w:rsidTr="00DD70CD">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w:t>
            </w:r>
            <w:r w:rsidRPr="003C3CB9">
              <w:rPr>
                <w:rFonts w:ascii="Times New Roman" w:eastAsia="Times New Roman" w:hAnsi="Times New Roman" w:cs="Times New Roman"/>
                <w:sz w:val="14"/>
                <w:szCs w:val="14"/>
                <w:lang w:eastAsia="ru-RU"/>
              </w:rPr>
              <w:br/>
              <w:t>классов (ед)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w:t>
            </w:r>
            <w:r w:rsidRPr="003C3CB9">
              <w:rPr>
                <w:rFonts w:ascii="Times New Roman" w:eastAsia="Times New Roman" w:hAnsi="Times New Roman" w:cs="Times New Roman"/>
                <w:sz w:val="14"/>
                <w:szCs w:val="14"/>
                <w:lang w:eastAsia="ru-RU"/>
              </w:rPr>
              <w:br/>
              <w:t>ность обучаю-</w:t>
            </w:r>
            <w:r w:rsidRPr="003C3CB9">
              <w:rPr>
                <w:rFonts w:ascii="Times New Roman" w:eastAsia="Times New Roman" w:hAnsi="Times New Roman" w:cs="Times New Roman"/>
                <w:sz w:val="14"/>
                <w:szCs w:val="14"/>
                <w:lang w:eastAsia="ru-RU"/>
              </w:rPr>
              <w:br/>
              <w:t>щихся по спискам вместе с новым приемом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число групп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w:t>
            </w:r>
            <w:r w:rsidRPr="003C3CB9">
              <w:rPr>
                <w:rFonts w:ascii="Times New Roman" w:eastAsia="Times New Roman" w:hAnsi="Times New Roman" w:cs="Times New Roman"/>
                <w:sz w:val="14"/>
                <w:szCs w:val="14"/>
                <w:lang w:eastAsia="ru-RU"/>
              </w:rPr>
              <w:br/>
              <w:t>ность обучаю-</w:t>
            </w:r>
            <w:r w:rsidRPr="003C3CB9">
              <w:rPr>
                <w:rFonts w:ascii="Times New Roman" w:eastAsia="Times New Roman" w:hAnsi="Times New Roman" w:cs="Times New Roman"/>
                <w:sz w:val="14"/>
                <w:szCs w:val="14"/>
                <w:lang w:eastAsia="ru-RU"/>
              </w:rPr>
              <w:br/>
              <w:t>щихся по спискам вместе с новым приемом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числен-</w:t>
            </w:r>
            <w:r w:rsidRPr="003C3CB9">
              <w:rPr>
                <w:rFonts w:ascii="Times New Roman" w:eastAsia="Times New Roman" w:hAnsi="Times New Roman" w:cs="Times New Roman"/>
                <w:sz w:val="14"/>
                <w:szCs w:val="14"/>
                <w:lang w:eastAsia="ru-RU"/>
              </w:rPr>
              <w:br/>
              <w:t>ность обучаю-</w:t>
            </w:r>
            <w:r w:rsidRPr="003C3CB9">
              <w:rPr>
                <w:rFonts w:ascii="Times New Roman" w:eastAsia="Times New Roman" w:hAnsi="Times New Roman" w:cs="Times New Roman"/>
                <w:sz w:val="14"/>
                <w:szCs w:val="14"/>
                <w:lang w:eastAsia="ru-RU"/>
              </w:rPr>
              <w:br/>
              <w:t>щихся по спискам вместе с новым приемом (чел)</w:t>
            </w:r>
          </w:p>
        </w:tc>
        <w:tc>
          <w:tcPr>
            <w:tcW w:w="166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заочной и экстернатной формам обучения (чел)</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индиви-</w:t>
            </w:r>
            <w:r w:rsidRPr="003C3CB9">
              <w:rPr>
                <w:rFonts w:ascii="Times New Roman" w:eastAsia="Times New Roman" w:hAnsi="Times New Roman" w:cs="Times New Roman"/>
                <w:sz w:val="14"/>
                <w:szCs w:val="14"/>
                <w:lang w:eastAsia="ru-RU"/>
              </w:rPr>
              <w:br/>
              <w:t>дуально обучаю-</w:t>
            </w:r>
            <w:r w:rsidRPr="003C3CB9">
              <w:rPr>
                <w:rFonts w:ascii="Times New Roman" w:eastAsia="Times New Roman" w:hAnsi="Times New Roman" w:cs="Times New Roman"/>
                <w:sz w:val="14"/>
                <w:szCs w:val="14"/>
                <w:lang w:eastAsia="ru-RU"/>
              </w:rPr>
              <w:br/>
              <w:t>щихся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второ-</w:t>
            </w:r>
            <w:r w:rsidRPr="003C3CB9">
              <w:rPr>
                <w:rFonts w:ascii="Times New Roman" w:eastAsia="Times New Roman" w:hAnsi="Times New Roman" w:cs="Times New Roman"/>
                <w:sz w:val="14"/>
                <w:szCs w:val="14"/>
                <w:lang w:eastAsia="ru-RU"/>
              </w:rPr>
              <w:br/>
              <w:t>годников</w:t>
            </w: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7</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8</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5-8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9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13-16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Всего (сумма стр.01-06)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rHeight w:val="15"/>
          <w:tblCellSpacing w:w="15" w:type="dxa"/>
        </w:trPr>
        <w:tc>
          <w:tcPr>
            <w:tcW w:w="10903" w:type="dxa"/>
            <w:gridSpan w:val="8"/>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vAlign w:val="cente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 Из общей численности обучающихся 10 класса (графа 8 строка 04) (чел):</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а) окончили основное дневное общеобразовательное учреждение в прошлом учебном году и ранее</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08</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в прошлом учебном году</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09</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б) окончили основное вечернее (сменное) общеобразовательное учреждение в прошлом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учебном году и ранее</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10</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из них в прошлом учебном году</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11</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2) Из общей численности обучающихся (графа 8 строка 07):</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а) проживают в сельской местности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12</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б) обучались в прошлом учебном году в дневных общеобразовательных учреждениях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13</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обучаются в текущем году в учебных заведениях начального профессионального образования</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в группах молодежи, не получающей среднего (полного) общего образования</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14</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3) Численность обучающихся-заочников, обучающихся по сессионому режиму занятий</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15</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r w:rsidR="00DD70CD" w:rsidRPr="003C3CB9" w:rsidTr="00DD70CD">
        <w:trPr>
          <w:tblCellSpacing w:w="15" w:type="dxa"/>
        </w:trPr>
        <w:tc>
          <w:tcPr>
            <w:tcW w:w="10903" w:type="dxa"/>
            <w:gridSpan w:val="8"/>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4) Численность обучающихся выпускных классов (из графы 8 строки 5)</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3C3CB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3C3CB9">
              <w:rPr>
                <w:rFonts w:ascii="Times New Roman" w:eastAsia="Times New Roman" w:hAnsi="Times New Roman" w:cs="Times New Roman"/>
                <w:sz w:val="14"/>
                <w:szCs w:val="14"/>
                <w:lang w:eastAsia="ru-RU"/>
              </w:rPr>
              <w:t>16</w:t>
            </w:r>
          </w:p>
        </w:tc>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DD70CD" w:rsidRPr="003C3CB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Сведения об обучающихся, окончивших образовательное учреждение или переведенных в следующий класс в 2012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2816"/>
        <w:gridCol w:w="884"/>
        <w:gridCol w:w="1005"/>
        <w:gridCol w:w="737"/>
        <w:gridCol w:w="854"/>
        <w:gridCol w:w="854"/>
        <w:gridCol w:w="854"/>
        <w:gridCol w:w="854"/>
        <w:gridCol w:w="30"/>
        <w:gridCol w:w="824"/>
        <w:gridCol w:w="30"/>
        <w:gridCol w:w="707"/>
        <w:gridCol w:w="854"/>
        <w:gridCol w:w="854"/>
        <w:gridCol w:w="1038"/>
        <w:gridCol w:w="30"/>
        <w:gridCol w:w="850"/>
      </w:tblGrid>
      <w:tr w:rsidR="00DD70CD" w:rsidRPr="001143AA" w:rsidTr="00DD70CD">
        <w:trPr>
          <w:trHeight w:val="15"/>
          <w:tblCellSpacing w:w="15" w:type="dxa"/>
        </w:trPr>
        <w:tc>
          <w:tcPr>
            <w:tcW w:w="462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6262" w:type="dxa"/>
            <w:gridSpan w:val="1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94"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4-5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 класс</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 класс</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 класс</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 класс</w:t>
            </w:r>
          </w:p>
        </w:tc>
      </w:tr>
      <w:tr w:rsidR="00DD70CD" w:rsidRPr="001143AA" w:rsidTr="00DD70CD">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r>
      <w:tr w:rsidR="00DD70CD" w:rsidRPr="001143AA" w:rsidTr="00DD70CD">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окончивших данный класс и переведенных в следующий класс весной или осенью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получивших аттестат об основном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получивших аттестат об основном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порядке экстерната или из выпуска прошлых лет</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получивших аттестат о среднем (полном)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получивших аттестат о среднем (полном) общем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образовании в порядке экстерната или из выпуска прошлых лет</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выпускного класса, не получивших аттестат о среднем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(полном)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выпускников, допущенных к выпускным экзаменам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 участвовавшие в едином государственном экзамене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стр.08) численность выпускников, участвовавших в ЕГЭ по русскому языку</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стр.09) сдавшие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выпускников, участвовавших в ЕГЭ по математике</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(из.стр.11) сдавшие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0349"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численности обучающихся, получивших аттестат о среднем (полном) общем образовании (стр.04 + стр.05), награждены:</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золотой медалью "За особые успехи в учении"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794"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серебряной медалью "За особые успехи в учении"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3881" w:type="dxa"/>
            <w:gridSpan w:val="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Распределение обучающихся по возрасту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1"/>
        <w:gridCol w:w="950"/>
        <w:gridCol w:w="1482"/>
        <w:gridCol w:w="1679"/>
        <w:gridCol w:w="1823"/>
        <w:gridCol w:w="1647"/>
        <w:gridCol w:w="1668"/>
      </w:tblGrid>
      <w:tr w:rsidR="00DD70CD" w:rsidRPr="001143AA" w:rsidTr="00DD70CD">
        <w:trPr>
          <w:trHeight w:val="15"/>
          <w:tblCellSpacing w:w="15" w:type="dxa"/>
        </w:trPr>
        <w:tc>
          <w:tcPr>
            <w:tcW w:w="554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784"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95"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55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w:t>
            </w: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в возрасте (число полных лет на 1 января 2013 года)</w:t>
            </w:r>
          </w:p>
        </w:tc>
      </w:tr>
      <w:tr w:rsidR="00DD70CD" w:rsidRPr="001143AA" w:rsidTr="00DD70CD">
        <w:trPr>
          <w:tblCellSpacing w:w="15" w:type="dxa"/>
        </w:trPr>
        <w:tc>
          <w:tcPr>
            <w:tcW w:w="554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строки</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обучаю-</w:t>
            </w:r>
            <w:r w:rsidRPr="001143AA">
              <w:rPr>
                <w:rFonts w:ascii="Times New Roman" w:eastAsia="Times New Roman" w:hAnsi="Times New Roman" w:cs="Times New Roman"/>
                <w:sz w:val="18"/>
                <w:szCs w:val="18"/>
                <w:lang w:eastAsia="ru-RU"/>
              </w:rPr>
              <w:br/>
              <w:t>щихся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 лет и моложе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16-17 лет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18-29 лет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30 лет и старше</w:t>
            </w:r>
          </w:p>
        </w:tc>
      </w:tr>
      <w:tr w:rsidR="00DD70CD" w:rsidRPr="001143AA" w:rsidTr="00DD70CD">
        <w:trPr>
          <w:tblCellSpacing w:w="15" w:type="dxa"/>
        </w:trPr>
        <w:tc>
          <w:tcPr>
            <w:tcW w:w="55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(сумма граф 4-7)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1997 и последующие годы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1996-1995 гг.</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1994-1983 гг.</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1982 год и ранее</w:t>
            </w:r>
          </w:p>
        </w:tc>
      </w:tr>
      <w:tr w:rsidR="00DD70CD" w:rsidRPr="001143AA"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r>
      <w:tr w:rsidR="00DD70CD" w:rsidRPr="001143AA"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обучающихся в 10-12 (16) классах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окончивших среднее общеобразовательное учреждение и получивших аттестат о среднем (полном) общем образовании (раздел 4 сумма строк 04; 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4"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общей численности (гр.3 стр.01) - женщин</w:t>
            </w:r>
          </w:p>
        </w:tc>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Сведения об обучающихся, выбывших из образовательного учреждения в течение 2011/2012 учебного года и летнего периода 2012 года</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 считая окончивших 9 класс в основной школе и 11 (12) классы в средней школе)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5759"/>
        <w:gridCol w:w="1139"/>
        <w:gridCol w:w="1139"/>
        <w:gridCol w:w="2817"/>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088" w:type="dxa"/>
            <w:gridSpan w:val="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96"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w:t>
            </w:r>
            <w:r w:rsidRPr="001143AA">
              <w:rPr>
                <w:rFonts w:ascii="Times New Roman" w:eastAsia="Times New Roman" w:hAnsi="Times New Roman" w:cs="Times New Roman"/>
                <w:sz w:val="18"/>
                <w:szCs w:val="18"/>
                <w:lang w:eastAsia="ru-RU"/>
              </w:rPr>
              <w:br/>
              <w:t>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1-12 (16) классов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том числе из классов, групп, УКП, организованных при дневных общеобразовательных учреждениях</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r>
      <w:tr w:rsidR="00DD70CD" w:rsidRPr="001143AA" w:rsidTr="00DD70CD">
        <w:trPr>
          <w:tblCellSpacing w:w="15" w:type="dxa"/>
        </w:trPr>
        <w:tc>
          <w:tcPr>
            <w:tcW w:w="60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выбыло из общеобразовательного учреждения (сумма строк 02-09)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другие вечерние (сменные) общеобразовательные учреждения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образовательные учреждения начального и среднего профессионального образования, осуществляющие общеобразовательную подготовку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 курсы повышения квалификации и в образовательные учреждения начального профессионального образования в группы молодежи, не получающей среднего (полного) общего образования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из-за систематических задержек на работе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призыв в Вооруженные Силы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из-за неуспеваемости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по причине смерти обучающегося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прочие причины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7. Сведения о материально-технической базе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400"/>
        <w:gridCol w:w="6868"/>
        <w:gridCol w:w="1139"/>
        <w:gridCol w:w="1708"/>
      </w:tblGrid>
      <w:tr w:rsidR="00DD70CD" w:rsidRPr="00DD70CD" w:rsidTr="00DD70CD">
        <w:trPr>
          <w:trHeight w:val="15"/>
          <w:tblCellSpacing w:w="15" w:type="dxa"/>
        </w:trPr>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0349" w:type="dxa"/>
            <w:gridSpan w:val="5"/>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Коды по </w:t>
            </w:r>
            <w:hyperlink r:id="rId97"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квадратный метр - 055; единица - 642; место - 698; человек - 792</w:t>
            </w: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Количество</w:t>
            </w: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зданий и сооружений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Общая площадь всех помещений (м</w:t>
            </w:r>
            <w:r>
              <w:rPr>
                <w:rFonts w:ascii="Times New Roman" w:eastAsia="Times New Roman" w:hAnsi="Times New Roman" w:cs="Times New Roman"/>
                <w:noProof/>
                <w:sz w:val="24"/>
                <w:szCs w:val="24"/>
                <w:lang w:eastAsia="ru-RU"/>
              </w:rPr>
              <mc:AlternateContent>
                <mc:Choice Requires="wps">
                  <w:drawing>
                    <wp:inline distT="0" distB="0" distL="0" distR="0">
                      <wp:extent cx="102870" cy="219075"/>
                      <wp:effectExtent l="0" t="0" r="0" b="0"/>
                      <wp:docPr id="19" name="Прямоугольник 19"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0F0F5" id="Прямоугольник 19"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MV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vBLTFa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классных комнат (включая учебные кабинеты и лаборатории)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Их площадь (м</w:t>
            </w:r>
            <w:r>
              <w:rPr>
                <w:rFonts w:ascii="Times New Roman" w:eastAsia="Times New Roman" w:hAnsi="Times New Roman" w:cs="Times New Roman"/>
                <w:noProof/>
                <w:sz w:val="24"/>
                <w:szCs w:val="24"/>
                <w:lang w:eastAsia="ru-RU"/>
              </w:rPr>
              <mc:AlternateContent>
                <mc:Choice Requires="wps">
                  <w:drawing>
                    <wp:inline distT="0" distB="0" distL="0" distR="0">
                      <wp:extent cx="102870" cy="219075"/>
                      <wp:effectExtent l="0" t="0" r="0" b="0"/>
                      <wp:docPr id="18" name="Прямоугольник 18"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DFCEC" id="Прямоугольник 18"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4L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CIUeC6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них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тракторов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физкультурный зал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плавательный бассейн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актовый или лекционный зал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музей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Размер учебно-опытного земельного участка (при отсутствии участка поставить "0") (м</w:t>
            </w:r>
            <w:r>
              <w:rPr>
                <w:rFonts w:ascii="Times New Roman" w:eastAsia="Times New Roman" w:hAnsi="Times New Roman" w:cs="Times New Roman"/>
                <w:noProof/>
                <w:sz w:val="24"/>
                <w:szCs w:val="24"/>
                <w:lang w:eastAsia="ru-RU"/>
              </w:rPr>
              <mc:AlternateContent>
                <mc:Choice Requires="wps">
                  <w:drawing>
                    <wp:inline distT="0" distB="0" distL="0" distR="0">
                      <wp:extent cx="102870" cy="219075"/>
                      <wp:effectExtent l="0" t="0" r="0" b="0"/>
                      <wp:docPr id="17" name="Прямоугольник 17"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5A60B" id="Прямоугольник 17"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Kl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pN4Spa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Размер подсобного сельского хозяйства (при отсутствии поставить "0") (м</w:t>
            </w:r>
            <w:r>
              <w:rPr>
                <w:rFonts w:ascii="Times New Roman" w:eastAsia="Times New Roman" w:hAnsi="Times New Roman" w:cs="Times New Roman"/>
                <w:noProof/>
                <w:sz w:val="24"/>
                <w:szCs w:val="24"/>
                <w:lang w:eastAsia="ru-RU"/>
              </w:rPr>
              <mc:AlternateContent>
                <mc:Choice Requires="wps">
                  <w:drawing>
                    <wp:inline distT="0" distB="0" distL="0" distR="0">
                      <wp:extent cx="102870" cy="219075"/>
                      <wp:effectExtent l="0" t="0" r="0" b="0"/>
                      <wp:docPr id="16" name="Прямоугольник 16"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E3960" id="Прямоугольник 16"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EEnfu6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Имеется ли столовая или буфет с горячим питанием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т.ч.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посадочных мест в столовых, буфетах - всего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т.ч. посадочных мест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пользующихся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имеющих льготное обеспечение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книг в библиотеке (книжном фонде) (включая школьные учебники), брошюр, журналов (при отсутствии библиотеки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т.ч. школьных учебников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Техническое состояние общеобразовательного учреждения:</w:t>
            </w:r>
            <w:r w:rsidRPr="00DD70CD">
              <w:rPr>
                <w:rFonts w:ascii="Times New Roman" w:eastAsia="Times New Roman" w:hAnsi="Times New Roman" w:cs="Times New Roman"/>
                <w:sz w:val="24"/>
                <w:szCs w:val="24"/>
                <w:lang w:eastAsia="ru-RU"/>
              </w:rPr>
              <w:br/>
              <w:t>требует ли капитального ремонта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них зданий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находится ли в аварийном состоянии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них зданий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все виды благоустройства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Наличие: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водопровода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центрального отопления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канализации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автомобилей для учебных целей (при отсутствии автомобилей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автотранспортных средств, предназначенных для перевозки учащихся (при отсутствии автотранспортных средств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них пассажирских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автотранспортных средств, предназначенных для хозяйственных нужд (при отсутствии автотранспортных средств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Число кабинетов основ информатики и вычислительной техники (при отсутствии таких кабинетов поставить "0")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них рабочих мест с ЭВМ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персональных ЭВМ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приобретенных за последний год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персональных ЭВМ в составе локальных вычислительных сетей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стр.39)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переносных компьютеров (ноутбуков, планшетов)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стр.41)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Подключено ли учреждение к сети Интернет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Тип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модем</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44</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выделенная линия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спутниковое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скорость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 128 кбит/с до 256 кбит/с (да, нет)</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 256 кбит/с до 1 мбит/с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 1 мбит/с до 5 мбит/с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 5 мбит/с и выше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персональных ЭВМ, подключенных к сети Интернет (из стр.36)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стр.51)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Имеет ли учреждение адрес электронной почты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собственный сайт в сети Интернет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Ведется ли в учреждении электронный дневник, электронный журнал успеваемости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электронную библиотеку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Реализуются ли в учреждении образовательные программы с использованием дистанционных технологий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пожарную сигнализацию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дымовые извещатели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пожарные краны и рукава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огнетушителей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сотрудников охраны (при отсутствии охраны поставить "0")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системы видеонаблюдения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"тревожную кнопку"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условия для беспрепятственного доступа инвалидов (да, 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Имеет ли учреждение на сайте нормативно закрепленный перечень сведений о своей 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8. Сведения о помещениях образовательного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4"/>
        <w:gridCol w:w="1324"/>
        <w:gridCol w:w="1735"/>
        <w:gridCol w:w="1708"/>
      </w:tblGrid>
      <w:tr w:rsidR="00DD70CD" w:rsidRPr="00DD70CD" w:rsidTr="00DD70CD">
        <w:trPr>
          <w:trHeight w:val="15"/>
          <w:tblCellSpacing w:w="15" w:type="dxa"/>
        </w:trPr>
        <w:tc>
          <w:tcPr>
            <w:tcW w:w="572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0349" w:type="dxa"/>
            <w:gridSpan w:val="4"/>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Коды по </w:t>
            </w:r>
            <w:hyperlink r:id="rId98"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единица - 642; квадратный метр - 055</w:t>
            </w:r>
          </w:p>
        </w:tc>
      </w:tr>
      <w:tr w:rsidR="00DD70CD" w:rsidRPr="00DD70CD"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Число классных комнат (включая учебные </w:t>
            </w:r>
            <w:r w:rsidRPr="00DD70CD">
              <w:rPr>
                <w:rFonts w:ascii="Times New Roman" w:eastAsia="Times New Roman" w:hAnsi="Times New Roman" w:cs="Times New Roman"/>
                <w:sz w:val="24"/>
                <w:szCs w:val="24"/>
                <w:lang w:eastAsia="ru-RU"/>
              </w:rPr>
              <w:lastRenderedPageBreak/>
              <w:t>кабинеты и лаборатории) (ед)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Их площадь (м</w:t>
            </w:r>
            <w:r>
              <w:rPr>
                <w:rFonts w:ascii="Times New Roman" w:eastAsia="Times New Roman" w:hAnsi="Times New Roman" w:cs="Times New Roman"/>
                <w:noProof/>
                <w:sz w:val="24"/>
                <w:szCs w:val="24"/>
                <w:lang w:eastAsia="ru-RU"/>
              </w:rPr>
              <mc:AlternateContent>
                <mc:Choice Requires="wps">
                  <w:drawing>
                    <wp:inline distT="0" distB="0" distL="0" distR="0">
                      <wp:extent cx="102870" cy="219075"/>
                      <wp:effectExtent l="0" t="0" r="0" b="0"/>
                      <wp:docPr id="15" name="Прямоугольник 15"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B5A76" id="Прямоугольник 15"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mY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zPGJmK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w:t>
            </w:r>
          </w:p>
        </w:tc>
      </w:tr>
      <w:tr w:rsidR="00DD70CD" w:rsidRPr="00DD70CD"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r>
      <w:tr w:rsidR="00DD70CD" w:rsidRPr="00DD70CD"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Собственные помещения образовательного учреждения (не принадлежащие другому учреждению или предприятию)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Помещения другого образовательного учреждения, используемые для занятий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Помещения предприятий и организаций, используемые данным учреждением для занятий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9. Сведения о численности и составе работников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
        <w:gridCol w:w="106"/>
        <w:gridCol w:w="130"/>
        <w:gridCol w:w="134"/>
        <w:gridCol w:w="1400"/>
        <w:gridCol w:w="716"/>
        <w:gridCol w:w="1184"/>
        <w:gridCol w:w="1117"/>
        <w:gridCol w:w="880"/>
        <w:gridCol w:w="997"/>
        <w:gridCol w:w="855"/>
        <w:gridCol w:w="1085"/>
        <w:gridCol w:w="996"/>
        <w:gridCol w:w="996"/>
        <w:gridCol w:w="996"/>
        <w:gridCol w:w="996"/>
        <w:gridCol w:w="704"/>
        <w:gridCol w:w="998"/>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0143" w:type="dxa"/>
            <w:gridSpan w:val="1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99"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 единица - 642</w:t>
            </w: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гр.3</w:t>
            </w:r>
          </w:p>
        </w:tc>
        <w:tc>
          <w:tcPr>
            <w:tcW w:w="905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w:t>
            </w:r>
          </w:p>
        </w:tc>
      </w:tr>
      <w:tr w:rsidR="00DD70CD" w:rsidRPr="001143AA" w:rsidTr="00DD70CD">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w:t>
            </w:r>
            <w:r w:rsidRPr="001143AA">
              <w:rPr>
                <w:rFonts w:ascii="Times New Roman" w:eastAsia="Times New Roman" w:hAnsi="Times New Roman" w:cs="Times New Roman"/>
                <w:sz w:val="14"/>
                <w:szCs w:val="14"/>
                <w:lang w:eastAsia="ru-RU"/>
              </w:rPr>
              <w:br/>
              <w:t>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вакантных должностей</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женщин</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занятость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внешние совместители</w:t>
            </w:r>
          </w:p>
        </w:tc>
      </w:tr>
      <w:tr w:rsidR="00DD70CD" w:rsidRPr="001143AA"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(ед.)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полную</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женщины</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r>
      <w:tr w:rsidR="00DD70CD" w:rsidRPr="001143AA" w:rsidTr="00DD70CD">
        <w:trPr>
          <w:tblCellSpacing w:w="15" w:type="dxa"/>
        </w:trPr>
        <w:tc>
          <w:tcPr>
            <w:tcW w:w="351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работников учреждения (сумма строк 02, 07, 37, 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педагогические </w:t>
            </w:r>
            <w:r w:rsidRPr="001143AA">
              <w:rPr>
                <w:rFonts w:ascii="Times New Roman" w:eastAsia="Times New Roman" w:hAnsi="Times New Roman" w:cs="Times New Roman"/>
                <w:sz w:val="14"/>
                <w:szCs w:val="14"/>
                <w:lang w:eastAsia="ru-RU"/>
              </w:rPr>
              <w:lastRenderedPageBreak/>
              <w:t>работники (сумма строк 08, 28-34)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 (сумма строк 09-27)</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русского языка и литературы</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другие </w:t>
            </w:r>
            <w:r w:rsidRPr="001143AA">
              <w:rPr>
                <w:rFonts w:ascii="Times New Roman" w:eastAsia="Times New Roman" w:hAnsi="Times New Roman" w:cs="Times New Roman"/>
                <w:sz w:val="14"/>
                <w:szCs w:val="14"/>
                <w:lang w:eastAsia="ru-RU"/>
              </w:rPr>
              <w:lastRenderedPageBreak/>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110"/>
        <w:gridCol w:w="194"/>
        <w:gridCol w:w="200"/>
        <w:gridCol w:w="1751"/>
        <w:gridCol w:w="622"/>
        <w:gridCol w:w="807"/>
        <w:gridCol w:w="809"/>
        <w:gridCol w:w="807"/>
        <w:gridCol w:w="809"/>
        <w:gridCol w:w="880"/>
        <w:gridCol w:w="799"/>
        <w:gridCol w:w="657"/>
        <w:gridCol w:w="524"/>
        <w:gridCol w:w="524"/>
        <w:gridCol w:w="524"/>
        <w:gridCol w:w="645"/>
        <w:gridCol w:w="749"/>
        <w:gridCol w:w="524"/>
        <w:gridCol w:w="722"/>
        <w:gridCol w:w="756"/>
        <w:gridCol w:w="874"/>
      </w:tblGrid>
      <w:tr w:rsidR="00DD70CD" w:rsidRPr="00DD70CD" w:rsidTr="00DD70CD">
        <w:trPr>
          <w:trHeight w:val="15"/>
          <w:tblCellSpacing w:w="15" w:type="dxa"/>
        </w:trPr>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3511"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N стро-</w:t>
            </w:r>
            <w:r w:rsidRPr="00347056">
              <w:rPr>
                <w:rFonts w:ascii="Times New Roman" w:eastAsia="Times New Roman" w:hAnsi="Times New Roman" w:cs="Times New Roman"/>
                <w:sz w:val="14"/>
                <w:szCs w:val="14"/>
                <w:lang w:eastAsia="ru-RU"/>
              </w:rPr>
              <w:br/>
              <w:t>ки</w:t>
            </w:r>
          </w:p>
        </w:tc>
        <w:tc>
          <w:tcPr>
            <w:tcW w:w="776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6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DD70CD" w:rsidTr="00DD70CD">
        <w:trPr>
          <w:tblCellSpacing w:w="15" w:type="dxa"/>
        </w:trPr>
        <w:tc>
          <w:tcPr>
            <w:tcW w:w="3511"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высшее профес-</w:t>
            </w:r>
            <w:r w:rsidRPr="00347056">
              <w:rPr>
                <w:rFonts w:ascii="Times New Roman" w:eastAsia="Times New Roman" w:hAnsi="Times New Roman" w:cs="Times New Roman"/>
                <w:sz w:val="14"/>
                <w:szCs w:val="14"/>
                <w:lang w:eastAsia="ru-RU"/>
              </w:rPr>
              <w:br/>
              <w:t>сиональ-</w:t>
            </w:r>
            <w:r w:rsidRPr="00347056">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них (из гр.15) педаго-</w:t>
            </w:r>
            <w:r w:rsidRPr="00347056">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среднее профес-</w:t>
            </w:r>
            <w:r w:rsidRPr="00347056">
              <w:rPr>
                <w:rFonts w:ascii="Times New Roman" w:eastAsia="Times New Roman" w:hAnsi="Times New Roman" w:cs="Times New Roman"/>
                <w:sz w:val="14"/>
                <w:szCs w:val="14"/>
                <w:lang w:eastAsia="ru-RU"/>
              </w:rPr>
              <w:br/>
              <w:t>сиональ-</w:t>
            </w:r>
            <w:r w:rsidRPr="00347056">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них (из гр.17) педаго-</w:t>
            </w:r>
            <w:r w:rsidRPr="00347056">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начальное профес-</w:t>
            </w:r>
            <w:r w:rsidRPr="00347056">
              <w:rPr>
                <w:rFonts w:ascii="Times New Roman" w:eastAsia="Times New Roman" w:hAnsi="Times New Roman" w:cs="Times New Roman"/>
                <w:sz w:val="14"/>
                <w:szCs w:val="14"/>
                <w:lang w:eastAsia="ru-RU"/>
              </w:rPr>
              <w:br/>
              <w:t>сиональ-</w:t>
            </w:r>
            <w:r w:rsidRPr="00347056">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от 10 до 20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20 лет</w:t>
            </w:r>
            <w:r w:rsidRPr="00347056">
              <w:rPr>
                <w:rFonts w:ascii="Times New Roman" w:eastAsia="Times New Roman" w:hAnsi="Times New Roman" w:cs="Times New Roman"/>
                <w:sz w:val="14"/>
                <w:szCs w:val="14"/>
                <w:lang w:eastAsia="ru-RU"/>
              </w:rPr>
              <w:br/>
              <w:t>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35 лет и старше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них (из гр.28) пенсио-</w:t>
            </w:r>
            <w:r w:rsidRPr="00347056">
              <w:rPr>
                <w:rFonts w:ascii="Times New Roman" w:eastAsia="Times New Roman" w:hAnsi="Times New Roman" w:cs="Times New Roman"/>
                <w:sz w:val="14"/>
                <w:szCs w:val="14"/>
                <w:lang w:eastAsia="ru-RU"/>
              </w:rPr>
              <w:br/>
              <w:t>неров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из них (из гр.29) женщины</w:t>
            </w:r>
          </w:p>
        </w:tc>
      </w:tr>
      <w:tr w:rsidR="00DD70CD" w:rsidRPr="00DD70CD" w:rsidTr="00DD70CD">
        <w:trPr>
          <w:tblCellSpacing w:w="15" w:type="dxa"/>
        </w:trPr>
        <w:tc>
          <w:tcPr>
            <w:tcW w:w="351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347056"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347056">
              <w:rPr>
                <w:rFonts w:ascii="Times New Roman" w:eastAsia="Times New Roman" w:hAnsi="Times New Roman" w:cs="Times New Roman"/>
                <w:sz w:val="14"/>
                <w:szCs w:val="14"/>
                <w:lang w:eastAsia="ru-RU"/>
              </w:rPr>
              <w:t>30</w:t>
            </w:r>
          </w:p>
        </w:tc>
      </w:tr>
      <w:tr w:rsidR="00DD70CD" w:rsidRPr="00DD70CD" w:rsidTr="00DD70CD">
        <w:trPr>
          <w:tblCellSpacing w:w="15" w:type="dxa"/>
        </w:trPr>
        <w:tc>
          <w:tcPr>
            <w:tcW w:w="351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51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Всего работников </w:t>
            </w:r>
            <w:r w:rsidRPr="00DD70CD">
              <w:rPr>
                <w:rFonts w:ascii="Times New Roman" w:eastAsia="Times New Roman" w:hAnsi="Times New Roman" w:cs="Times New Roman"/>
                <w:sz w:val="24"/>
                <w:szCs w:val="24"/>
                <w:lang w:eastAsia="ru-RU"/>
              </w:rPr>
              <w:lastRenderedPageBreak/>
              <w:t>учреждения (сумма строк 02, 07, 37,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руководящие работники (сумма строк 03-06)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директор</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заместители директора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главный бухгалтер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другие руководящие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педагогические работники (сумма строк 08, 28-34)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учителя (сумма строк 09-27)</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39"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русского языка и литературы</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нерусского языка и литературы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истории, права, </w:t>
            </w:r>
            <w:r w:rsidRPr="00DD70CD">
              <w:rPr>
                <w:rFonts w:ascii="Times New Roman" w:eastAsia="Times New Roman" w:hAnsi="Times New Roman" w:cs="Times New Roman"/>
                <w:sz w:val="24"/>
                <w:szCs w:val="24"/>
                <w:lang w:eastAsia="ru-RU"/>
              </w:rPr>
              <w:lastRenderedPageBreak/>
              <w:t>обществознания, экономики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математики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информатики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физики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химии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географии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биологии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английского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немецкого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французского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других иностранных языков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музыки и пения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изобразительного искусства, черчения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основ безопасности жизнедеятельности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физической культуры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трудового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прочих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учителя-логопеды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мастера производственного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педагоги-психологи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социальные педагоги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воспитатели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тьюторы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другие педагогические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педагогический персонал, </w:t>
            </w:r>
            <w:r w:rsidRPr="00DD70CD">
              <w:rPr>
                <w:rFonts w:ascii="Times New Roman" w:eastAsia="Times New Roman" w:hAnsi="Times New Roman" w:cs="Times New Roman"/>
                <w:sz w:val="24"/>
                <w:szCs w:val="24"/>
                <w:lang w:eastAsia="ru-RU"/>
              </w:rPr>
              <w:lastRenderedPageBreak/>
              <w:t>получающий надбавки за работу с детьми с ограниченными возможностями здоровья, обучающимися в обычных классах</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36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учебно-вспомогательный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обслуживающий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Справка</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7237"/>
        <w:gridCol w:w="728"/>
        <w:gridCol w:w="2432"/>
        <w:gridCol w:w="2263"/>
      </w:tblGrid>
      <w:tr w:rsidR="00DD70CD" w:rsidRPr="00DD70CD" w:rsidTr="00DD70CD">
        <w:trPr>
          <w:trHeight w:val="15"/>
          <w:tblCellSpacing w:w="15" w:type="dxa"/>
        </w:trPr>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медицинских работников (сумма строк 41, 42)</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(39)</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женщин</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(40)</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врачи всех специальностей</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(41)</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медицинские сестры</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(42)</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Учителя-дефектологи (из строки 01)</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работников (физические лица)</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(43)</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кроме того, численность внешних совместителей</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(44)</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учителей в возрасте до 30 лет (из строки 08)</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(45)</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Численность руководителей, прошедших в течение последних трех лет повышение квалификации и (или) профессиональную</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переподготовку (из строки 02)</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(46)</w:t>
            </w:r>
          </w:p>
        </w:tc>
        <w:tc>
          <w:tcPr>
            <w:tcW w:w="2402"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10. Сведения об обучающихся с ограниченными возможностями здоровья и инвалидах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gridCol w:w="681"/>
        <w:gridCol w:w="700"/>
        <w:gridCol w:w="836"/>
        <w:gridCol w:w="999"/>
        <w:gridCol w:w="701"/>
        <w:gridCol w:w="837"/>
        <w:gridCol w:w="1004"/>
        <w:gridCol w:w="701"/>
        <w:gridCol w:w="837"/>
        <w:gridCol w:w="1004"/>
        <w:gridCol w:w="701"/>
        <w:gridCol w:w="837"/>
        <w:gridCol w:w="999"/>
        <w:gridCol w:w="701"/>
        <w:gridCol w:w="837"/>
        <w:gridCol w:w="1019"/>
      </w:tblGrid>
      <w:tr w:rsidR="00DD70CD" w:rsidRPr="001143AA" w:rsidTr="00DD70CD">
        <w:trPr>
          <w:trHeight w:val="15"/>
          <w:tblCellSpacing w:w="15" w:type="dxa"/>
        </w:trPr>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0143" w:type="dxa"/>
            <w:gridSpan w:val="1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00"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1367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w:t>
            </w:r>
          </w:p>
        </w:tc>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численности</w:t>
            </w:r>
          </w:p>
        </w:tc>
      </w:tr>
      <w:tr w:rsidR="00DD70CD" w:rsidRPr="001143AA" w:rsidTr="00DD70CD">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w:t>
            </w:r>
            <w:r w:rsidRPr="001143AA">
              <w:rPr>
                <w:rFonts w:ascii="Times New Roman" w:eastAsia="Times New Roman" w:hAnsi="Times New Roman" w:cs="Times New Roman"/>
                <w:sz w:val="14"/>
                <w:szCs w:val="14"/>
                <w:lang w:eastAsia="ru-RU"/>
              </w:rPr>
              <w:br/>
              <w:t>ки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очной форме обучения</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заочной форме обучения</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форме обучения экстернат</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очной, заочной и экстернатной формам обучения</w:t>
            </w:r>
          </w:p>
        </w:tc>
        <w:tc>
          <w:tcPr>
            <w:tcW w:w="3511"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обучающихся (гр.12-14)</w:t>
            </w:r>
            <w:r w:rsidRPr="001143AA">
              <w:rPr>
                <w:rFonts w:ascii="Times New Roman" w:eastAsia="Times New Roman" w:hAnsi="Times New Roman" w:cs="Times New Roman"/>
                <w:sz w:val="14"/>
                <w:szCs w:val="14"/>
                <w:lang w:eastAsia="ru-RU"/>
              </w:rPr>
              <w:br/>
              <w:t>индивидуально обучаются</w:t>
            </w:r>
          </w:p>
        </w:tc>
      </w:tr>
      <w:tr w:rsidR="00DD70CD" w:rsidRPr="001143AA" w:rsidTr="00DD70CD">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r>
      <w:tr w:rsidR="00DD70CD" w:rsidRPr="001143AA" w:rsidTr="00DD70C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r>
      <w:tr w:rsidR="00DD70CD" w:rsidRPr="001143AA" w:rsidTr="00DD70C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0143" w:type="dxa"/>
            <w:gridSpan w:val="17"/>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br/>
              <w:t>     * ОВЗ - с ограниченными возможностями здоровья.</w:t>
            </w:r>
          </w:p>
        </w:tc>
      </w:tr>
    </w:tbl>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11. Распределение обучающихся с ограниченными возможностями здоровья и инвалидов по возрасту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356"/>
        <w:gridCol w:w="1139"/>
        <w:gridCol w:w="1324"/>
        <w:gridCol w:w="1693"/>
        <w:gridCol w:w="1508"/>
        <w:gridCol w:w="1508"/>
        <w:gridCol w:w="133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197" w:type="dxa"/>
            <w:gridSpan w:val="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01"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в возрасте (число полных лет на 1 января 2013 года)</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щихся (сумма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 лет и моложе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16-17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18-29 лет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30 лет и старше</w:t>
            </w: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граф 4-7)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1997 и последующие годы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1996-1995 г.г.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1994-1983 гг.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1982 год и ранее</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r>
      <w:tr w:rsidR="00DD70CD" w:rsidRPr="001143AA" w:rsidTr="00DD70CD">
        <w:trPr>
          <w:tblCellSpacing w:w="15" w:type="dxa"/>
        </w:trPr>
        <w:tc>
          <w:tcPr>
            <w:tcW w:w="388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общей численности обучающихся: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инвалиды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дети-инвалиды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400"/>
        <w:gridCol w:w="1893"/>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102" w:history="1">
        <w:r w:rsidRPr="00DD70CD">
          <w:rPr>
            <w:rFonts w:ascii="Times New Roman" w:eastAsia="Times New Roman" w:hAnsi="Times New Roman" w:cs="Times New Roman"/>
            <w:color w:val="0000FF"/>
            <w:sz w:val="24"/>
            <w:szCs w:val="24"/>
            <w:u w:val="single"/>
            <w:lang w:eastAsia="ru-RU"/>
          </w:rPr>
          <w:t>Форму федерального статистического наблюдения N ОШ-5</w:t>
        </w:r>
      </w:hyperlink>
      <w:r w:rsidRPr="00DD70CD">
        <w:rPr>
          <w:rFonts w:ascii="Times New Roman" w:eastAsia="Times New Roman" w:hAnsi="Times New Roman" w:cs="Times New Roman"/>
          <w:sz w:val="24"/>
          <w:szCs w:val="24"/>
          <w:lang w:eastAsia="ru-RU"/>
        </w:rPr>
        <w:t xml:space="preserve"> предоставляют: вечерние (сменные) общеобразовательные учреждения с очной, заочной, очно-заочной (вечерней), с экстернатной формами обучения; центры образования; открытые (сменные) общеобразовательные учреждения; вечерние (сменные) общеобразовательные учреждения при исправительно-трудовых учреждениях (ИТУ) и воспитательно-трудовых колониях; учреждения для лиц с ограниченными возможностями здоровья;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следующее,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При заполнении формы в кодовой части в обязательном порядке проставляется код </w:t>
      </w:r>
      <w:hyperlink r:id="rId103"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10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105"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Заполненная форма предоставляется юридическим лицом учредителю -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(по принадлежности).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Образовательное учреждение открывается в городах при наличии не менее 100, в рабочих поселках и сельской местности - не менее 80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лиц, находящихся в исправительно-трудовых учреждениях, учреждение открывается при наличии не менее 80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Наполняемость классов в городских учреждениях устанавливается в количестве не менее 25 обучающихся, в учреждениях, расположенных в рабочих поселках, сельской местности, в учреждениях при ИТУ, - не менее 15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меньшем количестве обучающихся учреждение может организовывать группы с заочной формой обучения и обучение по индивидуальному плану.</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Учебно-консультационные пункты открываются в городах при наличии 60, в рабочих поселках, сельской местности, в ИТУ - не менее 30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Группы с заочной формой обучения образовательное учреждение открывает при наличии не менее 9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численности в классе менее 9 обучающихся освоение общеобразовательных программ осуществляется по индивидуальному плану, количество учебных часов в неделю устанавливается из расчета - 1 академический час на каждого обучающегося.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наличии необходимых условий и средств возможно открытие и содержание образовательных учреждений, учебно-консультационных пунктов, классов, групп с заочной формой обучения с меньшей наполняемостью, увеличение количества учебных часов на индивидуально обучающегося по заочной форме, что определяется уставом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lastRenderedPageBreak/>
        <w:t>Раздел 1. Языки преподавания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указываются язык или языки народов Российской Федерации, на которых ведется преподавание в образовательном учреждении (не считая родные (нерусские) языки, изучаемые как самостоятельный предмет или факультативно). Преподавание иностранных языков в этом разделе не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Наличие консультационных пунктов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заполняют вечерние (сменные) общеобразовательные учреждения, открытые (сменные) общеобразовательные учреждения, центры образования, вечерние (сменные) общеобразовательные учреждения при ИТУ, дневные общеобразовательные учреждения, при которых созданы учебно-консультационные пункты. Учебно-консультационные пункты отдельного отчета не составляют.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Число классов и численность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Вечерние (сменные) общеобразовательные учреждения с очной формой обучения заполняют только графы 3, 4, 8, 9; с заочной формой обучения - графы 5, 6 и 8, 9; с очной-заочной формой обучения - графы 3-6 и 8, 9; с экстернатной формой обучения - графы 7-8 раздела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10 следует показать данные об обучающихся, оставшихся на повторный курс обучения в вечерних (сменных) общеобразовательных учреждениях в прошлом учебном году. Обучающиеся, оставшиеся на повторный курс обучения в дневных общеобразовательных учреждениях, по графе 10 не учитываются.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08 показываются данные об обучающихся, окончивших основное дневное общеобразовательное учреждение, включая обучающихся после окончания девяти классов дневного общеобразовательного учреждения в других учебных заведениях в </w:t>
      </w:r>
      <w:r w:rsidRPr="00DD70CD">
        <w:rPr>
          <w:rFonts w:ascii="Times New Roman" w:eastAsia="Times New Roman" w:hAnsi="Times New Roman" w:cs="Times New Roman"/>
          <w:sz w:val="24"/>
          <w:szCs w:val="24"/>
          <w:u w:val="single"/>
          <w:lang w:eastAsia="ru-RU"/>
        </w:rPr>
        <w:t>прошлом учебном году и ранее</w:t>
      </w:r>
      <w:r w:rsidRPr="00DD70CD">
        <w:rPr>
          <w:rFonts w:ascii="Times New Roman" w:eastAsia="Times New Roman" w:hAnsi="Times New Roman" w:cs="Times New Roman"/>
          <w:sz w:val="24"/>
          <w:szCs w:val="24"/>
          <w:lang w:eastAsia="ru-RU"/>
        </w:rPr>
        <w:t xml:space="preserve">; из них </w:t>
      </w:r>
      <w:r w:rsidRPr="00DD70CD">
        <w:rPr>
          <w:rFonts w:ascii="Times New Roman" w:eastAsia="Times New Roman" w:hAnsi="Times New Roman" w:cs="Times New Roman"/>
          <w:sz w:val="24"/>
          <w:szCs w:val="24"/>
          <w:u w:val="single"/>
          <w:lang w:eastAsia="ru-RU"/>
        </w:rPr>
        <w:t>в прошлом году</w:t>
      </w:r>
      <w:r w:rsidRPr="00DD70CD">
        <w:rPr>
          <w:rFonts w:ascii="Times New Roman" w:eastAsia="Times New Roman" w:hAnsi="Times New Roman" w:cs="Times New Roman"/>
          <w:sz w:val="24"/>
          <w:szCs w:val="24"/>
          <w:lang w:eastAsia="ru-RU"/>
        </w:rPr>
        <w:t xml:space="preserve"> - строка 09.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строку 10 включаются сведения об обучающихся, окончивших основное вечернее (сменное) общеобразовательное учреждение, </w:t>
      </w:r>
      <w:r w:rsidRPr="00DD70CD">
        <w:rPr>
          <w:rFonts w:ascii="Times New Roman" w:eastAsia="Times New Roman" w:hAnsi="Times New Roman" w:cs="Times New Roman"/>
          <w:sz w:val="24"/>
          <w:szCs w:val="24"/>
          <w:lang w:eastAsia="ru-RU"/>
        </w:rPr>
        <w:lastRenderedPageBreak/>
        <w:t xml:space="preserve">включая обучающихся после окончания курса основной школы в других учебных заведениях в </w:t>
      </w:r>
      <w:r w:rsidRPr="00DD70CD">
        <w:rPr>
          <w:rFonts w:ascii="Times New Roman" w:eastAsia="Times New Roman" w:hAnsi="Times New Roman" w:cs="Times New Roman"/>
          <w:sz w:val="24"/>
          <w:szCs w:val="24"/>
          <w:u w:val="single"/>
          <w:lang w:eastAsia="ru-RU"/>
        </w:rPr>
        <w:t>прошлом учебном году и ранее</w:t>
      </w:r>
      <w:r w:rsidRPr="00DD70CD">
        <w:rPr>
          <w:rFonts w:ascii="Times New Roman" w:eastAsia="Times New Roman" w:hAnsi="Times New Roman" w:cs="Times New Roman"/>
          <w:sz w:val="24"/>
          <w:szCs w:val="24"/>
          <w:lang w:eastAsia="ru-RU"/>
        </w:rPr>
        <w:t xml:space="preserve">; из них </w:t>
      </w:r>
      <w:r w:rsidRPr="00DD70CD">
        <w:rPr>
          <w:rFonts w:ascii="Times New Roman" w:eastAsia="Times New Roman" w:hAnsi="Times New Roman" w:cs="Times New Roman"/>
          <w:sz w:val="24"/>
          <w:szCs w:val="24"/>
          <w:u w:val="single"/>
          <w:lang w:eastAsia="ru-RU"/>
        </w:rPr>
        <w:t>в прошлом году</w:t>
      </w:r>
      <w:r w:rsidRPr="00DD70CD">
        <w:rPr>
          <w:rFonts w:ascii="Times New Roman" w:eastAsia="Times New Roman" w:hAnsi="Times New Roman" w:cs="Times New Roman"/>
          <w:sz w:val="24"/>
          <w:szCs w:val="24"/>
          <w:lang w:eastAsia="ru-RU"/>
        </w:rPr>
        <w:t xml:space="preserve"> - строка 11. </w:t>
      </w:r>
      <w:r w:rsidRPr="00DD70CD">
        <w:rPr>
          <w:rFonts w:ascii="Times New Roman" w:eastAsia="Times New Roman" w:hAnsi="Times New Roman" w:cs="Times New Roman"/>
          <w:b/>
          <w:bCs/>
          <w:sz w:val="24"/>
          <w:szCs w:val="24"/>
          <w:lang w:eastAsia="ru-RU"/>
        </w:rPr>
        <w:t>Сумма данных строк 08 и 10</w:t>
      </w:r>
      <w:r w:rsidRPr="00DD70CD">
        <w:rPr>
          <w:rFonts w:ascii="Times New Roman" w:eastAsia="Times New Roman" w:hAnsi="Times New Roman" w:cs="Times New Roman"/>
          <w:sz w:val="24"/>
          <w:szCs w:val="24"/>
          <w:lang w:eastAsia="ru-RU"/>
        </w:rPr>
        <w:t xml:space="preserve">, как правило, </w:t>
      </w:r>
      <w:r w:rsidRPr="00DD70CD">
        <w:rPr>
          <w:rFonts w:ascii="Times New Roman" w:eastAsia="Times New Roman" w:hAnsi="Times New Roman" w:cs="Times New Roman"/>
          <w:b/>
          <w:bCs/>
          <w:sz w:val="24"/>
          <w:szCs w:val="24"/>
          <w:lang w:eastAsia="ru-RU"/>
        </w:rPr>
        <w:t>равна или несколько меньше данных графы 8 строки 04</w:t>
      </w:r>
      <w:r w:rsidRPr="00DD70CD">
        <w:rPr>
          <w:rFonts w:ascii="Times New Roman" w:eastAsia="Times New Roman" w:hAnsi="Times New Roman" w:cs="Times New Roman"/>
          <w:sz w:val="24"/>
          <w:szCs w:val="24"/>
          <w:lang w:eastAsia="ru-RU"/>
        </w:rPr>
        <w:t xml:space="preserve"> за счет обучающихся в специальных (коррекционных) классах для лиц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16 показывается численность обучающихся выпускных классов из числа обучающихся в 11-12 классов (строка 05 графа 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Сведения об обучающихся, окончивших образовательное учреждение или переведенных в следующий класс</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Данные раздела характеризуют перевод обучающихся из одного класса в другой. Причем, по строке 01 показывается общая численность обучающихся, окончивших данный класс и переведенных в следующий класс весной или осенью соответствующего года, независимо от того, все ли они продолжают обучение в следующем учебном году или частично выбыли.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наличии в образовательном учреждении 13-15(16) классов для лиц с ограниченными возможностями здоровья, данные об окончивших эти классы следует показать в графах 11-14 отдельно по каждому классу. Обучающиеся в специальных (коррекционных) образовательных учреждениях показываются по тому классу, в котором числятся, а не по программе какого класса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02 включаются сведения о лицах, получивших аттестат об основном общем образовании; "кроме того" в строку 03 - сведения о лицах, получивших аттестат об основном общем образовании в порядке экстерната или из выпуска прошлых лет; в строку 04 - сведения о лицах, получивших аттестат о среднем (полном) общем образовании; "кроме того" в строку 05 - сведения о лицах, получивших аттестат о среднем (полном) общем образовании в порядке экстерната или из выпуска прошлых лет. Аттестаты должны быть получены по результатам весенних или осенних экзаменов.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обучающихся, не получивших аттестат о среднем (полном) общем образовании, показывается в строке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показывается численность выпускников, допущенных к выпускным экзаменам.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08 показывается численность выпускников, участвовавших в едином государственном экзамене (ЕГЭ) из общего числа выпускников, допущенных к выпускным экзаменам (из строки 07). Учитываются только выпускники текущего учебного года, в том числе </w:t>
      </w:r>
      <w:r w:rsidRPr="00DD70CD">
        <w:rPr>
          <w:rFonts w:ascii="Times New Roman" w:eastAsia="Times New Roman" w:hAnsi="Times New Roman" w:cs="Times New Roman"/>
          <w:sz w:val="24"/>
          <w:szCs w:val="24"/>
          <w:lang w:eastAsia="ru-RU"/>
        </w:rPr>
        <w:lastRenderedPageBreak/>
        <w:t>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численности обучающихся, получивших аттестат о среднем (полном) общем образовании (сумма строк 04-05) выделяются обучающиеся, награжденные золотой (строка 13) и серебряной медалями (строка 14) "За особые успехи в учении".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5. Распределение обучающихся по возрасту</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5 по строкам 01-02 данные об обучающихся вечерних (сменных) общеобразовательных учреждений (включая обучающихся в специальных (коррекционных) классах для лиц с ограниченными возможностями здоровья) распределяются по возрасту.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обучающихся, окончивших среднее общеобразовательное учреждение (включая сдавших экзамены в порядке экстерната за курс средней (полной) школы) и получивших аттестат о среднем (полном) общем образовании, распределяются по возрасту в строке 03. Таким образом, в строке 03 по графе 3 показываются данные, равные сумме данных строк 04 и 05 раздела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численность обучающихся по всем формам обучения, включенная в строку 01 по графе 3, должна быть равна численности обучающихся строки 07 графы 8 раздела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показывается численность женщин из общей численности обучающихся (из строки 01 графы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6. Сведения об обучающихся, выбывших из образовательного учреждения в течение учебного года и летнего периода текущего года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 включаются сведения о выбывших обучающихся из вечернего (сменного) общеобразовательного учреждения (не считая окончивших 9 класс в основной школе и 11 (12) классы в средней (полной) школе) и 15-16 классы в специальных (коррекционных) образовательных учреждениях для лиц с ограниченными возможностями здоровья в течение учебного года и летнего периода соответствующего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строке 01 показывается общая численность выбывших из вечернего (сменного) общеобразовательного учреждения. В строках 02-09 она распределяется по причинам выбытия.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показываются все выбывшие из 1-12(16) классов, в графе 4 - "в том числе" из классов, групп, учебно-консультационных пунктов (УКП), организованных при дневных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Данные строки 01 по графам 3 и 4 должны быть равны сумме данных строк 02-09.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7. Сведения о материально-технической базе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заполняет </w:t>
      </w:r>
      <w:r w:rsidRPr="00DD70CD">
        <w:rPr>
          <w:rFonts w:ascii="Times New Roman" w:eastAsia="Times New Roman" w:hAnsi="Times New Roman" w:cs="Times New Roman"/>
          <w:b/>
          <w:bCs/>
          <w:sz w:val="24"/>
          <w:szCs w:val="24"/>
          <w:lang w:eastAsia="ru-RU"/>
        </w:rPr>
        <w:t>только самостоятельное вечернее (сменное) общеобразовательное учреждение</w:t>
      </w:r>
      <w:r w:rsidRPr="00DD70CD">
        <w:rPr>
          <w:rFonts w:ascii="Times New Roman" w:eastAsia="Times New Roman" w:hAnsi="Times New Roman" w:cs="Times New Roman"/>
          <w:sz w:val="24"/>
          <w:szCs w:val="24"/>
          <w:lang w:eastAsia="ru-RU"/>
        </w:rPr>
        <w:t xml:space="preserve">. Дневные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 этот раздел </w:t>
      </w:r>
      <w:r w:rsidRPr="00DD70CD">
        <w:rPr>
          <w:rFonts w:ascii="Times New Roman" w:eastAsia="Times New Roman" w:hAnsi="Times New Roman" w:cs="Times New Roman"/>
          <w:b/>
          <w:bCs/>
          <w:sz w:val="24"/>
          <w:szCs w:val="24"/>
          <w:lang w:eastAsia="ru-RU"/>
        </w:rPr>
        <w:t>не заполняют</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Площадь</w:t>
      </w:r>
      <w:r w:rsidRPr="00DD70CD">
        <w:rPr>
          <w:rFonts w:ascii="Times New Roman" w:eastAsia="Times New Roman" w:hAnsi="Times New Roman" w:cs="Times New Roman"/>
          <w:sz w:val="24"/>
          <w:szCs w:val="24"/>
          <w:lang w:eastAsia="ru-RU"/>
        </w:rPr>
        <w:t xml:space="preserve"> всех земельных участков и помещений показывается </w:t>
      </w:r>
      <w:r w:rsidRPr="00DD70CD">
        <w:rPr>
          <w:rFonts w:ascii="Times New Roman" w:eastAsia="Times New Roman" w:hAnsi="Times New Roman" w:cs="Times New Roman"/>
          <w:b/>
          <w:bCs/>
          <w:sz w:val="24"/>
          <w:szCs w:val="24"/>
          <w:lang w:eastAsia="ru-RU"/>
        </w:rPr>
        <w:t>в целых квадратных метрах</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число книг</w:t>
      </w:r>
      <w:r w:rsidRPr="00DD70CD">
        <w:rPr>
          <w:rFonts w:ascii="Times New Roman" w:eastAsia="Times New Roman" w:hAnsi="Times New Roman" w:cs="Times New Roman"/>
          <w:sz w:val="24"/>
          <w:szCs w:val="24"/>
          <w:lang w:eastAsia="ru-RU"/>
        </w:rPr>
        <w:t xml:space="preserve"> (книжный фонд, школьные учебники) показываются </w:t>
      </w:r>
      <w:r w:rsidRPr="00DD70CD">
        <w:rPr>
          <w:rFonts w:ascii="Times New Roman" w:eastAsia="Times New Roman" w:hAnsi="Times New Roman" w:cs="Times New Roman"/>
          <w:b/>
          <w:bCs/>
          <w:sz w:val="24"/>
          <w:szCs w:val="24"/>
          <w:lang w:eastAsia="ru-RU"/>
        </w:rPr>
        <w:t>в единицах</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строку 02 записывается общая площадь всех помещений, принадлежащих учреждению: занятых и свободных классных комнат, учебных кабинетов, лабораторий, мастерских, физкультурного зала и его подсобных помещений, кабинетов директора, заместителей директора и врача, учительских, буфета, столовой, кухни, вестибюлей, кладовых, коридоров, раздевалок, умывальных комнат, сеней и т.д. В эту же площадь включается вся площадь квартир персонала учреждения, размещенных в зданиях, принадлежащих учреждению, и помещениях, занятых интернатами при учреждении, а также площадь, занятая посторонними организациями и лицами.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общую площадь включается площадь подвалов и полуподвалов, которая занята под учебные и учебно-производственные мастерские и другие учебные цели, а также под жилье персонала учреждения, душевую комнату, кухню. В общую площадь школьного помещения не включается площадь надворных построек (сараев, гаражей, конюшен и т.д.).</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Площадь помещений, занимаемых учреждением, определяется по плану здания, а при отсутствии плана - по специальному обмеру каждого помещения.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число классных комнат, учебных кабинетов и лабораторий (строка 03) включаются все комнаты, в которых проводятся занятия с обучающимися, а по строке 04 показывается их площадь.</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показывается количество учебно-производственных и учебных мастерских, используемых для допрофессиональной и профессиональной подготовки и ОППТ обучающихся 8-11 (12) классов. В строке 05 учитываются только те учебные мастерские, в которых есть рабочие места, специально оборудованные для указанных целей.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даются сведения о физкультурном зале. Физкультурным залом считается помещение, оборудованное необходимым инвентарем для занятий по физкультуре. В площадь физкультурного зала включается площадь подсобных помещений, находящихся в зале. Если занятия по физкультуре проходят в коридорах или классных комнатах, то в строке 08 следует писать "нет".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09 необходимо показать, есть ли в школе бассейн.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10 необходимо показать, есть ли в школе актовый или лекционный зал.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необходимо показать, есть ли в школе музей.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12 показывается площадь учебно-опытного земельного участка, принадлежащего учреждению и расположенного как на усадьбе учреждения, так и вне ее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показывается площадь подсобного сельского хозяйства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необходимо показать, есть ли в учреждении столовая или буфет, в которых организовано горячее питание для обучающихся учреждения. Если горячим питанием обеспечены только обучающиеся общежития при учреждении, то в строке 14 следует писать "нет". Наличие в буфете только кофе, чая, булочек и пирожков не считается горячим питанием. Сухие пайки, выдаваемые обучающимся вместо горячего питания, не являются горячим питанием и в отчете не отражаются.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16 приводится число посадочных мест в столовых и буфетах. В зданиях, построенных по типовому проекту, показывается число мест, предусмотренных проектом здания. В приспособленных помещениях число посадочных мест определяется из расчета площади на </w:t>
      </w:r>
      <w:r w:rsidRPr="00DD70CD">
        <w:rPr>
          <w:rFonts w:ascii="Times New Roman" w:eastAsia="Times New Roman" w:hAnsi="Times New Roman" w:cs="Times New Roman"/>
          <w:sz w:val="24"/>
          <w:szCs w:val="24"/>
          <w:lang w:eastAsia="ru-RU"/>
        </w:rPr>
        <w:lastRenderedPageBreak/>
        <w:t>одно место - 0,75 кв.м.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числе столовых или буфетов не учитываются помещения в учреждениях, временно приспособленных для нужд общественного питания (актовые залы, спортивные залы и т.д.). Число посадочных мест в помещениях, приспособленных для раздачи пищи, следует показать по стр.17.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показываются сведения о численности обучающихся, для которых организовано горячее питание, т.е. получающих школьные завтраки или обеды за полную стоимость или на льготных условиях независимо от того, какой столовой обслуживаются обучающиеся. При этом следует иметь в виду, что в численность учащихся, пользующихся горячим питанием, не включается численность детей I классов, организованных в дошкольных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показывается численность обучающихся, получающих горячее питание на льготных условиях (которые определяются местным законодательством).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Количество книг в библиотеке (строка 20) и число школьных учебников (строка 21) показываются в единицах.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22-29 показывается техническое состояние учебных зданий учреждений: требуют ли капитального ремонта (да, нет), находятся ли в аварийном состоянии (да, нет), имеют ли все виды благоустройства (да, нет). К образовательным учреждениям, требующим капитального ремонта (строка 22), относятся здания, на которые составлена и утверждена местными органами управления образования дефектная ведомость (акт) на капитальный ремонт. В строку 24 (находятся в аварийном состоянии) включаются только учебные здания школы, подлежащие сносу, на которые бюро технической инвентаризации дало соответствующее письменное заключение.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Образовательным учреждением, имеющим все виды благоустройства, считается такое учреждение, которое имеет одновременно водопровод, канализацию, центральное отопление и обеспечено электроэнергией.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 оборудованное водопроводом, имеет внутрираспределительную сеть водопроводных труб, в которые вода поступает из сети центрального водоснабжения или артезианской скважины.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учреждении имеется канализационное устройство для стока хозяйственно-фекальных вод в уличную канализационную сеть или поглощающие колодцы, то такое учреждение оборудовано канализацией.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 имеет центральное отопление, если оно обеспечивается теплом независимо от какого источника: от своей котельной, групповой котельной, от ТЭЦ.</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Строка 26 (имеют все виды благоустройства) не может быть больше строки 27 (наличие водопровода), строки 28 (наличие центрального отопления), строки 29 (наличие канализации).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31 показывается имеющееся количество автотранспортных средств, предназначенных для перевозки обучающихся (автобусы, микроавтобусы, легковые автомобили и т.п.).</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32 показывается общее число пассажирских мест (сидячих мест, помимо сиденья водителя), имеющихся в этих автотранспортных средствах, предназначенных для перевозки учащихся.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34 показывается количество кабинетов основ информатики и вычислительной техники, в строке 35 - число рабочих мест с ЭВМ в них. Рабочее место с ЭВМ должно иметь клавиатуру или другое устройство для ввода информации в ЭВМ, монитор или другое устройство для отображения информации и т.д. Место учителя в строку не включается. Если при данном учреждении создан межшкольный кабинет информатики и вычислительной техники, то в строке 34 следует дописать "межшкольный".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показывается количество всех имеющихся персональных компьютеров (ЭВМ), из них в строке 37 показывается количество персональных ЭВМ, приобретенных за последний отчетный период.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38 показывается количество персональных ЭВМ из всех имеющихся (из строки 36), которые используются в учебных целях. Информация по этой строке может дублироваться с данными строки 35, если в кабинетах информатики установлены только персональные ЭВМ.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39 показывается, какое количество из общего числа персональных ЭВМ (из строки 36) находится в составе локальных вычислительных сетей.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40 показывается количество персональных ЭВМ, используемых в учебных целях, из числа находящихся в составе локальных вычислительных сетей (из строки 39).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41 показывается количество переносных компьютеров (ноутбуков, планшетов) из общего числа персональных ЭВМ (из строки 36).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42 показывается количество переносных компьютеров (ноутбуков, планшетов), используемых в учебных целях, из общего числа переносных компьютеров (из строки 41).</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43 необходимо показать, есть ли в образовательном учреждении подключение к сети Интернет. Если подключение существует, то заполняется информация по строкам 44-50.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44-46 показывается тип подключения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тип подключения - модем, то заполняется "да" по строке 44;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тип подключения - выделенная линия, то заполняется "да" по строке 45;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тип подключения - спутниковое подключение, то заполняется "да" по строке 46.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случае смешанного типа подключения указывается подключение, которое обеспечивает входящий трафик.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47-50 показывается скорость подключения к сети Интернет, для этого выбираете одну строку из предложенных значений: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128 кбит/с до 256 кбит/с, то указывается "да" по строке 47;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256 кбит/с до 1 мбит/с, то указывается "да" по строке 48;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 мбит/с до 5 мбит/с, то указывается "да" по строке 49;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5 мбит/с и выше, то указывается "да" по строке 50.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51 показывается, какое количество персональных ЭВМ из общего числа (из строки 36) подключено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52 показывается количество персональных ЭВМ, используемых в учебных целях, из числа подключенных к сети Интернет (из строки 51).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53 необходимо показать, есть ли в образовательном учреждении хотя бы один адрес электронной почты. Сам адрес указывать не надо, достаточно отметить его наличие.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54 показывается наличие в образовательном учреждении собственного сайта в сети Интернет.</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55 указывается "да", если в образовательном учреждении ведется электронный дневник, журнал успеваемости (предоставление информации о текущей успеваемости учащихся).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56 показывается наличие в образовательном учреждении электронной библиотеки. Электронной библиотекой считается наличие в учреждении более 5 дисков.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57 указывается "да", если образовательное учреждение реализует образовательные программы с использованием дистанционных образовательных технологий.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58-60 показывается наличие в образовательном учреждении: пожарной сигнализации (стр.58), дымовых извещателей (стр.59), пожарных кранов и рукавов (стр.60).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61 показывается количество огнетушителей в образовательном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62 показывается количество сотрудников охраны.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63 показывается наличие в образовательном учреждении системы видеонаблюдения.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64 показывается наличие в образовательном учреждении "тревожной кнопки".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65 необходимо показать созданы ли в образовательном учреждении условия для беспрепятственного доступа инвалидов (в соответствии со </w:t>
      </w:r>
      <w:hyperlink r:id="rId106" w:history="1">
        <w:r w:rsidRPr="00DD70CD">
          <w:rPr>
            <w:rFonts w:ascii="Times New Roman" w:eastAsia="Times New Roman" w:hAnsi="Times New Roman" w:cs="Times New Roman"/>
            <w:color w:val="0000FF"/>
            <w:sz w:val="24"/>
            <w:szCs w:val="24"/>
            <w:u w:val="single"/>
            <w:lang w:eastAsia="ru-RU"/>
          </w:rPr>
          <w:t>статьей 15 Федерального закона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66 показывается информация о размещении на сайте нормативно закрепленного перечня сведений о деятельности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8. Сведения о помещениях образовательного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заполняет </w:t>
      </w:r>
      <w:r w:rsidRPr="00DD70CD">
        <w:rPr>
          <w:rFonts w:ascii="Times New Roman" w:eastAsia="Times New Roman" w:hAnsi="Times New Roman" w:cs="Times New Roman"/>
          <w:b/>
          <w:bCs/>
          <w:sz w:val="24"/>
          <w:szCs w:val="24"/>
          <w:lang w:eastAsia="ru-RU"/>
        </w:rPr>
        <w:t>только самостоятельное вечернее (сменное) общеобразовательное учреждение</w:t>
      </w:r>
      <w:r w:rsidRPr="00DD70CD">
        <w:rPr>
          <w:rFonts w:ascii="Times New Roman" w:eastAsia="Times New Roman" w:hAnsi="Times New Roman" w:cs="Times New Roman"/>
          <w:sz w:val="24"/>
          <w:szCs w:val="24"/>
          <w:lang w:eastAsia="ru-RU"/>
        </w:rPr>
        <w:t xml:space="preserve">. Если учреждение проводит занятия </w:t>
      </w:r>
      <w:r w:rsidRPr="00DD70CD">
        <w:rPr>
          <w:rFonts w:ascii="Times New Roman" w:eastAsia="Times New Roman" w:hAnsi="Times New Roman" w:cs="Times New Roman"/>
          <w:sz w:val="24"/>
          <w:szCs w:val="24"/>
          <w:lang w:eastAsia="ru-RU"/>
        </w:rPr>
        <w:lastRenderedPageBreak/>
        <w:t>в помещении другого учреждения (например, в дневном общеобразовательном учреждении или в помещениях предприятия), то показывается площадь только тех классных комнат и учебных кабинетов, которые непосредственно используются данным учреждением.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Дневные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 этот раздел </w:t>
      </w:r>
      <w:r w:rsidRPr="00DD70CD">
        <w:rPr>
          <w:rFonts w:ascii="Times New Roman" w:eastAsia="Times New Roman" w:hAnsi="Times New Roman" w:cs="Times New Roman"/>
          <w:b/>
          <w:bCs/>
          <w:sz w:val="24"/>
          <w:szCs w:val="24"/>
          <w:lang w:eastAsia="ru-RU"/>
        </w:rPr>
        <w:t>не заполняют</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9. Сведения о численности и составе работников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Дневные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 этот раздел </w:t>
      </w:r>
      <w:r w:rsidRPr="00DD70CD">
        <w:rPr>
          <w:rFonts w:ascii="Times New Roman" w:eastAsia="Times New Roman" w:hAnsi="Times New Roman" w:cs="Times New Roman"/>
          <w:b/>
          <w:bCs/>
          <w:sz w:val="24"/>
          <w:szCs w:val="24"/>
          <w:lang w:eastAsia="ru-RU"/>
        </w:rPr>
        <w:t>не заполняют</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строке 01 показываются сведения о всех работниках вечернего (сменного) общеобразовательного учреждения, которые подразделяются на руководящих работников (строка 02), педагогических работников (строка 07), учебно-вспомогательный (строка 37) и обслуживающий (строка 38)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показываются руководящие работники - это директор (строка 03), заместители директора (строка 04), главный бухгалтер (строка 05) и другие руководящие работники (например, завуч) (строка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строке 07 отражаются все педагогические работники, работающие в учреждении (учителя (строка 08), учителя-логопеды (строка 28), мастера производственного обучения (строка 29), педагоги-психологи (строка 30), социальные педагоги (строка 31), воспитатели (строка 32), тьюторы (строка 33)). Если по какой-либо причине педагогического работника невозможно отнести ни к одной из перечисленных групп, то его показывают в строке 34 - другие педагогические работники</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Сведения об учителях показываются в строках 09-27 (русского языка и литературы, нерусского языка и литературы, истории, права, обществознания, экономики, математики, информатики, физики, химии, географии, биологии, английского, немецкого и французского языков,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прочих предметов).</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35 необходимо показать педагогический персонал, работающий в специальных (коррекционных) классах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35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отражается педагогический персонал, получающий надбавки за работу с детьми с ограниченными возможностями здоровья, которые обучаются в обычных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Сведения о работнике показываются единожды и только по той строке, которая соответствует основному месту работы этого работника</w:t>
      </w:r>
      <w:r w:rsidRPr="00DD70CD">
        <w:rPr>
          <w:rFonts w:ascii="Times New Roman" w:eastAsia="Times New Roman" w:hAnsi="Times New Roman" w:cs="Times New Roman"/>
          <w:sz w:val="24"/>
          <w:szCs w:val="24"/>
          <w:lang w:eastAsia="ru-RU"/>
        </w:rPr>
        <w:t xml:space="preserve"> (например, если директор (или заместитель директора) преподает какой-либо предмет, то он показывается в строке 03 (или 04), а как внутренний совместитель он показывается в графе 8). Предмет, по которому происходит внутреннее совместительство, в отчете не отражается.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То же касается преподавателей, ведущих несколько предметов. Они показываются по основной дисциплине (например, учитель математики имеет внутреннее совместительство по физике: он показывается по строке "математики" (строка 12) в графе 3 - по основной дисциплине и графе 8 - как факт, что имеет внутреннее совместительство (физику, как преподаваемый предмет, отчет не отражает).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показывается число вакантных должностей. Общее число вакантных должностей (строка 01) по всему учреждению складывается из вакантных должностей по строкам: строка 02 (руководящие работники) + строка 37 (учебно-вспомогательный персонал) + строка 38 (обслуживающий персонал) + строка 07 (педагогические работники - эта ячейка не заполняется, но в строку 01 эти данные включаются). Поэтому значение строки 01 графы 4 больше или равно сумме строк 02 + 37 + 38 (больше на число вакантных должностей педагогических работников).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работник имеет неполную занятость, то его необходимо показать по графе 6, если полную - в 7 графе. Но численность работников, имеющих неполную и полную занятость, должна быть равна общей численности работников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квалификации работников составляются на основе приказов о присвоении квалификации как в самом учреждении, так и в органе управления, в чьем подчинении находится отчитывающееся учреждение. Сумма граф по квалификационным категориям работников (высшей, первой, второй и не имеющих категорий) должна равняться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Кроме того, помимо общей численности работников (по графе 3) в графе 13 необходимо показать всех внешних совместителей, работающих в данном учреждении, в том числе женщин (в графе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15-20 общая численность работников (графа 3) распределяется по уровню образования, имеют образование: графа 15 (высшее профессиональное) + графа 17 (среднее профессиональное) + графа 19 (начальное профессиональное) + графа 20 (среднее (полное) общее). Образование ниже среднего (полного) общего не выделяется в отдельной графе, но в графу 3 включается, поэтому значение графы 3 больше или равно сумме граф 15 + 17 + 19 + 20 (больше на число работников с образованием ниже среднего (полного) общего).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о стаже работы отражаются в графах 21-25.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возрасте работников учреждения показываются в графах 26-30.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28 из общей численности работников (графа 3) показывается численность работников, имеющих на отчетную дату 35 полных лет и более. В графе 29 показывается численность работающих пенсионеров (из графы 28). В графе 30 - из числа пенсионеров (из графы 29) выделяется численность женщин.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справке</w:t>
      </w:r>
      <w:r w:rsidRPr="00DD70CD">
        <w:rPr>
          <w:rFonts w:ascii="Times New Roman" w:eastAsia="Times New Roman" w:hAnsi="Times New Roman" w:cs="Times New Roman"/>
          <w:sz w:val="24"/>
          <w:szCs w:val="24"/>
          <w:lang w:eastAsia="ru-RU"/>
        </w:rPr>
        <w:t xml:space="preserve"> (строки 39-42)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не показываются.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43 и 44 справочно из общей численности работников (из строки 01) показывается численность учителей-дефектологов.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45 из общей численности учителей (из строки 08) показывается численность учителей в возрасте до 30 лет (29 лет включительно).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46 из общей численности руководящих работников (из строки 02) показывается численность руководителей, прошедших в течение последних трех лет повышение квалификации и (или) профессиональную переподготовку.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10. Сведения об обучающихся с ограниченными возможностями здоровья и инвалидах</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r>
      <w:r w:rsidRPr="00DD70CD">
        <w:rPr>
          <w:rFonts w:ascii="Times New Roman" w:eastAsia="Times New Roman" w:hAnsi="Times New Roman" w:cs="Times New Roman"/>
          <w:b/>
          <w:bCs/>
          <w:sz w:val="24"/>
          <w:szCs w:val="24"/>
          <w:lang w:eastAsia="ru-RU"/>
        </w:rPr>
        <w:t>Используемые в отчете понятия: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w:t>
      </w:r>
      <w:r w:rsidRPr="00DD70CD">
        <w:rPr>
          <w:rFonts w:ascii="Times New Roman" w:eastAsia="Times New Roman" w:hAnsi="Times New Roman" w:cs="Times New Roman"/>
          <w:b/>
          <w:bCs/>
          <w:sz w:val="24"/>
          <w:szCs w:val="24"/>
          <w:lang w:eastAsia="ru-RU"/>
        </w:rPr>
        <w:t>соматическими заболеваниями сюда не включаются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107"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108"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109"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обучающегося с ограниченными возможностями здоровья (ОВЗ) несколько видов заболеваний, он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обучающийся имеет ограниченные возможности здоровья (ОВЗ) и является инвалидом, он показывается и как имеющий (ОВЗ) и как инвалид.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Следует обратить внимание, что численность инвалидов и детей-инвалидов показывается отдельно.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обучающихся с ограниченными возможностями здоровья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 обучающиеся по очной, очно-заочной, в графе 6 - по заочной форме обучения, в графе 9 - по форме обучения экстернат. В графе 12 - по всем формам обучения (равна сумме граф (3, 6, 9)). В графе 15 из графы 12 выделяется численность индивидуально обучающихся с ОВЗ;</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Численность инвалидов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 обучающиеся по очной, очно-заочной, в графе 7 - по заочной форме обучения, в графе 10 - по форме обучения экстернат. В графе 13 - по всем формам обучения (равна сумме граф (4 + 7 + 10)). В графе 16 из графы 13 выделяется численность индивидуально обучающихся 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детей-инвалидов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5 - обучающиеся по очной, очно-заочной, в графе 8 - по заочной форме обучения, в графе 11 - по форме обучения экстернат. В графе 14 - по всем формам обучения (равна сумме граф (5 + 8 + 11)). В графе 17 из графы 14 выделяется численность индивидуально обучающихся детей-инвалидов.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11. Распределение по возрасту обучающихся с ограниченными возможностями здоровья и инвалидов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Данные об обучающихся вечерних (сменных) общеобразовательных учреждений (включая обучающихся в специальных (коррекционных) классах для лиц с ограниченными возможностями здоровья) распределяются по возрасту: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 обучающиеся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 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03 - дети-инвалиды.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76-РИК "Сведения об учреждениях, реализующих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lastRenderedPageBreak/>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10"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111"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ОБ УЧРЕЖДЕНИЯХ, РЕАЛИЗУЮЩИХ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на начало 2012/2013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Форма N 76-РИК</w:t>
            </w:r>
          </w:p>
        </w:tc>
      </w:tr>
      <w:tr w:rsidR="00DD70CD" w:rsidRPr="001143AA"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Приказ Росстата:</w:t>
            </w:r>
            <w:r w:rsidRPr="001143AA">
              <w:rPr>
                <w:rFonts w:ascii="Times New Roman" w:eastAsia="Times New Roman" w:hAnsi="Times New Roman" w:cs="Times New Roman"/>
                <w:sz w:val="18"/>
                <w:szCs w:val="18"/>
                <w:lang w:eastAsia="ru-RU"/>
              </w:rPr>
              <w:br/>
              <w:t>Об утверждении формы</w:t>
            </w:r>
            <w:r w:rsidRPr="001143AA">
              <w:rPr>
                <w:rFonts w:ascii="Times New Roman" w:eastAsia="Times New Roman" w:hAnsi="Times New Roman" w:cs="Times New Roman"/>
                <w:sz w:val="18"/>
                <w:szCs w:val="18"/>
                <w:lang w:eastAsia="ru-RU"/>
              </w:rPr>
              <w:br/>
              <w:t>от 27.08.2012 N 466</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 внесении изменений</w:t>
            </w:r>
            <w:r w:rsidRPr="001143AA">
              <w:rPr>
                <w:rFonts w:ascii="Times New Roman" w:eastAsia="Times New Roman" w:hAnsi="Times New Roman" w:cs="Times New Roman"/>
                <w:sz w:val="18"/>
                <w:szCs w:val="18"/>
                <w:lang w:eastAsia="ru-RU"/>
              </w:rPr>
              <w:br/>
              <w:t>(при наличии)</w:t>
            </w:r>
          </w:p>
        </w:tc>
      </w:tr>
      <w:tr w:rsidR="00DD70CD" w:rsidRPr="001143AA"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__________ N ____</w:t>
            </w:r>
            <w:r w:rsidRPr="001143AA">
              <w:rPr>
                <w:rFonts w:ascii="Times New Roman" w:eastAsia="Times New Roman" w:hAnsi="Times New Roman" w:cs="Times New Roman"/>
                <w:sz w:val="18"/>
                <w:szCs w:val="18"/>
                <w:lang w:eastAsia="ru-RU"/>
              </w:rPr>
              <w:br/>
            </w:r>
            <w:r w:rsidRPr="001143AA">
              <w:rPr>
                <w:rFonts w:ascii="Times New Roman" w:eastAsia="Times New Roman" w:hAnsi="Times New Roman" w:cs="Times New Roman"/>
                <w:sz w:val="18"/>
                <w:szCs w:val="18"/>
                <w:lang w:eastAsia="ru-RU"/>
              </w:rPr>
              <w:br/>
              <w:t>от __________ N ____</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раз в год</w:t>
            </w:r>
          </w:p>
        </w:tc>
      </w:tr>
      <w:tr w:rsidR="00DD70CD" w:rsidRPr="001143AA"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Код</w:t>
            </w:r>
          </w:p>
        </w:tc>
      </w:tr>
      <w:tr w:rsidR="00DD70CD" w:rsidRPr="001143AA"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формы</w:t>
            </w:r>
            <w:r w:rsidRPr="001143AA">
              <w:rPr>
                <w:rFonts w:ascii="Times New Roman" w:eastAsia="Times New Roman" w:hAnsi="Times New Roman" w:cs="Times New Roman"/>
                <w:sz w:val="18"/>
                <w:szCs w:val="18"/>
                <w:lang w:eastAsia="ru-RU"/>
              </w:rPr>
              <w:br/>
              <w:t xml:space="preserve">по </w:t>
            </w:r>
            <w:hyperlink r:id="rId112" w:history="1">
              <w:r w:rsidRPr="001143AA">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отчитывающейся организации по </w:t>
            </w:r>
            <w:hyperlink r:id="rId113" w:history="1">
              <w:r w:rsidRPr="001143AA">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0609534</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Сведения о сети учреждений и контингенте обучающихся в них</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1.1. Сведения о сети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
        <w:gridCol w:w="263"/>
        <w:gridCol w:w="271"/>
        <w:gridCol w:w="2363"/>
        <w:gridCol w:w="852"/>
        <w:gridCol w:w="1228"/>
        <w:gridCol w:w="1216"/>
        <w:gridCol w:w="1030"/>
        <w:gridCol w:w="1143"/>
        <w:gridCol w:w="1216"/>
        <w:gridCol w:w="1030"/>
        <w:gridCol w:w="1228"/>
        <w:gridCol w:w="1216"/>
        <w:gridCol w:w="1130"/>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8295" w:type="dxa"/>
            <w:gridSpan w:val="1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14"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 (согласно типовым положениям)</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филиалов</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учреждений, находящихся на капитальном ремонте</w:t>
            </w: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(сумма граф 3,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(сумма граф 6, 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Сельская местность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(сумма граф 9, 10)</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учреждений (сумма строк 02, 03, 11-16)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образовательные учреждения для детей дошкольного и младшего школьного возраста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учреждения и школы-интернаты (сумма строк 04-06, 08-10)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начальные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основные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средние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стр.06) имеющие только 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учреждения с углубленным изучением отдельных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гимназии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лицеи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школы-интернаты с первоначальной летной подготовкой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специальные (коррекционные) образовательные учреждения для обучающихся, воспитанников с </w:t>
            </w:r>
            <w:r w:rsidRPr="001143AA">
              <w:rPr>
                <w:rFonts w:ascii="Times New Roman" w:eastAsia="Times New Roman" w:hAnsi="Times New Roman" w:cs="Times New Roman"/>
                <w:sz w:val="14"/>
                <w:szCs w:val="14"/>
                <w:lang w:eastAsia="ru-RU"/>
              </w:rPr>
              <w:lastRenderedPageBreak/>
              <w:t>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стр.01): образовательные учреждения для детей-сирот и детей, оставшихся без попечения родителей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учреждения с группами продленного дня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учреждения, ведущие занятия: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две смены</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три смены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1.2. Сведения о контингенте обучающихся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400"/>
        <w:gridCol w:w="3356"/>
        <w:gridCol w:w="954"/>
        <w:gridCol w:w="1508"/>
        <w:gridCol w:w="1324"/>
        <w:gridCol w:w="30"/>
        <w:gridCol w:w="1478"/>
        <w:gridCol w:w="30"/>
        <w:gridCol w:w="1478"/>
        <w:gridCol w:w="1139"/>
        <w:gridCol w:w="185"/>
        <w:gridCol w:w="133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3860" w:type="dxa"/>
            <w:gridSpan w:val="1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15"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обучающихся в филиалах</w:t>
            </w: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6, 7)</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 (сумма строк 02, 03, 11, 12, 13, 15, 16, 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дошкольного и младшего школьного возраста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и школах-интернатах</w:t>
            </w:r>
            <w:r w:rsidRPr="001143AA">
              <w:rPr>
                <w:rFonts w:ascii="Times New Roman" w:eastAsia="Times New Roman" w:hAnsi="Times New Roman" w:cs="Times New Roman"/>
                <w:sz w:val="18"/>
                <w:szCs w:val="18"/>
                <w:lang w:eastAsia="ru-RU"/>
              </w:rPr>
              <w:br/>
              <w:t>(сумма строк 04-06, 08-10)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стр.06) имеющих только 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с углубленным изучением отдельных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гимназиях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лицеях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кадетских учреждениях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школах-интернатах с первоначальной летной подготовкой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(коррекционных) образовательных учреждениях и классах для обучающихся, воспитанников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стр.13) в классах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учебно-воспитательных учреждениях для детей и подростков с девиантным поведением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оздоровительных образовательных учреждениях санаторного типа для детей, нуждающихся в длительном лечении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нуждающихся в психолого-педагогической и медико-социальной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детей-сирот и детей, оставшихся без попечения родителей, в образовательных учреждениях общего типа*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в группах продленного дня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стр.19) обучающихся 1-4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занимающихся: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во вторую смену</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третью смену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воспитанников с ограниченными возможностями здоровья в обычных классах**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rHeight w:val="15"/>
          <w:tblCellSpacing w:w="15" w:type="dxa"/>
        </w:trPr>
        <w:tc>
          <w:tcPr>
            <w:tcW w:w="7946" w:type="dxa"/>
            <w:gridSpan w:val="8"/>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индивидуально на дому (из стр.01) (сумма</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 26, 28)</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(24)</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стр.24) обучающихся с использованием дистанционных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технологий (сумма строк 27, 29)</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(25)</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индивидуально на дому по программам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специальных (коррекционных) образовательных учреждений I-VIII видов</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(26)</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стр.26) обучающихся с использованием дистанционных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технологий</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(27)</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индивидуально на дому по</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общеобразовательным программам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(28)</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стр.28) обучающихся с использованием дистанционных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технологий</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(29)</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индивидуально на дому по индивидуальным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учебным планам (из суммы строк 26, 28)</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(30)</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стр.30) обучающихся с использованием дистанционных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технологий</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(31)</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детей-инвалидов (из строк 02, 03, 11, 12) (без обучающихся в специальных (коррекционных) образовательных учреждениях и классах</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для детей с ограниченными возможностями здоровья)</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(32)</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946" w:type="dxa"/>
            <w:gridSpan w:val="8"/>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в форме семейного образования</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(33)</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Для целей настоящего отчета: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 под образовательным учреждением общего типа в стр.18 подразумевается: школа-интернат, школа-интернат для детей-сирот и детей, оставшихся без попечения родителей, детский дом-школа, детский дом, где дети не только проживают, но и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 под обычным классом в стр.23 подразумевается любой класс, не являющийся специальным (коррекционным) классом.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1.3. Сведения о контингенте обучающихся в школах-интернатах, проживающих в семьях (приходящие для обучения дети)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400"/>
        <w:gridCol w:w="400"/>
        <w:gridCol w:w="3172"/>
        <w:gridCol w:w="1139"/>
        <w:gridCol w:w="1508"/>
        <w:gridCol w:w="1324"/>
        <w:gridCol w:w="1324"/>
        <w:gridCol w:w="1508"/>
        <w:gridCol w:w="1508"/>
        <w:gridCol w:w="1339"/>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3675" w:type="dxa"/>
            <w:gridSpan w:val="11"/>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16"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обучающихся в филиалах</w:t>
            </w:r>
          </w:p>
        </w:tc>
      </w:tr>
      <w:tr w:rsidR="00DD70CD" w:rsidRPr="001143AA"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6, 7)</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 (сумма строк 02, 03, 11, 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дошкольного и младшего 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и школах-интернатах (сумма строк 04-06, 08-10)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0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стр.06) имеющих только 10-11 (12)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с углубленным изучением отдельных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гимназиях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лицеях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кадетских учреждениях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школах-интернатах с первоначальной летной подготовкой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 классах, классах-комплектах</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учреждениям, указанным в строках 02, 03, 11, 12 раздела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5"/>
        <w:gridCol w:w="1139"/>
        <w:gridCol w:w="1508"/>
        <w:gridCol w:w="1324"/>
        <w:gridCol w:w="1339"/>
      </w:tblGrid>
      <w:tr w:rsidR="00DD70CD" w:rsidRPr="001143AA" w:rsidTr="00DD70CD">
        <w:trPr>
          <w:trHeight w:val="15"/>
          <w:tblCellSpacing w:w="15" w:type="dxa"/>
        </w:trPr>
        <w:tc>
          <w:tcPr>
            <w:tcW w:w="425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425" w:type="dxa"/>
            <w:gridSpan w:val="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17"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единица - 642</w:t>
            </w: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b</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1-4 и подготовительных классов и классов-</w:t>
            </w:r>
            <w:r w:rsidRPr="001143AA">
              <w:rPr>
                <w:rFonts w:ascii="Times New Roman" w:eastAsia="Times New Roman" w:hAnsi="Times New Roman" w:cs="Times New Roman"/>
                <w:sz w:val="18"/>
                <w:szCs w:val="18"/>
                <w:lang w:eastAsia="ru-RU"/>
              </w:rPr>
              <w:lastRenderedPageBreak/>
              <w:t>комплектов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5-9 классов и классов-комплектов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10-11 (12) классов и классов-комплектов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классов и классов-комплектов (сумма строк 01-03)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Сведения об обучающихся, окончивших данные классы и переведенных в следующие классы, и выпускных экзаменах в 2012 году</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учреждениям, указанным в строках 02, 03, 11, 12 раздела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215"/>
        <w:gridCol w:w="3726"/>
        <w:gridCol w:w="1139"/>
        <w:gridCol w:w="1508"/>
        <w:gridCol w:w="1324"/>
        <w:gridCol w:w="1339"/>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425"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Коды по </w:t>
            </w:r>
            <w:hyperlink r:id="rId118"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единица - 642, человек - 792</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 и подготовительные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 класс</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9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10-11 (12)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 класс (окончили с аттестатом о среднем (полном) общем образовании)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 класс (переведенные в 12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выпускного класса, не получивших аттестат о среднем (полном) образовании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Численность обучающихся, выдержавших экзамены экстерном за курс основной школы и </w:t>
            </w:r>
            <w:r w:rsidRPr="001143AA">
              <w:rPr>
                <w:rFonts w:ascii="Times New Roman" w:eastAsia="Times New Roman" w:hAnsi="Times New Roman" w:cs="Times New Roman"/>
                <w:sz w:val="18"/>
                <w:szCs w:val="18"/>
                <w:lang w:eastAsia="ru-RU"/>
              </w:rPr>
              <w:lastRenderedPageBreak/>
              <w:t>получивших аттестат об основном общем образовании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выдержавших экзамены экстерном за курс средней школы и получивших аттестат о среднем (полном) общем образовании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получивших образование в форме экстерната по всем классам (кроме 9, 11 и 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выпускников, допущенных к выпускным экзаменам в 11 (12) классах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стр.14) участвовавшие в едином государственном экзамене (ЕГЭ)</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стр.15): участвовавшие в ЕГЭ по русскому языку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стр.16) сдавшие ЕГЭ</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участвовавшие в ЕГЭ по математике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стр.18) сдавшие ЕГЭ</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общеобразовательных предметов, по которым проводился ЕГЭ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численности обучающихся, получивших аттестат о среднем (полном) общем образовании, награждены:</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золотой медалью "За особые успехи в учении"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серебряной медалью "За особые успехи в учении"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Примечание: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11 классу в строке 07 в графах 3-5 раздела 3 - численность обучающихся, окончивших среднюю школу с аттестатом о среднем (полном) общем образовании, в строке 08 - число обучающихся, переведенных в 12 класс.</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Показатель по строке 20 заполняется </w:t>
      </w:r>
      <w:r w:rsidRPr="00DD70CD">
        <w:rPr>
          <w:rFonts w:ascii="Times New Roman" w:eastAsia="Times New Roman" w:hAnsi="Times New Roman" w:cs="Times New Roman"/>
          <w:b/>
          <w:bCs/>
          <w:sz w:val="24"/>
          <w:szCs w:val="24"/>
          <w:lang w:eastAsia="ru-RU"/>
        </w:rPr>
        <w:t>только</w:t>
      </w:r>
      <w:r w:rsidRPr="00DD70CD">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на которые возложены функции по управлению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Распределение обучающихся по классам</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учреждениям, указанным в строках 02, 03, 11, 12 раздела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794"/>
        <w:gridCol w:w="869"/>
        <w:gridCol w:w="1029"/>
        <w:gridCol w:w="794"/>
        <w:gridCol w:w="1044"/>
        <w:gridCol w:w="869"/>
        <w:gridCol w:w="970"/>
        <w:gridCol w:w="823"/>
        <w:gridCol w:w="30"/>
        <w:gridCol w:w="1014"/>
        <w:gridCol w:w="869"/>
        <w:gridCol w:w="30"/>
        <w:gridCol w:w="940"/>
        <w:gridCol w:w="833"/>
        <w:gridCol w:w="30"/>
        <w:gridCol w:w="970"/>
        <w:gridCol w:w="892"/>
      </w:tblGrid>
      <w:tr w:rsidR="00DD70CD" w:rsidRPr="001143AA" w:rsidTr="00DD70CD">
        <w:trPr>
          <w:trHeight w:val="15"/>
          <w:tblCellSpacing w:w="15" w:type="dxa"/>
        </w:trPr>
        <w:tc>
          <w:tcPr>
            <w:tcW w:w="3696"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0328" w:type="dxa"/>
            <w:gridSpan w:val="1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119"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 человек - 792</w:t>
            </w:r>
          </w:p>
        </w:tc>
      </w:tr>
      <w:tr w:rsidR="00DD70CD" w:rsidRPr="001143AA" w:rsidTr="00DD70CD">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Городские поселения</w:t>
            </w: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Сельская местность</w:t>
            </w:r>
          </w:p>
        </w:tc>
        <w:tc>
          <w:tcPr>
            <w:tcW w:w="591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w:t>
            </w:r>
          </w:p>
        </w:tc>
      </w:tr>
      <w:tr w:rsidR="00DD70CD" w:rsidRPr="001143AA" w:rsidTr="00DD70CD">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гр.4</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гр.8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гр.12</w:t>
            </w:r>
          </w:p>
        </w:tc>
      </w:tr>
      <w:tr w:rsidR="00DD70CD" w:rsidRPr="001143AA" w:rsidTr="00DD70CD">
        <w:trPr>
          <w:tblCellSpacing w:w="15" w:type="dxa"/>
        </w:trPr>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классов (ед)</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ность обу-</w:t>
            </w:r>
            <w:r w:rsidRPr="001143AA">
              <w:rPr>
                <w:rFonts w:ascii="Times New Roman" w:eastAsia="Times New Roman" w:hAnsi="Times New Roman" w:cs="Times New Roman"/>
                <w:sz w:val="14"/>
                <w:szCs w:val="14"/>
                <w:lang w:eastAsia="ru-RU"/>
              </w:rPr>
              <w:br/>
              <w:t>чающихся по спискам на начало учебного года (чел)</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прихо-</w:t>
            </w:r>
            <w:r w:rsidRPr="001143AA">
              <w:rPr>
                <w:rFonts w:ascii="Times New Roman" w:eastAsia="Times New Roman" w:hAnsi="Times New Roman" w:cs="Times New Roman"/>
                <w:sz w:val="14"/>
                <w:szCs w:val="14"/>
                <w:lang w:eastAsia="ru-RU"/>
              </w:rPr>
              <w:br/>
              <w:t>дящих</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w:t>
            </w:r>
            <w:r w:rsidRPr="001143AA">
              <w:rPr>
                <w:rFonts w:ascii="Times New Roman" w:eastAsia="Times New Roman" w:hAnsi="Times New Roman" w:cs="Times New Roman"/>
                <w:sz w:val="14"/>
                <w:szCs w:val="14"/>
                <w:lang w:eastAsia="ru-RU"/>
              </w:rPr>
              <w:br/>
              <w:t>годников и поступив-</w:t>
            </w:r>
            <w:r w:rsidRPr="001143AA">
              <w:rPr>
                <w:rFonts w:ascii="Times New Roman" w:eastAsia="Times New Roman" w:hAnsi="Times New Roman" w:cs="Times New Roman"/>
                <w:sz w:val="14"/>
                <w:szCs w:val="14"/>
                <w:lang w:eastAsia="ru-RU"/>
              </w:rPr>
              <w:br/>
              <w:t>ших из числа выбыв-</w:t>
            </w:r>
            <w:r w:rsidRPr="001143AA">
              <w:rPr>
                <w:rFonts w:ascii="Times New Roman" w:eastAsia="Times New Roman" w:hAnsi="Times New Roman" w:cs="Times New Roman"/>
                <w:sz w:val="14"/>
                <w:szCs w:val="14"/>
                <w:lang w:eastAsia="ru-RU"/>
              </w:rPr>
              <w:br/>
              <w:t>ших в прошлом учебном году и ранее</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классов (ед)</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ность обучаю-</w:t>
            </w:r>
            <w:r w:rsidRPr="001143AA">
              <w:rPr>
                <w:rFonts w:ascii="Times New Roman" w:eastAsia="Times New Roman" w:hAnsi="Times New Roman" w:cs="Times New Roman"/>
                <w:sz w:val="14"/>
                <w:szCs w:val="14"/>
                <w:lang w:eastAsia="ru-RU"/>
              </w:rPr>
              <w:br/>
              <w:t>щихся по спискам на начало учебного года (чел)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прихо-</w:t>
            </w:r>
            <w:r w:rsidRPr="001143AA">
              <w:rPr>
                <w:rFonts w:ascii="Times New Roman" w:eastAsia="Times New Roman" w:hAnsi="Times New Roman" w:cs="Times New Roman"/>
                <w:sz w:val="14"/>
                <w:szCs w:val="14"/>
                <w:lang w:eastAsia="ru-RU"/>
              </w:rPr>
              <w:br/>
              <w:t>дящих</w:t>
            </w: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w:t>
            </w:r>
            <w:r w:rsidRPr="001143AA">
              <w:rPr>
                <w:rFonts w:ascii="Times New Roman" w:eastAsia="Times New Roman" w:hAnsi="Times New Roman" w:cs="Times New Roman"/>
                <w:sz w:val="14"/>
                <w:szCs w:val="14"/>
                <w:lang w:eastAsia="ru-RU"/>
              </w:rPr>
              <w:br/>
              <w:t>годников и поступив-</w:t>
            </w:r>
            <w:r w:rsidRPr="001143AA">
              <w:rPr>
                <w:rFonts w:ascii="Times New Roman" w:eastAsia="Times New Roman" w:hAnsi="Times New Roman" w:cs="Times New Roman"/>
                <w:sz w:val="14"/>
                <w:szCs w:val="14"/>
                <w:lang w:eastAsia="ru-RU"/>
              </w:rPr>
              <w:br/>
              <w:t>ших из числа выбыв-</w:t>
            </w:r>
            <w:r w:rsidRPr="001143AA">
              <w:rPr>
                <w:rFonts w:ascii="Times New Roman" w:eastAsia="Times New Roman" w:hAnsi="Times New Roman" w:cs="Times New Roman"/>
                <w:sz w:val="14"/>
                <w:szCs w:val="14"/>
                <w:lang w:eastAsia="ru-RU"/>
              </w:rPr>
              <w:br/>
              <w:t>ших в прошлом учебном году и ранее</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классов (сумма граф 3, 7) (ед)</w:t>
            </w: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ность обучаю-</w:t>
            </w:r>
            <w:r w:rsidRPr="001143AA">
              <w:rPr>
                <w:rFonts w:ascii="Times New Roman" w:eastAsia="Times New Roman" w:hAnsi="Times New Roman" w:cs="Times New Roman"/>
                <w:sz w:val="14"/>
                <w:szCs w:val="14"/>
                <w:lang w:eastAsia="ru-RU"/>
              </w:rPr>
              <w:br/>
              <w:t>щихся по спискам на начало учебного года (сумма граф 4, 8)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прихо-</w:t>
            </w:r>
            <w:r w:rsidRPr="001143AA">
              <w:rPr>
                <w:rFonts w:ascii="Times New Roman" w:eastAsia="Times New Roman" w:hAnsi="Times New Roman" w:cs="Times New Roman"/>
                <w:sz w:val="14"/>
                <w:szCs w:val="14"/>
                <w:lang w:eastAsia="ru-RU"/>
              </w:rPr>
              <w:br/>
              <w:t>дящих (сумма граф 5, 9)</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второгод-</w:t>
            </w:r>
            <w:r w:rsidRPr="001143AA">
              <w:rPr>
                <w:rFonts w:ascii="Times New Roman" w:eastAsia="Times New Roman" w:hAnsi="Times New Roman" w:cs="Times New Roman"/>
                <w:sz w:val="14"/>
                <w:szCs w:val="14"/>
                <w:lang w:eastAsia="ru-RU"/>
              </w:rPr>
              <w:br/>
              <w:t>ников и посту-</w:t>
            </w:r>
            <w:r w:rsidRPr="001143AA">
              <w:rPr>
                <w:rFonts w:ascii="Times New Roman" w:eastAsia="Times New Roman" w:hAnsi="Times New Roman" w:cs="Times New Roman"/>
                <w:sz w:val="14"/>
                <w:szCs w:val="14"/>
                <w:lang w:eastAsia="ru-RU"/>
              </w:rPr>
              <w:br/>
              <w:t>пивших из числа выбыв-</w:t>
            </w:r>
            <w:r w:rsidRPr="001143AA">
              <w:rPr>
                <w:rFonts w:ascii="Times New Roman" w:eastAsia="Times New Roman" w:hAnsi="Times New Roman" w:cs="Times New Roman"/>
                <w:sz w:val="14"/>
                <w:szCs w:val="14"/>
                <w:lang w:eastAsia="ru-RU"/>
              </w:rPr>
              <w:br/>
              <w:t>ших в прошлом учебном году и ранее (сумма граф 6,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девочек</w:t>
            </w: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Подготовительный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 класс</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 класс, организованный в дошкольных учреждениях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 класс</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 класс</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1-4 классы (сумма стр.01-06)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5-9 классы (сумма стр.08-12)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10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10-12 классы (сумма стр.14-16)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по учреждениям (сумма стр.07, 13, 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rHeight w:val="15"/>
          <w:tblCellSpacing w:w="15" w:type="dxa"/>
        </w:trPr>
        <w:tc>
          <w:tcPr>
            <w:tcW w:w="8501" w:type="dxa"/>
            <w:gridSpan w:val="10"/>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8501"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детей, занимающихся в классах компенсирующего</w:t>
            </w:r>
          </w:p>
        </w:tc>
        <w:tc>
          <w:tcPr>
            <w:tcW w:w="739"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8501"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обучения (из гр.12 стр.18)</w:t>
            </w:r>
          </w:p>
        </w:tc>
        <w:tc>
          <w:tcPr>
            <w:tcW w:w="739"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203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950"/>
        <w:gridCol w:w="1851"/>
        <w:gridCol w:w="1676"/>
        <w:gridCol w:w="1851"/>
        <w:gridCol w:w="1676"/>
        <w:gridCol w:w="1676"/>
        <w:gridCol w:w="1866"/>
      </w:tblGrid>
      <w:tr w:rsidR="00DD70CD" w:rsidRPr="001143AA" w:rsidTr="00DD70CD">
        <w:trPr>
          <w:trHeight w:val="15"/>
          <w:tblCellSpacing w:w="15" w:type="dxa"/>
        </w:trPr>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599" w:type="dxa"/>
            <w:gridSpan w:val="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20"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r>
      <w:tr w:rsidR="00DD70CD" w:rsidRPr="001143AA" w:rsidTr="00DD70CD">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 образова-</w:t>
            </w:r>
            <w:r w:rsidRPr="001143AA">
              <w:rPr>
                <w:rFonts w:ascii="Times New Roman" w:eastAsia="Times New Roman" w:hAnsi="Times New Roman" w:cs="Times New Roman"/>
                <w:sz w:val="18"/>
                <w:szCs w:val="18"/>
                <w:lang w:eastAsia="ru-RU"/>
              </w:rPr>
              <w:br/>
              <w:t>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 образова-</w:t>
            </w:r>
            <w:r w:rsidRPr="001143AA">
              <w:rPr>
                <w:rFonts w:ascii="Times New Roman" w:eastAsia="Times New Roman" w:hAnsi="Times New Roman" w:cs="Times New Roman"/>
                <w:sz w:val="18"/>
                <w:szCs w:val="18"/>
                <w:lang w:eastAsia="ru-RU"/>
              </w:rPr>
              <w:br/>
              <w:t>тельных учреждениях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 образова-</w:t>
            </w:r>
            <w:r w:rsidRPr="001143AA">
              <w:rPr>
                <w:rFonts w:ascii="Times New Roman" w:eastAsia="Times New Roman" w:hAnsi="Times New Roman" w:cs="Times New Roman"/>
                <w:sz w:val="18"/>
                <w:szCs w:val="18"/>
                <w:lang w:eastAsia="ru-RU"/>
              </w:rPr>
              <w:br/>
              <w:t>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 образова-</w:t>
            </w:r>
            <w:r w:rsidRPr="001143AA">
              <w:rPr>
                <w:rFonts w:ascii="Times New Roman" w:eastAsia="Times New Roman" w:hAnsi="Times New Roman" w:cs="Times New Roman"/>
                <w:sz w:val="18"/>
                <w:szCs w:val="18"/>
                <w:lang w:eastAsia="ru-RU"/>
              </w:rPr>
              <w:br/>
              <w:t>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 образова-</w:t>
            </w:r>
            <w:r w:rsidRPr="001143AA">
              <w:rPr>
                <w:rFonts w:ascii="Times New Roman" w:eastAsia="Times New Roman" w:hAnsi="Times New Roman" w:cs="Times New Roman"/>
                <w:sz w:val="18"/>
                <w:szCs w:val="18"/>
                <w:lang w:eastAsia="ru-RU"/>
              </w:rPr>
              <w:br/>
              <w:t>тельных учреждениях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 образова-</w:t>
            </w:r>
            <w:r w:rsidRPr="001143AA">
              <w:rPr>
                <w:rFonts w:ascii="Times New Roman" w:eastAsia="Times New Roman" w:hAnsi="Times New Roman" w:cs="Times New Roman"/>
                <w:sz w:val="18"/>
                <w:szCs w:val="18"/>
                <w:lang w:eastAsia="ru-RU"/>
              </w:rPr>
              <w:br/>
              <w:t>тельных учреждениях</w:t>
            </w:r>
          </w:p>
        </w:tc>
      </w:tr>
      <w:tr w:rsidR="00DD70CD" w:rsidRPr="001143AA"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1-4 и подготовительных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Возрастной состав обучающихся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учреждениям, указанным в строках 02, 03, 11, 12 раздела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
        <w:gridCol w:w="841"/>
        <w:gridCol w:w="832"/>
        <w:gridCol w:w="455"/>
        <w:gridCol w:w="730"/>
        <w:gridCol w:w="782"/>
        <w:gridCol w:w="1157"/>
        <w:gridCol w:w="857"/>
        <w:gridCol w:w="1157"/>
        <w:gridCol w:w="857"/>
        <w:gridCol w:w="1157"/>
        <w:gridCol w:w="30"/>
        <w:gridCol w:w="827"/>
        <w:gridCol w:w="1064"/>
        <w:gridCol w:w="30"/>
        <w:gridCol w:w="818"/>
        <w:gridCol w:w="848"/>
        <w:gridCol w:w="30"/>
        <w:gridCol w:w="834"/>
        <w:gridCol w:w="1059"/>
        <w:gridCol w:w="96"/>
        <w:gridCol w:w="88"/>
      </w:tblGrid>
      <w:tr w:rsidR="00DD70CD" w:rsidRPr="001143AA" w:rsidTr="00DD70CD">
        <w:trPr>
          <w:gridAfter w:val="1"/>
          <w:wAfter w:w="435" w:type="dxa"/>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gridAfter w:val="1"/>
          <w:wAfter w:w="435" w:type="dxa"/>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9404" w:type="dxa"/>
            <w:gridSpan w:val="19"/>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21"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Городские поселения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Сельская местность</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w:t>
            </w:r>
          </w:p>
        </w:tc>
        <w:tc>
          <w:tcPr>
            <w:tcW w:w="628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общего числа (из гр.7) обучающиеся</w:t>
            </w: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w:t>
            </w:r>
            <w:r w:rsidRPr="001143AA">
              <w:rPr>
                <w:rFonts w:ascii="Times New Roman" w:eastAsia="Times New Roman" w:hAnsi="Times New Roman" w:cs="Times New Roman"/>
                <w:sz w:val="14"/>
                <w:szCs w:val="14"/>
                <w:lang w:eastAsia="ru-RU"/>
              </w:rPr>
              <w:br/>
              <w:t>щихся 1-12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девочек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w:t>
            </w:r>
            <w:r w:rsidRPr="001143AA">
              <w:rPr>
                <w:rFonts w:ascii="Times New Roman" w:eastAsia="Times New Roman" w:hAnsi="Times New Roman" w:cs="Times New Roman"/>
                <w:sz w:val="14"/>
                <w:szCs w:val="14"/>
                <w:lang w:eastAsia="ru-RU"/>
              </w:rPr>
              <w:br/>
              <w:t>щихся 1-12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девочек</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w:t>
            </w:r>
            <w:r w:rsidRPr="001143AA">
              <w:rPr>
                <w:rFonts w:ascii="Times New Roman" w:eastAsia="Times New Roman" w:hAnsi="Times New Roman" w:cs="Times New Roman"/>
                <w:sz w:val="14"/>
                <w:szCs w:val="14"/>
                <w:lang w:eastAsia="ru-RU"/>
              </w:rPr>
              <w:br/>
              <w:t>щихся 1-12 классов</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девочек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подготови-</w:t>
            </w:r>
            <w:r w:rsidRPr="001143AA">
              <w:rPr>
                <w:rFonts w:ascii="Times New Roman" w:eastAsia="Times New Roman" w:hAnsi="Times New Roman" w:cs="Times New Roman"/>
                <w:sz w:val="14"/>
                <w:szCs w:val="14"/>
                <w:lang w:eastAsia="ru-RU"/>
              </w:rPr>
              <w:br/>
              <w:t>тельных классов</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классов</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10-11 (12) классов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выпускных классов (из графы 12)</w:t>
            </w: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2007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2006 </w:t>
            </w:r>
            <w:r w:rsidRPr="001143AA">
              <w:rPr>
                <w:rFonts w:ascii="Times New Roman" w:eastAsia="Times New Roman" w:hAnsi="Times New Roman" w:cs="Times New Roman"/>
                <w:sz w:val="14"/>
                <w:szCs w:val="14"/>
                <w:lang w:eastAsia="ru-RU"/>
              </w:rPr>
              <w:lastRenderedPageBreak/>
              <w:t>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2005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2004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полных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2003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2002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лет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2001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2000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ж</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1999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1998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1997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1996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января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1995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1994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1993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 лет</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1992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 год</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1991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 года</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1990 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 года и старше</w:t>
            </w: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1989 г. и ранее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(сумма строк 01-19)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rHeight w:val="15"/>
          <w:tblCellSpacing w:w="15" w:type="dxa"/>
        </w:trPr>
        <w:tc>
          <w:tcPr>
            <w:tcW w:w="8501" w:type="dxa"/>
            <w:gridSpan w:val="1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4"/>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8501"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в специальных (коррекционных) образовательных учреждениях и классах для детей с ограниченными</w:t>
            </w:r>
          </w:p>
        </w:tc>
        <w:tc>
          <w:tcPr>
            <w:tcW w:w="739"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8501"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возможностями здоровья в возрасте 16 лет и старше</w:t>
            </w:r>
          </w:p>
        </w:tc>
        <w:tc>
          <w:tcPr>
            <w:tcW w:w="739"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203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Сведения об обучающихся в педагогических классах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1"/>
        <w:gridCol w:w="728"/>
        <w:gridCol w:w="1693"/>
        <w:gridCol w:w="850"/>
      </w:tblGrid>
      <w:tr w:rsidR="00DD70CD" w:rsidRPr="00DD70CD" w:rsidTr="00DD70CD">
        <w:trPr>
          <w:trHeight w:val="15"/>
          <w:tblCellSpacing w:w="15" w:type="dxa"/>
        </w:trPr>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868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Численность обучающихся, окончивших образовательные учреждения с аттестатом о среднем (полном) общем образовании и продолжающих</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868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обучение в педагогических классах - всего</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7. Сведения о логопедических пунктах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8"/>
        <w:gridCol w:w="1324"/>
        <w:gridCol w:w="1523"/>
      </w:tblGrid>
      <w:tr w:rsidR="00DD70CD" w:rsidRPr="00DD70CD" w:rsidTr="00DD70CD">
        <w:trPr>
          <w:trHeight w:val="15"/>
          <w:tblCellSpacing w:w="15" w:type="dxa"/>
        </w:trPr>
        <w:tc>
          <w:tcPr>
            <w:tcW w:w="628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9055" w:type="dxa"/>
            <w:gridSpan w:val="3"/>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Коды по </w:t>
            </w:r>
            <w:hyperlink r:id="rId122"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единица - 642, человек - 792</w:t>
            </w: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Итого</w:t>
            </w: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образовательных учреждений, имеющих собственный логопедический пункт (ед)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занимающихся в собственных логопедических пунктах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посещающих логопедические пункты, организованные в других образовательных учреждениях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образовательных учреждений, имеющих собственный логопедический кабинет (ед)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занимающихся в собственных логопедических кабинетах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посещающих логопедические кабинеты, организованные в других образовательных учреждениях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8. Сведения об органах самоуправления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7607"/>
        <w:gridCol w:w="728"/>
        <w:gridCol w:w="2063"/>
        <w:gridCol w:w="732"/>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8501"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образовательных учреждений, имеющих:</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8501"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органы общественного самоуправления - всего</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r w:rsidR="00DD70CD" w:rsidRPr="00DD70CD" w:rsidTr="00DD70CD">
        <w:trPr>
          <w:tblCellSpacing w:w="15" w:type="dxa"/>
        </w:trPr>
        <w:tc>
          <w:tcPr>
            <w:tcW w:w="8501"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 попечительский совет</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орган коллегиального управления с участием общественности</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9. Сведения о платных дополнительных образовательных услугах за 2011/2012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8"/>
        <w:gridCol w:w="1324"/>
        <w:gridCol w:w="1523"/>
      </w:tblGrid>
      <w:tr w:rsidR="00DD70CD" w:rsidRPr="001143AA" w:rsidTr="00DD70CD">
        <w:trPr>
          <w:trHeight w:val="15"/>
          <w:tblCellSpacing w:w="15" w:type="dxa"/>
        </w:trPr>
        <w:tc>
          <w:tcPr>
            <w:tcW w:w="628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055"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Коды по </w:t>
            </w:r>
            <w:hyperlink r:id="rId123"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единица - 642, человек - 792</w:t>
            </w:r>
          </w:p>
        </w:tc>
      </w:tr>
      <w:tr w:rsidR="00DD70CD" w:rsidRPr="001143AA"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w:t>
            </w:r>
          </w:p>
        </w:tc>
      </w:tr>
      <w:tr w:rsidR="00DD70CD" w:rsidRPr="001143AA"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r>
      <w:tr w:rsidR="00DD70CD" w:rsidRPr="001143AA"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образовательных учреждений, предоставляющих платные дополнительные образовательные услуги - всего (ед)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пользующихся платными дополнительными образовательными услугами учреждения, обучающихся в этом учреждении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Кроме того (стр.02), численность пользующихся платными дополнительными образовательными услугами учреждения, не обучающихся в этом учреждении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10. Кружковая работа обучающихся за 2011/2012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726"/>
        <w:gridCol w:w="954"/>
        <w:gridCol w:w="954"/>
        <w:gridCol w:w="1324"/>
        <w:gridCol w:w="954"/>
        <w:gridCol w:w="1324"/>
        <w:gridCol w:w="954"/>
        <w:gridCol w:w="133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827" w:type="dxa"/>
            <w:gridSpan w:val="9"/>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Коды по </w:t>
            </w:r>
            <w:hyperlink r:id="rId124"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единица - 642, человек - 792</w:t>
            </w:r>
          </w:p>
        </w:tc>
      </w:tr>
      <w:tr w:rsidR="00DD70CD" w:rsidRPr="001143AA" w:rsidTr="00DD70CD">
        <w:trPr>
          <w:tblCellSpacing w:w="15" w:type="dxa"/>
        </w:trPr>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w:t>
            </w:r>
          </w:p>
        </w:tc>
      </w:tr>
      <w:tr w:rsidR="00DD70CD" w:rsidRPr="001143AA" w:rsidTr="00DD70CD">
        <w:trPr>
          <w:tblCellSpacing w:w="15" w:type="dxa"/>
        </w:trPr>
        <w:tc>
          <w:tcPr>
            <w:tcW w:w="4250"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платные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платные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платные</w:t>
            </w: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технических кружков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эколого-биологических кружков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туристско-краеведческих кружков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спортивных кружков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Число кружков художественного творчества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других кружков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кружков</w:t>
            </w:r>
            <w:r w:rsidRPr="001143AA">
              <w:rPr>
                <w:rFonts w:ascii="Times New Roman" w:eastAsia="Times New Roman" w:hAnsi="Times New Roman" w:cs="Times New Roman"/>
                <w:sz w:val="18"/>
                <w:szCs w:val="18"/>
                <w:lang w:eastAsia="ru-RU"/>
              </w:rPr>
              <w:br/>
              <w:t>(сумма строк 01, 03, 05, 07, 09, 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всего обучающихся (сумма строк 02, 04, 06, 08, 10, 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стр.14) занимаются в 2 и более кружках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11. Сведения о дошкольных группах, группах продленного дня и интернатах при школах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5020"/>
        <w:gridCol w:w="1139"/>
        <w:gridCol w:w="1508"/>
        <w:gridCol w:w="1508"/>
        <w:gridCol w:w="1339"/>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0718" w:type="dxa"/>
            <w:gridSpan w:val="6"/>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Коды по </w:t>
            </w:r>
            <w:hyperlink r:id="rId125"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единица - 642, человек - 792</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r>
      <w:tr w:rsidR="00DD70CD" w:rsidRPr="001143AA" w:rsidTr="00DD70CD">
        <w:trPr>
          <w:tblCellSpacing w:w="15" w:type="dxa"/>
        </w:trPr>
        <w:tc>
          <w:tcPr>
            <w:tcW w:w="53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образовательных учреждений, имеющих дошкольные группы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количество дошкольных групп (ед)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детей в дошкольных группах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3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образовательных учреждений, имеющих при учреждении интернат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воспитанников в этих интернатах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3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Количество групп продленного дня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стр.06) для обучающихся 1-4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0718" w:type="dxa"/>
            <w:gridSpan w:val="6"/>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br/>
              <w:t>     Примечание: в строках 04, 05 показаны образовательные учреждения, не имеющие статуса школы-интерната.</w:t>
            </w:r>
          </w:p>
        </w:tc>
      </w:tr>
    </w:tbl>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12. Сведения об изменении структуры сети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1044"/>
        <w:gridCol w:w="725"/>
        <w:gridCol w:w="645"/>
        <w:gridCol w:w="668"/>
        <w:gridCol w:w="645"/>
        <w:gridCol w:w="668"/>
        <w:gridCol w:w="645"/>
        <w:gridCol w:w="668"/>
        <w:gridCol w:w="645"/>
        <w:gridCol w:w="668"/>
        <w:gridCol w:w="645"/>
        <w:gridCol w:w="668"/>
        <w:gridCol w:w="645"/>
        <w:gridCol w:w="668"/>
        <w:gridCol w:w="645"/>
        <w:gridCol w:w="668"/>
        <w:gridCol w:w="645"/>
        <w:gridCol w:w="668"/>
        <w:gridCol w:w="645"/>
        <w:gridCol w:w="683"/>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1600" w:type="dxa"/>
            <w:gridSpan w:val="2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26"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w:t>
            </w: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Учреждений</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Открытие учреждения</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Возникновение</w:t>
            </w:r>
          </w:p>
        </w:tc>
        <w:tc>
          <w:tcPr>
            <w:tcW w:w="554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Реорганизация в форме</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(гр.3, 4)</w:t>
            </w:r>
          </w:p>
        </w:tc>
      </w:tr>
      <w:tr w:rsidR="00DD70CD" w:rsidRPr="001143AA" w:rsidTr="00DD70CD">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(согласно типовым положениям)</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построенные вновь</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вводимые после рекон-</w:t>
            </w:r>
            <w:r w:rsidRPr="001143AA">
              <w:rPr>
                <w:rFonts w:ascii="Times New Roman" w:eastAsia="Times New Roman" w:hAnsi="Times New Roman" w:cs="Times New Roman"/>
                <w:sz w:val="14"/>
                <w:szCs w:val="14"/>
                <w:lang w:eastAsia="ru-RU"/>
              </w:rPr>
              <w:br/>
              <w:t>струкции (кап. ремонта)</w:t>
            </w:r>
          </w:p>
        </w:tc>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результате реорганизации в форме слияния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присоедине-</w:t>
            </w:r>
            <w:r w:rsidRPr="001143AA">
              <w:rPr>
                <w:rFonts w:ascii="Times New Roman" w:eastAsia="Times New Roman" w:hAnsi="Times New Roman" w:cs="Times New Roman"/>
                <w:sz w:val="14"/>
                <w:szCs w:val="14"/>
                <w:lang w:eastAsia="ru-RU"/>
              </w:rPr>
              <w:br/>
              <w:t>ния к ним другого учреждения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преобразо-</w:t>
            </w:r>
            <w:r w:rsidRPr="001143AA">
              <w:rPr>
                <w:rFonts w:ascii="Times New Roman" w:eastAsia="Times New Roman" w:hAnsi="Times New Roman" w:cs="Times New Roman"/>
                <w:sz w:val="14"/>
                <w:szCs w:val="14"/>
                <w:lang w:eastAsia="ru-RU"/>
              </w:rPr>
              <w:br/>
              <w:t>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разделения или выделения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закрыто (ликвидиро-</w:t>
            </w:r>
            <w:r w:rsidRPr="001143AA">
              <w:rPr>
                <w:rFonts w:ascii="Times New Roman" w:eastAsia="Times New Roman" w:hAnsi="Times New Roman" w:cs="Times New Roman"/>
                <w:sz w:val="14"/>
                <w:szCs w:val="14"/>
                <w:lang w:eastAsia="ru-RU"/>
              </w:rPr>
              <w:br/>
              <w:t>вано)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присоединено к другому учреждению</w:t>
            </w:r>
          </w:p>
        </w:tc>
      </w:tr>
      <w:tr w:rsidR="00DD70CD" w:rsidRPr="001143AA"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сель-</w:t>
            </w:r>
            <w:r w:rsidRPr="001143AA">
              <w:rPr>
                <w:rFonts w:ascii="Times New Roman" w:eastAsia="Times New Roman" w:hAnsi="Times New Roman" w:cs="Times New Roman"/>
                <w:sz w:val="14"/>
                <w:szCs w:val="14"/>
                <w:lang w:eastAsia="ru-RU"/>
              </w:rPr>
              <w:br/>
              <w:t>ской мест-</w:t>
            </w:r>
            <w:r w:rsidRPr="001143AA">
              <w:rPr>
                <w:rFonts w:ascii="Times New Roman" w:eastAsia="Times New Roman" w:hAnsi="Times New Roman" w:cs="Times New Roman"/>
                <w:sz w:val="14"/>
                <w:szCs w:val="14"/>
                <w:lang w:eastAsia="ru-RU"/>
              </w:rPr>
              <w:br/>
              <w:t>ности</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r>
      <w:tr w:rsidR="00DD70CD" w:rsidRPr="001143AA" w:rsidTr="00DD70CD">
        <w:trPr>
          <w:tblCellSpacing w:w="15" w:type="dxa"/>
        </w:trPr>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учреждений</w:t>
            </w:r>
            <w:r w:rsidRPr="001143AA">
              <w:rPr>
                <w:rFonts w:ascii="Times New Roman" w:eastAsia="Times New Roman" w:hAnsi="Times New Roman" w:cs="Times New Roman"/>
                <w:sz w:val="14"/>
                <w:szCs w:val="14"/>
                <w:lang w:eastAsia="ru-RU"/>
              </w:rPr>
              <w:br/>
              <w:t>(сумма строк 02, 03, 11-16)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образовательные учреждения для детей дошкольного и младшего школьного возраста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учреждения и школы-интернаты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начальные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основные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средние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стр.06) имеющие только 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учреждения с углубленным изучением отдельных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гимназии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лицеи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общеобразовательные школы-интернаты с первоначальной летной подготовкой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(коррекционные) образовательные учреждения для обучающихся, воспитанников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13. Сведения о численности детей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
        <w:gridCol w:w="386"/>
        <w:gridCol w:w="386"/>
        <w:gridCol w:w="3965"/>
        <w:gridCol w:w="1124"/>
        <w:gridCol w:w="1315"/>
        <w:gridCol w:w="1486"/>
        <w:gridCol w:w="1472"/>
        <w:gridCol w:w="1488"/>
        <w:gridCol w:w="1313"/>
        <w:gridCol w:w="1314"/>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599" w:type="dxa"/>
            <w:gridSpan w:val="11"/>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27"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с ОВЗ</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обучающихся в филиалах</w:t>
            </w:r>
          </w:p>
        </w:tc>
      </w:tr>
      <w:tr w:rsidR="00DD70CD" w:rsidRPr="001143AA" w:rsidTr="00DD70CD">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строки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6,7)</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 (сумма строк 02, 03, 11, 12, 13, 15, 16, 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дошкольного и младшего 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и школах-интернатах (сумма строк 04, 05, 06, 08, 09,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0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стр.06) в имеющих только 10-11 (12)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с углубленным изучением отдельных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гимназиях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лицеях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кадетских учреждениях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школах-интернатах с первоначальной летной подготовкой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(коррекционных) образовательных учреждениях и классах для обучающихся, воспитанников с ограниченными возможностями здоровья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стр.13) в классах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учебно-воспитательных учреждениях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оздоровительных образовательных учреждениях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599" w:type="dxa"/>
            <w:gridSpan w:val="11"/>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________________</w:t>
            </w:r>
            <w:r w:rsidRPr="001143AA">
              <w:rPr>
                <w:rFonts w:ascii="Times New Roman" w:eastAsia="Times New Roman" w:hAnsi="Times New Roman" w:cs="Times New Roman"/>
                <w:sz w:val="18"/>
                <w:szCs w:val="18"/>
                <w:lang w:eastAsia="ru-RU"/>
              </w:rPr>
              <w:br/>
              <w:t>     * В строках 02-12, 15-17 показываются дети с ОВЗ, обучающиеся в обычных классах, не являющихся специальными (коррекционными) классами.   </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14. Сведения о численности детей-инвалидов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378"/>
        <w:gridCol w:w="379"/>
        <w:gridCol w:w="3892"/>
        <w:gridCol w:w="1115"/>
        <w:gridCol w:w="1310"/>
        <w:gridCol w:w="1474"/>
        <w:gridCol w:w="1452"/>
        <w:gridCol w:w="1477"/>
        <w:gridCol w:w="1307"/>
        <w:gridCol w:w="1467"/>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784" w:type="dxa"/>
            <w:gridSpan w:val="11"/>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28"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w:t>
            </w:r>
            <w:r w:rsidRPr="001143AA">
              <w:rPr>
                <w:rFonts w:ascii="Times New Roman" w:eastAsia="Times New Roman" w:hAnsi="Times New Roman" w:cs="Times New Roman"/>
                <w:sz w:val="18"/>
                <w:szCs w:val="18"/>
                <w:lang w:eastAsia="ru-RU"/>
              </w:rPr>
              <w:br/>
              <w:t>строки</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w:t>
            </w:r>
            <w:r w:rsidRPr="001143AA">
              <w:rPr>
                <w:rFonts w:ascii="Times New Roman" w:eastAsia="Times New Roman" w:hAnsi="Times New Roman" w:cs="Times New Roman"/>
                <w:sz w:val="18"/>
                <w:szCs w:val="18"/>
                <w:lang w:eastAsia="ru-RU"/>
              </w:rPr>
              <w:br/>
              <w:t>детей-инвалидов</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обучающихся в филиалах</w:t>
            </w:r>
          </w:p>
        </w:tc>
      </w:tr>
      <w:tr w:rsidR="00DD70CD" w:rsidRPr="001143AA" w:rsidTr="00DD70CD">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3, 4)</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Городские поселения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Сельская местность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Итого (сумма граф 6, 7)</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w:t>
            </w:r>
          </w:p>
        </w:tc>
      </w:tr>
      <w:tr w:rsidR="00DD70CD" w:rsidRPr="001143AA" w:rsidTr="00DD70CD">
        <w:trPr>
          <w:tblCellSpacing w:w="15" w:type="dxa"/>
        </w:trPr>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 (сумма строк 02, 03, 11, 12, 13, 15, 16, 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дошкольного и младшего 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и школах-интернатах (сумма строк 04, 05, 06, 08, 09,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начальных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основных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средних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09"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стр.06) в имеющих только 10-11 (12)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учреждениях с углубленным изучением отдельных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гимназиях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лицеях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кадетских учреждениях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общеобразовательных школах-интернатах с первоначальной летной подготовкой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(коррекционных) образовательных учреждениях и классах для обучающихся, воспитанников с ограниченными возможностями здоровья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стр.13) в классах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специальных учебно-воспитательных учреждениях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оздоровительных образовательных учреждениях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образовательных учреждениях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4784" w:type="dxa"/>
            <w:gridSpan w:val="11"/>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________________</w:t>
            </w:r>
            <w:r w:rsidRPr="001143AA">
              <w:rPr>
                <w:rFonts w:ascii="Times New Roman" w:eastAsia="Times New Roman" w:hAnsi="Times New Roman" w:cs="Times New Roman"/>
                <w:sz w:val="18"/>
                <w:szCs w:val="18"/>
                <w:lang w:eastAsia="ru-RU"/>
              </w:rPr>
              <w:br/>
              <w:t>* В строках 02-12, 15-17 показываются дети-инвалиды, обучающиеся в обычных классах, не являющихся специальными (коррекционными) классами.</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15. Сведения об обучающихся индивидуально на дому детей-инвалидов и детей с ограниченными возможностями здоровья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раздела 1.2 строки 24-31)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4835"/>
        <w:gridCol w:w="1139"/>
        <w:gridCol w:w="1508"/>
        <w:gridCol w:w="1508"/>
        <w:gridCol w:w="2078"/>
      </w:tblGrid>
      <w:tr w:rsidR="00DD70CD" w:rsidRPr="001143AA" w:rsidTr="00DD70CD">
        <w:trPr>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1273" w:type="dxa"/>
            <w:gridSpan w:val="6"/>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29"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Инвалиды, дети-</w:t>
            </w:r>
            <w:r w:rsidRPr="001143AA">
              <w:rPr>
                <w:rFonts w:ascii="Times New Roman" w:eastAsia="Times New Roman" w:hAnsi="Times New Roman" w:cs="Times New Roman"/>
                <w:sz w:val="18"/>
                <w:szCs w:val="18"/>
                <w:lang w:eastAsia="ru-RU"/>
              </w:rPr>
              <w:br/>
              <w:t>инвалиды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графы 3) дети-</w:t>
            </w:r>
            <w:r w:rsidRPr="001143AA">
              <w:rPr>
                <w:rFonts w:ascii="Times New Roman" w:eastAsia="Times New Roman" w:hAnsi="Times New Roman" w:cs="Times New Roman"/>
                <w:sz w:val="18"/>
                <w:szCs w:val="18"/>
                <w:lang w:eastAsia="ru-RU"/>
              </w:rPr>
              <w:br/>
              <w:t>инвалиды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Обучающиеся с ограниченными возможностями здоровья</w:t>
            </w: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r>
      <w:tr w:rsidR="00DD70CD" w:rsidRPr="001143AA" w:rsidTr="00DD70CD">
        <w:trPr>
          <w:tblCellSpacing w:w="15" w:type="dxa"/>
        </w:trPr>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обучающихся индивидуально на дому (сумма строк 03, 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стр.01) обучающихся с использованием дистанционных технологий (сумма строк 04,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на дому по программам специальных (коррекционных) образовательных учреждений I-VIII видов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стр.03)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на дому по общеобразовательным программам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стр.05)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на дому по индивидуальным учебным планам (из суммы строк 03, 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стр.07) обучающихся с использованием дистанционных технологий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87"/>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Должностное лицо, ответственное за предоставление статистической </w:t>
            </w:r>
            <w:r w:rsidRPr="00DD70CD">
              <w:rPr>
                <w:rFonts w:ascii="Times New Roman" w:eastAsia="Times New Roman" w:hAnsi="Times New Roman" w:cs="Times New Roman"/>
                <w:sz w:val="24"/>
                <w:szCs w:val="24"/>
                <w:lang w:eastAsia="ru-RU"/>
              </w:rPr>
              <w:lastRenderedPageBreak/>
              <w:t>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130"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76-РИК</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131"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 средних музыкальных и художественных школ, в которых наряду со специальными, преподаются и общеобразовательные предметы в объеме среднего общеобразовательного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(коррекционных) образовательных учреждений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t xml:space="preserve"> (специальных (коррекционных) начальных школ - детских садов; специальных (коррекционных) общеобразовательных школ; специальных (коррекционных) общеобразовательных школ-интернатов; специальных (коррекционных) образовательных учреждений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учебно-воспитательных учреждений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(специальных общеобразовательных школ; специальных (коррекционных) общеобразовательных школ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детских домов-школ, школ-интернатов для детей-сирот и детей, оставшихся без попечения родителей; специальных (коррекционных) детских домов для детей-сирот и детей, оставшихся без попечения родителей, с ограниченными возможностями здоровья, где осуществляется учебный процесс в самом детском доме, т.е. дети не только проживают, но и учатся; специальных (коррекционных) школ-интернатов для детей-сирот и детей, оставшихся без попечения родителей,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(санаторных школ-интернатов, санаторно-лесных школ, санаторных детских домов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(государственных и муниципальных образовательных учреждений для детей, нуждающихся в психолого-педагогической и медико-</w:t>
      </w:r>
      <w:r w:rsidRPr="00DD70CD">
        <w:rPr>
          <w:rFonts w:ascii="Times New Roman" w:eastAsia="Times New Roman" w:hAnsi="Times New Roman" w:cs="Times New Roman"/>
          <w:sz w:val="24"/>
          <w:szCs w:val="24"/>
          <w:lang w:eastAsia="ru-RU"/>
        </w:rPr>
        <w:lastRenderedPageBreak/>
        <w:t>социальной помощи, -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 - из них только учреждений, реализующих программы общего образования.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этом данные по школам-интернатам включаются в общую сводку.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Вечерние (сменные) общеобразовательные учреждения в</w:t>
      </w:r>
      <w:r w:rsidRPr="00DD70CD">
        <w:rPr>
          <w:rFonts w:ascii="Times New Roman" w:eastAsia="Times New Roman" w:hAnsi="Times New Roman" w:cs="Times New Roman"/>
          <w:sz w:val="24"/>
          <w:szCs w:val="24"/>
          <w:lang w:eastAsia="ru-RU"/>
        </w:rPr>
        <w:t xml:space="preserve"> </w:t>
      </w:r>
      <w:hyperlink r:id="rId132" w:history="1">
        <w:r w:rsidRPr="00DD70CD">
          <w:rPr>
            <w:rFonts w:ascii="Times New Roman" w:eastAsia="Times New Roman" w:hAnsi="Times New Roman" w:cs="Times New Roman"/>
            <w:color w:val="0000FF"/>
            <w:sz w:val="24"/>
            <w:szCs w:val="24"/>
            <w:u w:val="single"/>
            <w:lang w:eastAsia="ru-RU"/>
          </w:rPr>
          <w:t>отчет N 76-РИК</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включаются.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то,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133"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13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135"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Сводный отчет по </w:t>
      </w:r>
      <w:hyperlink r:id="rId136"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включает данные, заполненные обособленными структурными подразделениями (филиалами, отделениями и т.п.). Наличие в образовательном учреждении обособленных структурных подразделений (филиалов, отделений и т.п.) определяется на основании учредительных документов или устава этого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Используемые в отчете понятия: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сюда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w:t>
      </w:r>
      <w:r w:rsidRPr="00DD70CD">
        <w:rPr>
          <w:rFonts w:ascii="Times New Roman" w:eastAsia="Times New Roman" w:hAnsi="Times New Roman" w:cs="Times New Roman"/>
          <w:sz w:val="24"/>
          <w:szCs w:val="24"/>
          <w:lang w:eastAsia="ru-RU"/>
        </w:rPr>
        <w:lastRenderedPageBreak/>
        <w:t>последствиями травм или дефектами, приводящее к ограничению жизнедеятельности и вызывающее необходимость его социальной защиты (</w:t>
      </w:r>
      <w:hyperlink r:id="rId137"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138"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139"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Примечание:</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Детский дом-школа и детский дом, где дети не только проживают, но и обучаются, заполняются в справочнике и по всем показателям в отчете как школа-интернат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2. Санаторно-лесная школа заполняется в справочнике и по всем показателям в отчете как оздоровительное ОУ санаторного типа для детей, нуждающихся в длительном лечении (проходит в сводных отчетах: </w:t>
      </w:r>
      <w:hyperlink r:id="rId140"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141"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 строки 15-18, графа 4);</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3. Санаторная школа-интернат заполняется в справочнике и по всем показателям в отчете как оздоровительное ОУ санаторного типа для детей, нуждающихся в длительном лечении (проходит в сводных отчетах: </w:t>
      </w:r>
      <w:hyperlink r:id="rId142"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143"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1строки 15-18, графы 4, 13);</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 Статус образовательного учреждения для детей-сирот и детей, оставшихся без попечения родителей, в справочнике можно выбрать для учреждения любого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Сведения о сети учреждений и контингенте обучающихся в них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Строки отчета сформированы согласно определению типа образовательного учреждения в соответствии с типовыми положениями, </w:t>
      </w:r>
      <w:r w:rsidRPr="00DD70CD">
        <w:rPr>
          <w:rFonts w:ascii="Times New Roman" w:eastAsia="Times New Roman" w:hAnsi="Times New Roman" w:cs="Times New Roman"/>
          <w:sz w:val="24"/>
          <w:szCs w:val="24"/>
          <w:lang w:eastAsia="ru-RU"/>
        </w:rPr>
        <w:lastRenderedPageBreak/>
        <w:t>утвержденными постановлениями Правительства Российской Федерации.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1.1. Сведения о сети учреждений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графам 6-8 показываются, кроме того (не входят в графы 3-5), обособленные структурные подразделения (филиалы, отделения и т.п.) по месту своего территориального расположения. По строкам они должны быть также показаны в соответствии с тем, какую реализуют общеобразовательную программу (независимо от юридического лица). Возможны варианты, например, когда, у средней городской школы (строка 06 графы 3) филиал будет показан в стр.04 графы 7 (начальная школа в селе).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графам 9-11 показываются, кроме того (не входят в графы 3-8), образовательные учреждения, находящиеся на капитальном ремонте.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01 равны сумме данных строк 02, 03, 11, 12, 13, 14, 15, 16.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03 входят начальные ОУ и школы-интернаты, основные ОУ и школы-интернаты, средние ОУ и школы-интернаты, ОУ и школы-интернаты с углубленным изучением отдельных предметов, гимназии и гимназии-интернаты, лицеи и лицеи-интернаты. Должно выполняться строгое равенство: строка 03 = сумме строк (стр.04 + стр.05 + стр.06 + стр.08 + стр.09 + стр.10).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строки 03 и 04 </w:t>
      </w:r>
      <w:r w:rsidRPr="00DD70CD">
        <w:rPr>
          <w:rFonts w:ascii="Times New Roman" w:eastAsia="Times New Roman" w:hAnsi="Times New Roman" w:cs="Times New Roman"/>
          <w:b/>
          <w:bCs/>
          <w:sz w:val="24"/>
          <w:szCs w:val="24"/>
          <w:lang w:eastAsia="ru-RU"/>
        </w:rPr>
        <w:t>не входят</w:t>
      </w:r>
      <w:r w:rsidRPr="00DD70CD">
        <w:rPr>
          <w:rFonts w:ascii="Times New Roman" w:eastAsia="Times New Roman" w:hAnsi="Times New Roman" w:cs="Times New Roman"/>
          <w:sz w:val="24"/>
          <w:szCs w:val="24"/>
          <w:lang w:eastAsia="ru-RU"/>
        </w:rPr>
        <w:t xml:space="preserve"> образовательные учреждения для детей дошкольного и младшего школьного возраста, они показаны только в строке 02.</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строке 07 из средних общеобразовательных учреждений и школ-интернатов (строка 06) выделяются учреждения, имеющие в составе </w:t>
      </w:r>
      <w:r w:rsidRPr="00DD70CD">
        <w:rPr>
          <w:rFonts w:ascii="Times New Roman" w:eastAsia="Times New Roman" w:hAnsi="Times New Roman" w:cs="Times New Roman"/>
          <w:b/>
          <w:bCs/>
          <w:sz w:val="24"/>
          <w:szCs w:val="24"/>
          <w:lang w:eastAsia="ru-RU"/>
        </w:rPr>
        <w:t>только</w:t>
      </w:r>
      <w:r w:rsidRPr="00DD70CD">
        <w:rPr>
          <w:rFonts w:ascii="Times New Roman" w:eastAsia="Times New Roman" w:hAnsi="Times New Roman" w:cs="Times New Roman"/>
          <w:sz w:val="24"/>
          <w:szCs w:val="24"/>
          <w:lang w:eastAsia="ru-RU"/>
        </w:rPr>
        <w:t xml:space="preserve"> 10-11 (12) классы.</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строке 08 показывается число общеобразовательных учреждений и школ-интернатов с углубленным изучением отдельных предметов. В строках 04, 05, 06 они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 Учреждения, не имеющие статуса учреждения с углубленным изучением отдельных предметов, а только имеющие отдельные классы с углубленным изучением предметов, в строку 08 не включаются, они показываются по строке соответствующего типа образовательного учреждения (строки 04, 05 или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09, 10 показываются гимназии, лицеи, которые выделяются из строки 03.</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строках 11, 12 показываются кадетские учреждения, кадетские школы-интернаты и общеобразовательные учреждения с первоначальной летной подготовкой, которые выделяются из строки 01. В строку 03 они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показываются из общего числа учреждений (из строки 01) специальные учебно-воспитательные учреждения для детей и подростков с девиантным (отклоняющимся от нормы, общественно опасным) поведением.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Санаторные школы и санаторные школы-интернаты, учитываются в строке 15 в числе 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16 показываются из общего числа учреждений (из строки 01) образовательные учреждения для детей, нуждающихся в психолого-педагогической и медико-социальной помощи. Из них показываются только те учреждения, которые реализуют программы общего образования. Учреждения показываются и в случаях отсутствия постоянного контингента учащихся.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17 выделяются из общего числа учреждений (из строки 01) учреждения, имеющие статус образовательных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показывается из общего числа учреждений (из строки 01) число школ продленного дня и школ с группами продленного дня.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19-20 из общего числа учреждений (из строки 01) приводятся сведения об учреждениях, ведущих занятия в две и три смены.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Учреждением с занятиями в две или три смены считается учреждение, где в этих сменах занимается хотя бы один класс.</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1.2. Сведения о контингенте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Контингент обучающихся обособленных структурных подразделений (филиалов, отделений и т.п.) должен быть показан по месту территориального расположения филиалов и в соответствии с тем, какую они реализуют общеобразовательную программу.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01 равны сумме данных строк 02, 03, 11, 12, 13, 15, 16, 17.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строку 03 входят обучающиеся начальных ОУ и школ-интернатов основных ОУ и школ-интернатов, средних ОУ и школ-интернатов </w:t>
      </w:r>
      <w:r w:rsidRPr="00DD70CD">
        <w:rPr>
          <w:rFonts w:ascii="Times New Roman" w:eastAsia="Times New Roman" w:hAnsi="Times New Roman" w:cs="Times New Roman"/>
          <w:sz w:val="24"/>
          <w:szCs w:val="24"/>
          <w:lang w:eastAsia="ru-RU"/>
        </w:rPr>
        <w:lastRenderedPageBreak/>
        <w:t>ОУ и школ-интернатов с углубленным изучением отдельных предметов, гимназий и гимназий-интернатов, лицеев и лицеев-интернатов. Должно выполняться строгое равенство: строка 03 = сумме строк (стр.04 + стр.05 + стр.06 + стр.08 + стр.09 + стр.10).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строки 03 и 04 </w:t>
      </w:r>
      <w:r w:rsidRPr="00DD70CD">
        <w:rPr>
          <w:rFonts w:ascii="Times New Roman" w:eastAsia="Times New Roman" w:hAnsi="Times New Roman" w:cs="Times New Roman"/>
          <w:b/>
          <w:bCs/>
          <w:sz w:val="24"/>
          <w:szCs w:val="24"/>
          <w:lang w:eastAsia="ru-RU"/>
        </w:rPr>
        <w:t>не входят</w:t>
      </w:r>
      <w:r w:rsidRPr="00DD70CD">
        <w:rPr>
          <w:rFonts w:ascii="Times New Roman" w:eastAsia="Times New Roman" w:hAnsi="Times New Roman" w:cs="Times New Roman"/>
          <w:sz w:val="24"/>
          <w:szCs w:val="24"/>
          <w:lang w:eastAsia="ru-RU"/>
        </w:rPr>
        <w:t xml:space="preserve"> обучающиеся образовательных учреждений для детей дошкольного и младшего школьного возраста, они показаны только в строке 02.</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07 из обучающихся средних общеобразовательных учреждений и школ-интернатов (строка 06) выделяются обучающиеся учреждений, имеющих в составе только 10-11 (12) классы.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показывается численность обучающихся в учреждениях с углубленным изучением отдельных предметов согласно списочному составу.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Обучающиеся учреждений, имеющих классы с углубленным изучением отдельных предметов, в строке 08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 Для учреждений, имеющих классы с углубленным изучением отдельных предметов, следует показать численность обучающихся по строке соответствующего типа образовательного учреждения (строки 04, 05 или 06).</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09, 10, 11 следует показать всю численность обучающихся гимназий, лицеев и кадетских учреждений согласно списочному составу.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13 показывается численность обучающихся специальных (коррекционных) учреждений для обучающихся с ограниченными возможностями здоровья, а также численность обучающихся в специальных (коррекционных) классах для детей с ограниченными возможностями здоровья, организованных при дневных общеобразовательных школах и школах-интернатах.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14 выделяется из строки 13 численность обучающихся в специальных (коррекционных) классах для детей с ограниченными возможностями здоровья, организованных при общеобразовательных школах и школах-интернатах.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Следует обратить внимание, что обучающиеся в классах компенсирующего обучения в строки 13 и 14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16 в оздоровительных образовательных учреждениях санаторного типа для детей, нуждающихся в длительном лечении, показываются дети, обучающиеся более полугода или получающие аттестат об основном или среднем (полном) образовании и не учтенные по основному месту обучения.</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17 показывается численность обучающихся в образовательных учреждениях для детей, нуждающихся в психолого-педагогической и медико-социальной помощи (в тех учреждения, которые реализуют программы общего образования). Показываются дети, обучающиеся более полугода или получающие аттестат об основном или среднем (полном) образовании и не учтенные по основному месту обучения. Если дети находятся на обучении в учреждении временно (учитываются по основному месту обучения), то в разделе 1.2 численность обучающихся не проставляется, показывается только количество учреждений в разделе 1.1.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необходимо выделить из общей численности обучающихся (из строки 01) численность детей-сирот и детей, оставшихся без попечения родителей, устроенных в учреждения для детей-сирот и детей, оставшихся без попечения родителей (помещенные под надзор в образовательные учреждения на полное государственное обеспечение): в школы-интернаты, в школы-интернаты для детей-сирот и детей, оставшихся без попечения родителей, в детские дома-школы, в детские дома, где дети не только проживают, но и обучаются; то есть в образовательные учреждения общего типа (</w:t>
      </w:r>
      <w:r w:rsidRPr="00DD70CD">
        <w:rPr>
          <w:rFonts w:ascii="Times New Roman" w:eastAsia="Times New Roman" w:hAnsi="Times New Roman" w:cs="Times New Roman"/>
          <w:b/>
          <w:bCs/>
          <w:sz w:val="24"/>
          <w:szCs w:val="24"/>
          <w:lang w:eastAsia="ru-RU"/>
        </w:rPr>
        <w:t>не являющиеся специальными (коррекционными</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Если в обычное общеобразовательное учреждение приходят обучаться дети-сироты и дети, оставшиеся без попечения родителей, из учреждения для детей-сирот (например, из соседнего детского дома), то такие дети также отражаются в строке 18.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Дети, находящиеся под опекой (проживающие в семьях), в строку 18 не включаются. В строке 18 не указываются дети-сироты и дети, оставшиеся без попечения родителей, обучающиеся в специальных (коррекционных) классах в образовательных учреждениях общего типа (из </w:t>
      </w:r>
      <w:hyperlink r:id="rId144"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 4, графы 9, 11, 13, 15, 17, 19, 21, 23).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показывается численность обучающихся в школах и группах продленного дня (включая численность обучающихся в группах продленного дня, организованных в школах для детей с ограниченными возможностями здоровья, а также численность обучающихся, проживающих в интернатах при школах и посещающих группы продленного дня).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20 показывается численность обучающихся в школах и группах продленного дня, организованных для обучающихся 1-4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21-22 приводятся сведения об обучающихся, занимающихся во 2-ю и 3-ю смены.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23 показывается из общей численности обучающихся (из строки 01) численность детей с ограниченными возможностями здоровья, обучающихся вместе со здоровыми детьми в обычных классах (не являющихся специальными (коррекционными) классами). Дети с соматическими заболеваниями в строку 23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24 показывается (из общей численности обучающихся (из строки 01)) общая численность обучающихся индивидуально на дому (включая обучающихся на дому из специальных (коррекционных) классов). В разделе 15 в строке 01 из общей численности обучающихся на дому (из строки 24 раздела 1.2) необходимо выделить детей-инвалидов, инвалидов и учащихся с ограниченными возможностями здоровья (ОВЗ), обучающихся индивидуально на дому по различным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25 показывается (из строки 24) общая численность обучающихся индивидуально на дому с использованием дистанционных технологий (включая обучающихся на дому из специальных (коррекционных) классов). Из них (из строки 25) в разделе 15 по строке 02 показываются дети-инвалиды, инвалиды и обучающиеся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26 показывается (из строки 24) численность обучающихся на дому по программам специальных (коррекционных) образовательных учреждений I-VIII видов, включая обучающихся по индивидуальным учебным планам. Из них (из строки 26) в разделе 15 по строке 03 показываются дети-инвалиды, инвалиды и обучающиеся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27 показывается (из строки 26) численность обучающихся на дому по программам специальных (коррекционных) образовательных учреждений I-VIII видов с использованием дистанционных технологий (включая обучающихся по индивидуальным учебным планам). Из них (из строки 27) в разделе 15 по строке 04 показывается численность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28 показывается (из строки 24) численность обучающихся на дому по общеобразовательным программам, включая обучающихся по индивидуальным учебным планам. Из них (из строки 28) в разделе 15 по строке 05 показываются дети-инвалиды, инвалиды и обучающиеся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29 показывается (из строки 28) численность обучающихся на дому по общеобразовательным программам с использованием дистанционных технологий (включая обучающихся по индивидуальным учебным планам). Из них (из строки 29) в разделе 15 по строке 06 показывается численность детей-инвалидов, инвалидов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30 выделяем из суммы строк 26 и 28 общую численность обучающихся на дому по индивидуальным учебным планам (по программам специальных (коррекционных) учреждений и общеобразовательным программам). Из них (из строки 30) в разделе 15 по строке 07 показываются дети-инвалиды, инвалиды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31 выделяем из суммы строк 27 и 29 общую численность обучающихся на дому по индивидуальным учебным планам с использованием дистанционных технологий (по программам специальных (коррекционных) учреждений и общеобразовательным </w:t>
      </w:r>
      <w:r w:rsidRPr="00DD70CD">
        <w:rPr>
          <w:rFonts w:ascii="Times New Roman" w:eastAsia="Times New Roman" w:hAnsi="Times New Roman" w:cs="Times New Roman"/>
          <w:sz w:val="24"/>
          <w:szCs w:val="24"/>
          <w:lang w:eastAsia="ru-RU"/>
        </w:rPr>
        <w:lastRenderedPageBreak/>
        <w:t>программам). Данные из строки 31 входят в строку 30. Из них (из строки 31) в разделе 15 по строке 08 показываются дети-инвалиды, инвалиды и обучающихся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Должны выполняться равенства: строка 24 равна сумме строк 26 + 28; строка 25 равна сумме строк 27 + 29.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строки 24-31 не включаются обучающиеся, которые по состоянию здоровья временно не могут посещать общеобразовательные учреждения, но занимающиеся на дому по общеобразовательным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32 показывается численность детей-инвалидов, инвалидов в образовательных учреждениях общего типа (из строк 02, 03, 11, 12) (без обучающихся в специальных (коррекционных) образовательных учреждениях и классах для детей с ограниченными возможностями здоровья, они показываются в </w:t>
      </w:r>
      <w:hyperlink r:id="rId145" w:history="1">
        <w:r w:rsidRPr="00DD70CD">
          <w:rPr>
            <w:rFonts w:ascii="Times New Roman" w:eastAsia="Times New Roman" w:hAnsi="Times New Roman" w:cs="Times New Roman"/>
            <w:color w:val="0000FF"/>
            <w:sz w:val="24"/>
            <w:szCs w:val="24"/>
            <w:u w:val="single"/>
            <w:lang w:eastAsia="ru-RU"/>
          </w:rPr>
          <w:t>отчете N Д-9</w:t>
        </w:r>
      </w:hyperlink>
      <w:r w:rsidRPr="00DD70CD">
        <w:rPr>
          <w:rFonts w:ascii="Times New Roman" w:eastAsia="Times New Roman" w:hAnsi="Times New Roman" w:cs="Times New Roman"/>
          <w:sz w:val="24"/>
          <w:szCs w:val="24"/>
          <w:lang w:eastAsia="ru-RU"/>
        </w:rPr>
        <w:t>). В строку 32 включаются дети-инвалиды, обучающиеся индивидуально на дому (из образовательных учреждений общего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33 из общей численности обучающихся выделяются дети, обучающиеся в форме семейного образования, в сумме по всем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1.3. Сведения о контингенте обучающихся в школах-интернатах, проживающих в семьях (приходящие для обучения дети)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Данные в разделе 1.3 приводятся без обучающихся специальных (коррекционных) образовательных учреждений и классов для детей с ограниченными возможностями здоровья, специальных учебно-воспитательных учреждений для детей и подростков с девиантным поведением, учреждений санаторного типа и образовательных учреждений для детей, нуждающихся в психолого-педагогической и медико-социальной помощи (они показаны в </w:t>
      </w:r>
      <w:hyperlink r:id="rId146" w:history="1">
        <w:r w:rsidRPr="00DD70CD">
          <w:rPr>
            <w:rFonts w:ascii="Times New Roman" w:eastAsia="Times New Roman" w:hAnsi="Times New Roman" w:cs="Times New Roman"/>
            <w:color w:val="0000FF"/>
            <w:sz w:val="24"/>
            <w:szCs w:val="24"/>
            <w:u w:val="single"/>
            <w:lang w:eastAsia="ru-RU"/>
          </w:rPr>
          <w:t>форме N Д-9</w:t>
        </w:r>
      </w:hyperlink>
      <w:r w:rsidRPr="00DD70CD">
        <w:rPr>
          <w:rFonts w:ascii="Times New Roman" w:eastAsia="Times New Roman" w:hAnsi="Times New Roman" w:cs="Times New Roman"/>
          <w:sz w:val="24"/>
          <w:szCs w:val="24"/>
          <w:lang w:eastAsia="ru-RU"/>
        </w:rPr>
        <w:t xml:space="preserve"> раздел 2 графа 11, раздел 4 графа 21).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1.3 выделяется численность приходящих для обучения детей, проживающих в семьях, из общей численности обучающихся в учреждениях интернатного типа (приведенных в строках 02, 03, 11, 12 раздела 1.2.)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Сведения о классах, классах-комплектах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xml:space="preserve">     Состав обучающихся в разделе 2 приводится </w:t>
      </w:r>
      <w:r w:rsidRPr="00DD70CD">
        <w:rPr>
          <w:rFonts w:ascii="Times New Roman" w:eastAsia="Times New Roman" w:hAnsi="Times New Roman" w:cs="Times New Roman"/>
          <w:b/>
          <w:bCs/>
          <w:sz w:val="24"/>
          <w:szCs w:val="24"/>
          <w:lang w:eastAsia="ru-RU"/>
        </w:rPr>
        <w:t>без обучающихся</w:t>
      </w:r>
      <w:r w:rsidRPr="00DD70CD">
        <w:rPr>
          <w:rFonts w:ascii="Times New Roman" w:eastAsia="Times New Roman" w:hAnsi="Times New Roman" w:cs="Times New Roman"/>
          <w:sz w:val="24"/>
          <w:szCs w:val="24"/>
          <w:lang w:eastAsia="ru-RU"/>
        </w:rPr>
        <w:t xml:space="preserve"> специальных (коррекционных) образовательных учреждений и классов для детей с ограниченными возможностями здоровья, специальных учебно-воспитательных учреждений для детей и подростков с девиантным поведением, учреждений санаторного типа и образовательных учреждений для детей, нуждающихся в психолого-педагогической и медико-социальной помощи. Показываются обучающиеся, приведенные в строках 02, 03, 11, 12 раздела 1.2.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Классом-комплектом считается группа обучающихся из двух и более классов, обучение которых ведет одновременно один учитель. Если классы входят в состав класса-комплекта, в разделе 2 считать классы-комплекты.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приводятся сведения обо всех 1-4 и подготовительных классах и классах-комплектах (включая 1 классы, организованные в дошкольных образовательных учреждениях). Данные строки 01 должны быть равны или меньше данных, указанных в соответствующих графах по строке 07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указываются сведения о количестве 5-9 классов и классов-комплектов. Данные строки 02 должны быть равны или меньше данных, указанных в соответствующих графах по строке 13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указываются сведения о количестве 10-11 (12) классов и классов-комплектов. Данные строки 03 должны быть равны или меньше данных, указанных в соответствующих графах по строке 17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указывается общее количество классов и классов-комплектов. Данные строки 04 должны быть равны или меньше данных, указанных в соответствующих графах по строке 18 раздела 4 за счет классов, которые вошли в класс-комплект.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Сведения об обучающихся, окончивших данные классы и переведенных в следующие классы, и выпускных экзаменах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Состав обучающихся в разделе 3 приводится </w:t>
      </w:r>
      <w:r w:rsidRPr="00DD70CD">
        <w:rPr>
          <w:rFonts w:ascii="Times New Roman" w:eastAsia="Times New Roman" w:hAnsi="Times New Roman" w:cs="Times New Roman"/>
          <w:b/>
          <w:bCs/>
          <w:sz w:val="24"/>
          <w:szCs w:val="24"/>
          <w:lang w:eastAsia="ru-RU"/>
        </w:rPr>
        <w:t>без обучающихся</w:t>
      </w:r>
      <w:r w:rsidRPr="00DD70CD">
        <w:rPr>
          <w:rFonts w:ascii="Times New Roman" w:eastAsia="Times New Roman" w:hAnsi="Times New Roman" w:cs="Times New Roman"/>
          <w:sz w:val="24"/>
          <w:szCs w:val="24"/>
          <w:lang w:eastAsia="ru-RU"/>
        </w:rPr>
        <w:t xml:space="preserve"> специальных (коррекционных) образовательных учреждений и классов для детей с ограниченными возможностями здоровья, специальных учебно-воспитательных учреждений для детей и подростков с девиантным поведением, учреждений санаторного типа и образовательных учреждений для детей, нуждающихся в психолого-педагогической и медико-социальной помощи. Показываются обучающиеся, приведенные в строках 02, 03, 11, 12 раздела 1.2.</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 разделе показывается численность обучающихся, окончивших данный класс и переведенных в следующий класс весной или осенью соответствующего года, независимо от того, все ли они продолжают обучение в следующем учебном году или частично выбыли (обучающиеся показываются в том классе, который они окончили в отчетном году, а не в том классе, в который они переведены по результатам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показывается численность обучающихся, окончивших 11 класс с аттестатом о среднем (полном) общем образовании.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показывается численность обучающихся, окончивших 11 класс и переведенных в 12 класс.</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10 показываются сведения об обучающихся выпускного класса, прослушавших курс средней школы и </w:t>
      </w:r>
      <w:r w:rsidRPr="00DD70CD">
        <w:rPr>
          <w:rFonts w:ascii="Times New Roman" w:eastAsia="Times New Roman" w:hAnsi="Times New Roman" w:cs="Times New Roman"/>
          <w:b/>
          <w:bCs/>
          <w:sz w:val="24"/>
          <w:szCs w:val="24"/>
          <w:lang w:eastAsia="ru-RU"/>
        </w:rPr>
        <w:t>не получивших</w:t>
      </w:r>
      <w:r w:rsidRPr="00DD70CD">
        <w:rPr>
          <w:rFonts w:ascii="Times New Roman" w:eastAsia="Times New Roman" w:hAnsi="Times New Roman" w:cs="Times New Roman"/>
          <w:sz w:val="24"/>
          <w:szCs w:val="24"/>
          <w:lang w:eastAsia="ru-RU"/>
        </w:rPr>
        <w:t xml:space="preserve"> аттестат о среднем (полном) образовании.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14 показывается численность выпускников, допущенных к выпускным экзаменам в 11 (12) классах.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показывается численность выпускников, участвовавших в едином государственном экзамене (ЕГЭ) из общего числа выпускников 11 (12) классов, допущенных к выпускным экзаменам (из строки 14).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Строку 20 "Количество общеобразовательных предметов, по которым проводился ЕГЭ" заполняют </w:t>
      </w:r>
      <w:r w:rsidRPr="00DD70CD">
        <w:rPr>
          <w:rFonts w:ascii="Times New Roman" w:eastAsia="Times New Roman" w:hAnsi="Times New Roman" w:cs="Times New Roman"/>
          <w:b/>
          <w:bCs/>
          <w:sz w:val="24"/>
          <w:szCs w:val="24"/>
          <w:lang w:eastAsia="ru-RU"/>
        </w:rPr>
        <w:t>только</w:t>
      </w:r>
      <w:r w:rsidRPr="00DD70CD">
        <w:rPr>
          <w:rFonts w:ascii="Times New Roman" w:eastAsia="Times New Roman" w:hAnsi="Times New Roman" w:cs="Times New Roman"/>
          <w:sz w:val="24"/>
          <w:szCs w:val="24"/>
          <w:lang w:eastAsia="ru-RU"/>
        </w:rPr>
        <w:t xml:space="preserve"> органы исполнительной власти субъектов РФ, на которые возложены функции по управлению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исключения двойного счета при обобщении на уровне субъекта Российской Федерации данных от районов следует внимательно проверять информацию по строке 20.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численности обучающихся, окончивших 11 (12) классы (сумма строк 07 + 09 + 12) выделяются обучающиеся, награжденные золотой (строка 21) и серебряной (строка 22) медалями "За особые успехи в учении".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Распределение обучающихся по классам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Состав обучающихся в разделе 4 приводится без обучающихся специальных (коррекционных) образовательных учреждений и классов для детей с ограниченными возможностями здоровья, специальных учебно-воспитательных учреждений для детей и подростков с девиантным поведением, учреждений санаторного типа и образовательных учреждений для детей, нуждающихся в психолого-педагогической и медико-социальной помощи. Распределяются по классам обучающиеся, показанные в строках 02, 03, 11, 12 раздела 1.2.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приводятся сведения о первых классах, организованных в дошкольных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20 включаются данные об обучающихся 1-4 и подготовительных классов (включая первые классы, организованные в дошкольных 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обучающихся, показанная в строке 20 графах 3 и 6 должна быть равна соответствующим данным раздела 1.2 по строкам 02 и 04. Сумма граф 3, 4, 5 строки 20 равна данным строки 07 графы 4 раздела 4. Сумма граф 6, 7, 8 равна данным строки 07 графы 8 раздела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приходящих для обучения детей (графы 5, 9, 13) должны совпадать с разделом 1.3 строки 01 по соответствующим графам.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5. Возрастной состав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Возрастной состав обучающихся приводится без обучающихся специальных (коррекционных) образовательных учреждений и классов для детей с ограниченными возможностями здоровья, специальных учебно-воспитательных учреждений для детей и подростков с девиантным поведением, учреждений санаторного типа и 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общего числа обучающихся (графа 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9 выделяется численность обучающихся подготовительных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10 выделяется численность обучающихся первых классов (включая 1 классы в дошкольном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11 выделяется численность обучающихся 9 классов;</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графе 12 выделяется численность обучающихся 10-11 (12)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числа обучающихся 10-11 (12) классов (графа 12) в графе 13 выделяется численность обучающихся выпускных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Должен осуществляться контроль данных между разделами: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7 должны быть равны данным раздела 4 графы 12 строки 18 (всего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8 должны быть равны данным раздела 4 графы 15 строки 18 (обучающихся девочек).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9 должны быть равны данным раздела 4 графы 12 строки 01 (подготовительные классы).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10 должны быть равны данным раздела 4 графы 12 сумме строк (02, 03) (обучающиеся первых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11 должны быть равны данным раздела 4 графы 12строки 12 (обучающиеся 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20 графы 12 должны быть равны данным раздела 4 графы 12 строки 17 (обучающиеся 10-12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обучающихся, показанная в графах 3, 5, 7 раздела 5 по строке 20, должна быть соответственно равна сумме строк 02, 03, 11, 12 по графам 3-5 раздела 1.2 и данным строки 18 по графам 4, 8, 12 раздела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показывается численность обучающихся в специальных (коррекционных) образовательных учреждениях и классах для детей с ограниченными возможностями здоровья в возрасте 16 лет и старше.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6. Сведения об обучающихся в педагогических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При наличии в образовательных учреждениях педагогических классов сведения об обучающихся в этих классах показываются в данном разделе. При этом в численность обучающихся педагогических классов включаются обучающиеся, </w:t>
      </w:r>
      <w:r w:rsidRPr="00DD70CD">
        <w:rPr>
          <w:rFonts w:ascii="Times New Roman" w:eastAsia="Times New Roman" w:hAnsi="Times New Roman" w:cs="Times New Roman"/>
          <w:sz w:val="24"/>
          <w:szCs w:val="24"/>
          <w:u w:val="single"/>
          <w:lang w:eastAsia="ru-RU"/>
        </w:rPr>
        <w:t>окончившие</w:t>
      </w:r>
      <w:r w:rsidRPr="00DD70CD">
        <w:rPr>
          <w:rFonts w:ascii="Times New Roman" w:eastAsia="Times New Roman" w:hAnsi="Times New Roman" w:cs="Times New Roman"/>
          <w:sz w:val="24"/>
          <w:szCs w:val="24"/>
          <w:lang w:eastAsia="ru-RU"/>
        </w:rPr>
        <w:t xml:space="preserve"> образовательное учреждение (школу) и получившие аттестат о среднем (полном) общем образовании в прошлом учебном году и ранее, но продолжающие </w:t>
      </w:r>
      <w:r w:rsidRPr="00DD70CD">
        <w:rPr>
          <w:rFonts w:ascii="Times New Roman" w:eastAsia="Times New Roman" w:hAnsi="Times New Roman" w:cs="Times New Roman"/>
          <w:sz w:val="24"/>
          <w:szCs w:val="24"/>
          <w:lang w:eastAsia="ru-RU"/>
        </w:rPr>
        <w:lastRenderedPageBreak/>
        <w:t>обучение в педагогических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7. Сведения о логопедических пунктах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Строки 01 и 02 (строки 04 и 05) заполняются только для тех образовательных учреждений, которые имеют </w:t>
      </w:r>
      <w:r w:rsidRPr="00DD70CD">
        <w:rPr>
          <w:rFonts w:ascii="Times New Roman" w:eastAsia="Times New Roman" w:hAnsi="Times New Roman" w:cs="Times New Roman"/>
          <w:b/>
          <w:bCs/>
          <w:sz w:val="24"/>
          <w:szCs w:val="24"/>
          <w:lang w:eastAsia="ru-RU"/>
        </w:rPr>
        <w:t>собственные</w:t>
      </w:r>
      <w:r w:rsidRPr="00DD70CD">
        <w:rPr>
          <w:rFonts w:ascii="Times New Roman" w:eastAsia="Times New Roman" w:hAnsi="Times New Roman" w:cs="Times New Roman"/>
          <w:sz w:val="24"/>
          <w:szCs w:val="24"/>
          <w:lang w:eastAsia="ru-RU"/>
        </w:rPr>
        <w:t xml:space="preserve"> логопедические пункты (кабинеты). Для образовательных учреждений, не имеющих собственных логопедических пунктов (кабинетов), обучающиеся которых посещают другие логопедические пункты (кабинеты), заполняются только строки 03 и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8. Сведения об органах самоуправления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строке 02 наличие попечительского совета показывается "в том числе" по общеобразовательным учреждениям, которые в строке 01 указали наличие органа общественного самоуправления.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03 показывается число образовательных учреждений, имеющих орган коллегиального управления с участием общественности (родители, работодатели).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9. Сведения о платных дополнительных образовательных услугах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Приводятся сведения о платных дополнительных образовательных услугах за предыдущий учебный год.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показывается число образовательных учреждений, предоставляющих платные дополнительные образовательные услуги.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показывается численность детей и подростков, пользующихся платными дополнительными образовательными услугами учреждения, обучающихся в этом учреждении.</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03 показывается, кроме того (кроме показанных в строке 02) численность детей и подростков, пользующихся платными дополнительными образовательными услугами учреждения, но не обучающихся в этом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10. Кружковая работа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приводятся сведения о кружковой работе за предыдущий учебный год.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данный раздел также включаются сведения по структурным подразделениям общеобразовательных учреждений, отделениям дополнительного образования детей (для тех образовательных учреждений, которые имеют право на реализацию дополнительных образовательных программ и услуг). Эти данные не заполняются в отчете ФСН N 1-ДО.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занимающихся в кружках может быть больше списочного состава обучающихся учреждений за счет сторонних детей.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11. Сведения о дошкольных группах, группах продленного дня и интернатах при школах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наличии в образовательных учреждениях дошкольных групп в разделе 11 справочно ("кроме того" к основному контингенту обучающихся) показывают: в строке 01 число образовательных учреждений, имеющих дошкольные группы, в строке 02 - число дошкольных групп, в строке 03 - численность детей, занимающихся в дошкольных группах. Численность занимающихся в дошкольных группах не входит в общую численность обучающихся. Дошкольные группы и дети, в них занимающиеся, в других строках и разделах отчета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образовательных учреждениях, не являющихся детским домом-школой или школой-интернатом по своему статусу, имеются интернаты (общежития) при школах, тогда информация по ним заполняется в строках 04, 05. Учреждения интернатного типа в строках 04, 05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06, 07 показывается число групп продленного дня. Численность обучающихся в них показана в разделе 1.2 в строках 19, 20.</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12. Сведения об изменении структуры сети учреждений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заполняют органы исполнительной власти субъектов РФ, на которые возложены функции по управлению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приводятся все изменения, произошедшие в сети учреждений (включая структурные подразделения) на начало отчетного периода за предыдущий отчетный период.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Число образовательных учреждений на начало отчетного периода в разделе 12 (графы 3, 4) должно совпадать с числом учреждений в разделе 1.1 по соответствующим строкам, с учетом филиалов (графы 3-8).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5-16 показываются все изменения, произошедшие с учреждениями из граф 3,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17-20 показываются, кроме того (к графам 3, 4), ликвидированные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13. Сведения о численности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приводятся сведения о численности детей с ограниченными возможностями здоровья (в дальнейшем - ОВЗ) из общей численности обучающихся (из раздела 1.2) (включая обучающихся на дому).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ребенка с ОВЗ несколько видов заболеваний, этот ребенок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ОВЗ и является ребенком-инвалидом, он показывается и в разделе 13, и в разделе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Заполнение данных по графам и строкам производится аналогично заполнению раздела 1.2 отчета. В строках 02-12, 15-17 показываются дети с ОВЗ, обучающиеся в обычных классах, не являющихся специальными (коррекционными) классами (из первичной </w:t>
      </w:r>
      <w:hyperlink r:id="rId147"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sz w:val="24"/>
          <w:szCs w:val="24"/>
          <w:lang w:eastAsia="ru-RU"/>
        </w:rPr>
        <w:lastRenderedPageBreak/>
        <w:t xml:space="preserve">раздела 4 строка 27). Сведения о детях с ОВЗ, обучающихся в специальных (коррекционных) классах для детей с ограниченными возможностями здоровья в образовательных учреждениях общего типа показывают в строках 13 и 14 (из первичной </w:t>
      </w:r>
      <w:hyperlink r:id="rId148"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раздела 20 графы 4). Сведения о детях с ОВЗ, обучающихся в специальных (коррекционных) образовательных учреждениях для детей с ограниченными возможностями здоровья, показывают в строке 13 (из первичной </w:t>
      </w:r>
      <w:hyperlink r:id="rId149"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раздела 4 строка 27).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необходимо соблюдать условие: численность детей с ОВЗ в разделе 13 должна быть меньше или равна общей численности детей в разделе 1.2 для каждой строки (графы).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14. Сведения о численности детей-инвалидов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приводятся сведения о численности детей-инвалидов, инвалидов из общей численности обучающихся (из раздела 1.2) (включая обучающихся на дому).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ребенка-инвалида несколько видов заболеваний, этот ребенок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ОВЗ и является ребенком-инвалидом, он показывается и в разделе 13, и в разделе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Заполнение данных по графам и строкам производится аналогично заполнению раздела 1.2 отчета. В строках 02-12, 15-17 показываются дети-инвалиды, обучающиеся в обычных классах, не являющихся специальными (коррекционными) классами (из первичной </w:t>
      </w:r>
      <w:hyperlink r:id="rId150"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раздела 4 строка 28). Сведения о детях-инвалидах, обучающихся в специальных (коррекционных) классах для детей с ограниченными возможностями здоровья в образовательных учреждениях общего типа показывают в строках 13 и 14 (из первичной </w:t>
      </w:r>
      <w:hyperlink r:id="rId151"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раздела 20 графы 13). Сведения о детях-инвалидах, обучающихся в специальных (коррекционных) образовательных учреждениях для детей с ограниченными возможностями здоровья, показывают в строке 13 (из первичной </w:t>
      </w:r>
      <w:hyperlink r:id="rId152"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раздела 4 строка 28).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необходимо соблюдать условие, что количество детей-инвалидов и инвалидов в разделе 14 должно быть меньше или равно общему числу детей в разделе 1.2 для каждой строки (графы).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15. Сведения об обучающихся индивидуально на дому детях-инвалидах и детях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 разделе 15 из общей численности (из раздела 1.2 строки 24-31) обучающихся индивидуально на дому (включая обучающихся на дому из специальных (коррекционных) классов) по всем образовательным учреждениям выделяются дети-инвалиды, инвалиды и обучающиеся с ограниченными возможностями здоровья (ОВЗ), обучающиеся на дому по различным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показываются в сумме инвалиды и дети-инвалиды, в графе 4 показываются из них (из графы 3) только дети-инвалиды.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(из раздела 1.2 строка 24) показывается общая численность детей-инвалидов и инвалидов (графа 3), детей-инвалидов (графа 4) и обучающихся с ОВЗ (графа 5), обучающихся индивидуально на дому по различным программам.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показывается (из строки 01) общая численность детей-инвалидов и инвалидов (графа 3), детей-инвалидов (графа 4) и обучающихся с ОВЗ (графа 5), обучающихся индивидуально на дому с использованием дистанционных технологий по различным программам (данные из раздела 1.2 строка 25).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показывается (из строки 01) численность детей-инвалидов и инвалидов (графа 3), детей-инвалидов (графа 4) и обучающихся с ОВЗ (графа 5), обучающихся на дому по программам специальных (коррекционных) образовательных учреждений I-VIII видов (включая обучающихся по индивидуальным учебным планам) (данные из раздела 1.2 строка 26).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показывается (из строки 03) численность детей-инвалидов и инвалидов (графа 3), детей-инвалидов (графа 4) и обучающихся с ОВЗ (графа 5), обучающихся на дому по программам специальных (коррекционных) образовательных учреждений I-VIII видов с использованием дистанционных технологий (включая обучающихся по индивидуальным учебным планам) (данные из раздела 1.2 строка 27).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показывается (из строки 01) численность детей-инвалидов и инвалидов (графа 3), детей-инвалидов (графа 4) и обучающихся с ОВЗ (графа 5), обучающихся на дому по общеобразовательным программам (включая обучающихся по индивидуальным планам) (данные из раздела 1.2 строка 28).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показывается (из строки 05) численность детей-инвалидов и инвалидов (графа 3), детей-инвалидов (графа 4) и обучающихся с ОВЗ (графа 5), обучающихся на дому по общеобразовательным программам, с использованием дистанционных технологий (включая обучающихся по индивидуальным учебным планам) (данные из раздела 1.2 строка 29).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07 выделяется из суммы строк 03 и 05 численность детей-инвалидов и инвалидов (графа 3), детей-инвалидов (графа 4) и обучающихся с ОВЗ (графа 5), обучающихся на дому по индивидуальным учебным планам (по программам специальных (коррекционных) </w:t>
      </w:r>
      <w:r w:rsidRPr="00DD70CD">
        <w:rPr>
          <w:rFonts w:ascii="Times New Roman" w:eastAsia="Times New Roman" w:hAnsi="Times New Roman" w:cs="Times New Roman"/>
          <w:sz w:val="24"/>
          <w:szCs w:val="24"/>
          <w:lang w:eastAsia="ru-RU"/>
        </w:rPr>
        <w:lastRenderedPageBreak/>
        <w:t>учреждений и общеобразовательным программам) (данные из раздела 1.2 строка 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выделяется из суммы строк 04 и 06 численность детей-инвалидов и инвалидов (графа 3), детей-инвалидов (графа 4) и обучающихся с ОВЗ (графа 5), обучающихся на дому по индивидуальным учебным планам с использованием дистанционных технологий (по программам специальных (коррекционных) учреждений и общеобразовательным программам) (данные из раздела 1.2 строка 31).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Должны выполняться равенства: строка 01 равна сумме строк 03 + 05; строка 02 равна сумме строк 04 + 06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Должны выполняться условия: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Раздел 1.2 строка 24 графа 03 больше или равно Раздел 15 строка 01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24 графа 03 больше или равно Раздел 15 строка 01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25 графа 03 больше или равно Раздел 15 строка 02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25 графа 03 больше или равно Раздел 15 строка 02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26 графа 03 больше или равно Раздел 15 строка 03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26 графа 03 больше или равно Раздел 15 строка 03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27 графа 03 больше или равно Раздел 15 строка 04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27 графа 03 больше или равно Раздел 15 строка 04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28 графа 03 больше или равно Раздел 15 строка 05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28 графа 03 больше или равно Раздел 15 строка 05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Раздел 1.2 строка 29 графа 03 больше или равно Раздел 15 строка 06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29 графа 03 больше или равно Раздел 15 строка 06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30 графа 03 больше или равно Раздел 15 строка 07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30 графа 03 больше или равно Раздел 15 строка 07 графа 5</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1.2 строка 31 графа 03 больше или равно Раздел 15 строка 08 графа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1.2 строка 31 графа 03 больше или равно Раздел 15 строка 08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Разница может возникать за счет обучающихся индивидуально на дому других детей, кроме детей-инвалидов, инвалидов и детей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СВ-1 "Сведения о вечерних (сменных) общеобразовательных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53"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154"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СВЕДЕНИЯ О ВЕЧЕРНИХ (СМЕННЫХ) ОБЩЕОБРАЗОВАТЕЛЬНЫХ </w:t>
            </w:r>
            <w:r w:rsidRPr="00DD70CD">
              <w:rPr>
                <w:rFonts w:ascii="Times New Roman" w:eastAsia="Times New Roman" w:hAnsi="Times New Roman" w:cs="Times New Roman"/>
                <w:sz w:val="24"/>
                <w:szCs w:val="24"/>
                <w:lang w:eastAsia="ru-RU"/>
              </w:rPr>
              <w:lastRenderedPageBreak/>
              <w:t>УЧРЕЖДЕНИЯХ</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начало 2012/2013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Форма N СВ-1</w:t>
            </w:r>
          </w:p>
        </w:tc>
      </w:tr>
      <w:tr w:rsidR="00DD70CD" w:rsidRPr="001143AA"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Приказ Росстата:</w:t>
            </w:r>
            <w:r w:rsidRPr="001143AA">
              <w:rPr>
                <w:rFonts w:ascii="Times New Roman" w:eastAsia="Times New Roman" w:hAnsi="Times New Roman" w:cs="Times New Roman"/>
                <w:sz w:val="18"/>
                <w:szCs w:val="18"/>
                <w:lang w:eastAsia="ru-RU"/>
              </w:rPr>
              <w:br/>
              <w:t>Об утверждении формы</w:t>
            </w:r>
            <w:r w:rsidRPr="001143AA">
              <w:rPr>
                <w:rFonts w:ascii="Times New Roman" w:eastAsia="Times New Roman" w:hAnsi="Times New Roman" w:cs="Times New Roman"/>
                <w:sz w:val="18"/>
                <w:szCs w:val="18"/>
                <w:lang w:eastAsia="ru-RU"/>
              </w:rPr>
              <w:br/>
              <w:t>от 27.08.2012 N 466</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 внесении изменений (при наличии)</w:t>
            </w:r>
          </w:p>
        </w:tc>
      </w:tr>
      <w:tr w:rsidR="00DD70CD" w:rsidRPr="001143AA"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__________ N ____</w:t>
            </w:r>
            <w:r w:rsidRPr="001143AA">
              <w:rPr>
                <w:rFonts w:ascii="Times New Roman" w:eastAsia="Times New Roman" w:hAnsi="Times New Roman" w:cs="Times New Roman"/>
                <w:sz w:val="18"/>
                <w:szCs w:val="18"/>
                <w:lang w:eastAsia="ru-RU"/>
              </w:rPr>
              <w:br/>
            </w:r>
            <w:r w:rsidRPr="001143AA">
              <w:rPr>
                <w:rFonts w:ascii="Times New Roman" w:eastAsia="Times New Roman" w:hAnsi="Times New Roman" w:cs="Times New Roman"/>
                <w:sz w:val="18"/>
                <w:szCs w:val="18"/>
                <w:lang w:eastAsia="ru-RU"/>
              </w:rPr>
              <w:br/>
              <w:t>от __________ N ____</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раз в год</w:t>
            </w:r>
          </w:p>
        </w:tc>
      </w:tr>
      <w:tr w:rsidR="00DD70CD" w:rsidRPr="001143AA"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Код</w:t>
            </w:r>
          </w:p>
        </w:tc>
      </w:tr>
      <w:tr w:rsidR="00DD70CD" w:rsidRPr="001143AA"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формы</w:t>
            </w:r>
            <w:r w:rsidRPr="001143AA">
              <w:rPr>
                <w:rFonts w:ascii="Times New Roman" w:eastAsia="Times New Roman" w:hAnsi="Times New Roman" w:cs="Times New Roman"/>
                <w:sz w:val="18"/>
                <w:szCs w:val="18"/>
                <w:lang w:eastAsia="ru-RU"/>
              </w:rPr>
              <w:br/>
              <w:t xml:space="preserve">по </w:t>
            </w:r>
            <w:hyperlink r:id="rId155" w:history="1">
              <w:r w:rsidRPr="001143AA">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отчитывающейся организации по </w:t>
            </w:r>
            <w:hyperlink r:id="rId156" w:history="1">
              <w:r w:rsidRPr="001143AA">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0609550</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Общие сведения об 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538"/>
        <w:gridCol w:w="4519"/>
        <w:gridCol w:w="899"/>
        <w:gridCol w:w="1426"/>
        <w:gridCol w:w="1744"/>
        <w:gridCol w:w="2847"/>
        <w:gridCol w:w="1759"/>
      </w:tblGrid>
      <w:tr w:rsidR="00DD70CD" w:rsidRPr="001143AA" w:rsidTr="00DD70CD">
        <w:trPr>
          <w:trHeight w:val="15"/>
          <w:tblCellSpacing w:w="15" w:type="dxa"/>
        </w:trPr>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5893" w:type="dxa"/>
            <w:gridSpan w:val="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157"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 человек - 792</w:t>
            </w: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w:t>
            </w:r>
            <w:r w:rsidRPr="001143AA">
              <w:rPr>
                <w:rFonts w:ascii="Times New Roman" w:eastAsia="Times New Roman" w:hAnsi="Times New Roman" w:cs="Times New Roman"/>
                <w:sz w:val="14"/>
                <w:szCs w:val="14"/>
                <w:lang w:eastAsia="ru-RU"/>
              </w:rPr>
              <w:br/>
              <w:t>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w:t>
            </w:r>
            <w:r w:rsidRPr="001143AA">
              <w:rPr>
                <w:rFonts w:ascii="Times New Roman" w:eastAsia="Times New Roman" w:hAnsi="Times New Roman" w:cs="Times New Roman"/>
                <w:sz w:val="14"/>
                <w:szCs w:val="14"/>
                <w:lang w:eastAsia="ru-RU"/>
              </w:rPr>
              <w:br/>
              <w:t>обучающихся</w:t>
            </w:r>
            <w:r w:rsidRPr="001143AA">
              <w:rPr>
                <w:rFonts w:ascii="Times New Roman" w:eastAsia="Times New Roman" w:hAnsi="Times New Roman" w:cs="Times New Roman"/>
                <w:sz w:val="14"/>
                <w:szCs w:val="14"/>
                <w:lang w:eastAsia="ru-RU"/>
              </w:rPr>
              <w:br/>
              <w:t>(чел)</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учебно-консультационных пунктов (ед)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w:t>
            </w:r>
            <w:r w:rsidRPr="001143AA">
              <w:rPr>
                <w:rFonts w:ascii="Times New Roman" w:eastAsia="Times New Roman" w:hAnsi="Times New Roman" w:cs="Times New Roman"/>
                <w:sz w:val="14"/>
                <w:szCs w:val="14"/>
                <w:lang w:eastAsia="ru-RU"/>
              </w:rPr>
              <w:br/>
              <w:t>ности обучающихся (гр.4), обслуженных учебно-</w:t>
            </w:r>
            <w:r w:rsidRPr="001143AA">
              <w:rPr>
                <w:rFonts w:ascii="Times New Roman" w:eastAsia="Times New Roman" w:hAnsi="Times New Roman" w:cs="Times New Roman"/>
                <w:sz w:val="14"/>
                <w:szCs w:val="14"/>
                <w:lang w:eastAsia="ru-RU"/>
              </w:rPr>
              <w:br/>
              <w:t>консультаци-</w:t>
            </w:r>
            <w:r w:rsidRPr="001143AA">
              <w:rPr>
                <w:rFonts w:ascii="Times New Roman" w:eastAsia="Times New Roman" w:hAnsi="Times New Roman" w:cs="Times New Roman"/>
                <w:sz w:val="14"/>
                <w:szCs w:val="14"/>
                <w:lang w:eastAsia="ru-RU"/>
              </w:rPr>
              <w:br/>
            </w:r>
            <w:r w:rsidRPr="001143AA">
              <w:rPr>
                <w:rFonts w:ascii="Times New Roman" w:eastAsia="Times New Roman" w:hAnsi="Times New Roman" w:cs="Times New Roman"/>
                <w:sz w:val="14"/>
                <w:szCs w:val="14"/>
                <w:lang w:eastAsia="ru-RU"/>
              </w:rPr>
              <w:lastRenderedPageBreak/>
              <w:t>онными пунктами (чел)</w:t>
            </w: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r>
      <w:tr w:rsidR="00DD70CD" w:rsidRPr="001143AA" w:rsidTr="00DD70C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Вечерние (сменные) общеобразовательные учреждения - всего (сумма строк 02-05 = сумме строк 06-09)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br/>
              <w:t>С</w:t>
            </w: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стр.01):</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w:t>
            </w: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очной формой обучения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очной и заочной формами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заочной формой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формой обучения экстернат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w:t>
            </w:r>
            <w:r w:rsidRPr="001143AA">
              <w:rPr>
                <w:rFonts w:ascii="Times New Roman" w:eastAsia="Times New Roman" w:hAnsi="Times New Roman" w:cs="Times New Roman"/>
                <w:sz w:val="14"/>
                <w:szCs w:val="14"/>
                <w:lang w:eastAsia="ru-RU"/>
              </w:rPr>
              <w:br/>
              <w:t>о</w:t>
            </w: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стр.01):</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я</w:t>
            </w:r>
            <w:r w:rsidRPr="001143AA">
              <w:rPr>
                <w:rFonts w:ascii="Times New Roman" w:eastAsia="Times New Roman" w:hAnsi="Times New Roman" w:cs="Times New Roman"/>
                <w:sz w:val="14"/>
                <w:szCs w:val="14"/>
                <w:lang w:eastAsia="ru-RU"/>
              </w:rPr>
              <w:br/>
              <w:t>т</w:t>
            </w: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вечерние (сменные) общеобразовательные учреждения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е</w:t>
            </w:r>
            <w:r w:rsidRPr="001143AA">
              <w:rPr>
                <w:rFonts w:ascii="Times New Roman" w:eastAsia="Times New Roman" w:hAnsi="Times New Roman" w:cs="Times New Roman"/>
                <w:sz w:val="14"/>
                <w:szCs w:val="14"/>
                <w:lang w:eastAsia="ru-RU"/>
              </w:rPr>
              <w:br/>
              <w:t>л</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вечерние (сменные) общеобразовательные учреждения при ИТУ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ь</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центры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w:t>
            </w:r>
            <w:r w:rsidRPr="001143AA">
              <w:rPr>
                <w:rFonts w:ascii="Times New Roman" w:eastAsia="Times New Roman" w:hAnsi="Times New Roman" w:cs="Times New Roman"/>
                <w:sz w:val="14"/>
                <w:szCs w:val="14"/>
                <w:lang w:eastAsia="ru-RU"/>
              </w:rPr>
              <w:br/>
              <w:t>ы</w:t>
            </w: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открытые (сменные) общеобразовательные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е</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Учреждения, при которых организованы классы (группы) для лиц с ограниченными возможностями здоровья (из стр.01) (сумма строк 11, 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стр.10):</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для неслышащих и слабослышащих</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для незрячих и слабовидящих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Учреждения для лиц с ограниченными возможностями здоровья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(сумма строк 01, 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стр.14) находятся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Дневные общеобразовательные учреждения, при которых созданы классы очно-заочного обучения, учебно-консультационные пункты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стр.16) находятся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строк 14, 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Распределение обучающихся по времени занятий</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стр.18, гр.4, раздела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8"/>
        <w:gridCol w:w="1139"/>
        <w:gridCol w:w="2263"/>
      </w:tblGrid>
      <w:tr w:rsidR="00DD70CD" w:rsidRPr="001143AA" w:rsidTr="00DD70CD">
        <w:trPr>
          <w:trHeight w:val="15"/>
          <w:tblCellSpacing w:w="15" w:type="dxa"/>
        </w:trPr>
        <w:tc>
          <w:tcPr>
            <w:tcW w:w="665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21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979"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58"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Численность </w:t>
            </w:r>
            <w:r w:rsidRPr="001143AA">
              <w:rPr>
                <w:rFonts w:ascii="Times New Roman" w:eastAsia="Times New Roman" w:hAnsi="Times New Roman" w:cs="Times New Roman"/>
                <w:sz w:val="18"/>
                <w:szCs w:val="18"/>
                <w:lang w:eastAsia="ru-RU"/>
              </w:rPr>
              <w:lastRenderedPageBreak/>
              <w:t>обучающихся</w:t>
            </w: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занимающихся только днем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вечером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две смены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Число классов и обучающихся в них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
        <w:gridCol w:w="1765"/>
        <w:gridCol w:w="987"/>
        <w:gridCol w:w="1009"/>
        <w:gridCol w:w="1487"/>
        <w:gridCol w:w="963"/>
        <w:gridCol w:w="1597"/>
        <w:gridCol w:w="1487"/>
        <w:gridCol w:w="1587"/>
        <w:gridCol w:w="1635"/>
        <w:gridCol w:w="1638"/>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7002" w:type="dxa"/>
            <w:gridSpan w:val="11"/>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159"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 человек - 792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Классы</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Очная форма обучения</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Заочная форма обучения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Форма обуче-</w:t>
            </w:r>
            <w:r w:rsidRPr="001143AA">
              <w:rPr>
                <w:rFonts w:ascii="Times New Roman" w:eastAsia="Times New Roman" w:hAnsi="Times New Roman" w:cs="Times New Roman"/>
                <w:sz w:val="14"/>
                <w:szCs w:val="14"/>
                <w:lang w:eastAsia="ru-RU"/>
              </w:rPr>
              <w:br/>
              <w:t>ния экстернат</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обучаю-</w:t>
            </w:r>
            <w:r w:rsidRPr="001143AA">
              <w:rPr>
                <w:rFonts w:ascii="Times New Roman" w:eastAsia="Times New Roman" w:hAnsi="Times New Roman" w:cs="Times New Roman"/>
                <w:sz w:val="14"/>
                <w:szCs w:val="14"/>
                <w:lang w:eastAsia="ru-RU"/>
              </w:rPr>
              <w:br/>
              <w:t>щихся по оч-</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гр.8)</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классов (ед)</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на начало учебного года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групп (ед.)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на начало учебного года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на начало учебного года (чел)</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ной, заочной и экстернатной формам обучения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индивидуально обучающихся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второгодников</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5-8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 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11-12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13-16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Итого 10-12 (13-16) классы (сумма строк 04-06)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строк 01-03, 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400"/>
        <w:gridCol w:w="9085"/>
        <w:gridCol w:w="628"/>
        <w:gridCol w:w="1693"/>
        <w:gridCol w:w="215"/>
        <w:gridCol w:w="480"/>
      </w:tblGrid>
      <w:tr w:rsidR="00DD70CD" w:rsidRPr="001143AA" w:rsidTr="00DD70CD">
        <w:trPr>
          <w:gridAfter w:val="1"/>
          <w:wAfter w:w="435" w:type="dxa"/>
          <w:trHeight w:val="15"/>
          <w:tblCellSpacing w:w="15" w:type="dxa"/>
        </w:trPr>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gridAfter w:val="1"/>
          <w:wAfter w:w="435" w:type="dxa"/>
          <w:tblCellSpacing w:w="15" w:type="dxa"/>
        </w:trPr>
        <w:tc>
          <w:tcPr>
            <w:tcW w:w="12197" w:type="dxa"/>
            <w:gridSpan w:val="6"/>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Из общей численности обучающихся 10 класса (гр.8, стр.04) (чел):</w:t>
            </w:r>
          </w:p>
        </w:tc>
      </w:tr>
      <w:tr w:rsidR="00DD70CD" w:rsidRPr="001143AA" w:rsidTr="00DD70CD">
        <w:trPr>
          <w:gridAfter w:val="1"/>
          <w:wAfter w:w="435" w:type="dxa"/>
          <w:tblCellSpacing w:w="15" w:type="dxa"/>
        </w:trPr>
        <w:tc>
          <w:tcPr>
            <w:tcW w:w="12197" w:type="dxa"/>
            <w:gridSpan w:val="6"/>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gridAfter w:val="1"/>
          <w:wAfter w:w="435" w:type="dxa"/>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а) окончили основное дневное общеобразовательное учреждение в прошлом</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учебном году и ранее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в прошлом учебном году</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б) окончили основное вечернее (сменное) общеобразовательное учреждение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прошлом учебном году и ранее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в прошлом учебном году</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794"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 Из общей численности обучающихся (гр.8, стр.08):</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а) проживают в сельской местности</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б) обучались в прошлом учебном году в дневных общеобразовательных</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учреждениях</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обучаются в текущем учебном году в образовательных учреждениях начального профессионального образования в группах молодежи, не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получающей среднего (полного) общего образования</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794"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 Численность обучающихся-заочников, обучающихся по сессионному режиму</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794"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занятий</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794"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 Численность обучающихся выпускных классов (из графы 8 строки 5)</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стр.17) в сельской местности</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Сведения об обучающихся, окончивших общеобразовательное учреждение или переведенных в следующий класс в 2012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
        <w:gridCol w:w="288"/>
        <w:gridCol w:w="2842"/>
        <w:gridCol w:w="967"/>
        <w:gridCol w:w="872"/>
        <w:gridCol w:w="829"/>
        <w:gridCol w:w="829"/>
        <w:gridCol w:w="829"/>
        <w:gridCol w:w="829"/>
        <w:gridCol w:w="829"/>
        <w:gridCol w:w="829"/>
        <w:gridCol w:w="30"/>
        <w:gridCol w:w="799"/>
        <w:gridCol w:w="30"/>
        <w:gridCol w:w="799"/>
        <w:gridCol w:w="829"/>
        <w:gridCol w:w="30"/>
        <w:gridCol w:w="799"/>
        <w:gridCol w:w="844"/>
      </w:tblGrid>
      <w:tr w:rsidR="00DD70CD" w:rsidRPr="001143AA" w:rsidTr="00DD70CD">
        <w:trPr>
          <w:trHeight w:val="15"/>
          <w:tblCellSpacing w:w="15" w:type="dxa"/>
        </w:trPr>
        <w:tc>
          <w:tcPr>
            <w:tcW w:w="5729"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7926" w:type="dxa"/>
            <w:gridSpan w:val="19"/>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60"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4-5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 класс</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 класс</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 класс</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 класс</w:t>
            </w:r>
          </w:p>
        </w:tc>
      </w:tr>
      <w:tr w:rsidR="00DD70CD" w:rsidRPr="001143AA" w:rsidTr="00DD70CD">
        <w:trPr>
          <w:tblCellSpacing w:w="15" w:type="dxa"/>
        </w:trPr>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r>
      <w:tr w:rsidR="00DD70CD" w:rsidRPr="001143AA" w:rsidTr="00DD70CD">
        <w:trPr>
          <w:tblCellSpacing w:w="15" w:type="dxa"/>
        </w:trPr>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окончивших данный класс и переведенных в следующий класс весной, осенью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получивших аттестат об основном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получивших аттестат об основном общем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образовании в порядке экстерната</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получивших аттестат о среднем (полном)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получивших аттестат о среднем (полном) общем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образовании в порядке экстерната</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 численность обучающихся выпускного класса, не получивших аттестат о</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среднем (полном) общем образовании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выпускников, допущенных к выпускным экзаменам</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 участвовавшие в едином государственном экзамене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стр.08):</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выпускников, участвовавших в ЕГЭ по русскому языку</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стр.09) сдавшие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выпускников, участвовавших в ЕГЭ по математике</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8870" w:type="dxa"/>
            <w:gridSpan w:val="10"/>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стр.11) сдавшие ЕГЭ</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794" w:type="dxa"/>
            <w:gridSpan w:val="1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численности обучающихся, получивших аттестат о среднем (полном) общем образовании (стр.04 + стр.05), награждены:</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золотой медалью "За особые успехи в учении"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0" w:type="dxa"/>
            <w:gridSpan w:val="11"/>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серебряной медалью "За особые успехи в учении"</w:t>
            </w:r>
          </w:p>
        </w:tc>
        <w:tc>
          <w:tcPr>
            <w:tcW w:w="55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Сведения о языке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3541"/>
        <w:gridCol w:w="1139"/>
        <w:gridCol w:w="3187"/>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8686" w:type="dxa"/>
            <w:gridSpan w:val="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61"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Язык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w:t>
            </w:r>
            <w:r w:rsidRPr="001143AA">
              <w:rPr>
                <w:rFonts w:ascii="Times New Roman" w:eastAsia="Times New Roman" w:hAnsi="Times New Roman" w:cs="Times New Roman"/>
                <w:sz w:val="14"/>
                <w:szCs w:val="14"/>
                <w:lang w:eastAsia="ru-RU"/>
              </w:rPr>
              <w:br/>
              <w:t>(из стр.18, гр.4, раздела 1)</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строк 02-16)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русский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башкирский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татарский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чувашский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марийский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тувинский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якутский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Распределение обучающихся по возрасту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1139"/>
        <w:gridCol w:w="1139"/>
        <w:gridCol w:w="1878"/>
        <w:gridCol w:w="1508"/>
        <w:gridCol w:w="1508"/>
        <w:gridCol w:w="1154"/>
      </w:tblGrid>
      <w:tr w:rsidR="00DD70CD" w:rsidRPr="001143AA" w:rsidTr="00DD70CD">
        <w:trPr>
          <w:trHeight w:val="15"/>
          <w:tblCellSpacing w:w="15" w:type="dxa"/>
        </w:trPr>
        <w:tc>
          <w:tcPr>
            <w:tcW w:w="462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751"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 xml:space="preserve">Код по </w:t>
            </w:r>
            <w:hyperlink r:id="rId162"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в возрасте (число полных лет на 1 января 2013 года)</w:t>
            </w:r>
          </w:p>
        </w:tc>
      </w:tr>
      <w:tr w:rsidR="00DD70CD" w:rsidRPr="001143AA" w:rsidTr="00DD70CD">
        <w:trPr>
          <w:tblCellSpacing w:w="15" w:type="dxa"/>
        </w:trPr>
        <w:tc>
          <w:tcPr>
            <w:tcW w:w="462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граф 4-7)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 лет и моложе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16-17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18-29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 лет и старше</w:t>
            </w:r>
          </w:p>
        </w:tc>
      </w:tr>
      <w:tr w:rsidR="00DD70CD" w:rsidRPr="001143AA" w:rsidTr="00DD70CD">
        <w:trPr>
          <w:tblCellSpacing w:w="15" w:type="dxa"/>
        </w:trPr>
        <w:tc>
          <w:tcPr>
            <w:tcW w:w="462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годы рождения</w:t>
            </w:r>
          </w:p>
        </w:tc>
      </w:tr>
      <w:tr w:rsidR="00DD70CD" w:rsidRPr="001143AA" w:rsidTr="00DD70CD">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1997 и после-</w:t>
            </w:r>
            <w:r w:rsidRPr="001143AA">
              <w:rPr>
                <w:rFonts w:ascii="Times New Roman" w:eastAsia="Times New Roman" w:hAnsi="Times New Roman" w:cs="Times New Roman"/>
                <w:sz w:val="14"/>
                <w:szCs w:val="14"/>
                <w:lang w:eastAsia="ru-RU"/>
              </w:rPr>
              <w:br/>
              <w:t>дующие годы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1996-1995 гг.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1994-1983 гг.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1982 год и ранее</w:t>
            </w:r>
          </w:p>
        </w:tc>
      </w:tr>
      <w:tr w:rsidR="00DD70CD" w:rsidRPr="001143AA" w:rsidTr="00DD70C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r>
      <w:tr w:rsidR="00DD70CD" w:rsidRPr="001143AA" w:rsidTr="00DD70C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обучающихся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обучающихся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10-12 (13-16)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окончивших среднее общеобразовательное учреждение и получивших аттестат о среднем (полном) общем образовании (раздел 4 сумма строк 04, 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1"/>
        <w:gridCol w:w="769"/>
        <w:gridCol w:w="1693"/>
        <w:gridCol w:w="1893"/>
      </w:tblGrid>
      <w:tr w:rsidR="00DD70CD" w:rsidRPr="00DD70CD" w:rsidTr="00DD70CD">
        <w:trPr>
          <w:trHeight w:val="15"/>
          <w:tblCellSpacing w:w="15" w:type="dxa"/>
        </w:trPr>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868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общей численности (стр.01, гр.3) - женщины</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7. Сведения об обучающихся, выбывших из образовательных учреждений в течение 2011/2012 учебного года и летнего периода 2012 года</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 считая окончивших 9 класс в основном общеобразовательном учреждении, 11 (12) классы в среднем общеобразовательном учреждении и 15-16 классы в образовательных учреждениях для лиц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
        <w:gridCol w:w="2524"/>
        <w:gridCol w:w="896"/>
        <w:gridCol w:w="1363"/>
        <w:gridCol w:w="1094"/>
        <w:gridCol w:w="1395"/>
        <w:gridCol w:w="1385"/>
        <w:gridCol w:w="1117"/>
        <w:gridCol w:w="1370"/>
        <w:gridCol w:w="1052"/>
        <w:gridCol w:w="958"/>
        <w:gridCol w:w="105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9219" w:type="dxa"/>
            <w:gridSpan w:val="1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63"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462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выбыло</w:t>
            </w:r>
          </w:p>
        </w:tc>
        <w:tc>
          <w:tcPr>
            <w:tcW w:w="1164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r>
      <w:tr w:rsidR="00DD70CD" w:rsidRPr="001143AA" w:rsidTr="00DD70CD">
        <w:trPr>
          <w:tblCellSpacing w:w="15" w:type="dxa"/>
        </w:trPr>
        <w:tc>
          <w:tcPr>
            <w:tcW w:w="4620"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образова-</w:t>
            </w:r>
            <w:r w:rsidRPr="001143AA">
              <w:rPr>
                <w:rFonts w:ascii="Times New Roman" w:eastAsia="Times New Roman" w:hAnsi="Times New Roman" w:cs="Times New Roman"/>
                <w:sz w:val="14"/>
                <w:szCs w:val="14"/>
                <w:lang w:eastAsia="ru-RU"/>
              </w:rPr>
              <w:br/>
              <w:t>тельных учреждений (сумма граф</w:t>
            </w:r>
            <w:r w:rsidRPr="001143AA">
              <w:rPr>
                <w:rFonts w:ascii="Times New Roman" w:eastAsia="Times New Roman" w:hAnsi="Times New Roman" w:cs="Times New Roman"/>
                <w:sz w:val="14"/>
                <w:szCs w:val="14"/>
                <w:lang w:eastAsia="ru-RU"/>
              </w:rPr>
              <w:br/>
              <w:t>4-11)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другие вечерние (сменные) общеоб-</w:t>
            </w:r>
            <w:r w:rsidRPr="001143AA">
              <w:rPr>
                <w:rFonts w:ascii="Times New Roman" w:eastAsia="Times New Roman" w:hAnsi="Times New Roman" w:cs="Times New Roman"/>
                <w:sz w:val="14"/>
                <w:szCs w:val="14"/>
                <w:lang w:eastAsia="ru-RU"/>
              </w:rPr>
              <w:br/>
              <w:t>разова-</w:t>
            </w:r>
            <w:r w:rsidRPr="001143AA">
              <w:rPr>
                <w:rFonts w:ascii="Times New Roman" w:eastAsia="Times New Roman" w:hAnsi="Times New Roman" w:cs="Times New Roman"/>
                <w:sz w:val="14"/>
                <w:szCs w:val="14"/>
                <w:lang w:eastAsia="ru-RU"/>
              </w:rPr>
              <w:br/>
              <w:t>тельные учрежде-</w:t>
            </w:r>
            <w:r w:rsidRPr="001143AA">
              <w:rPr>
                <w:rFonts w:ascii="Times New Roman" w:eastAsia="Times New Roman" w:hAnsi="Times New Roman" w:cs="Times New Roman"/>
                <w:sz w:val="14"/>
                <w:szCs w:val="14"/>
                <w:lang w:eastAsia="ru-RU"/>
              </w:rPr>
              <w:br/>
              <w:t>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образо-</w:t>
            </w:r>
            <w:r w:rsidRPr="001143AA">
              <w:rPr>
                <w:rFonts w:ascii="Times New Roman" w:eastAsia="Times New Roman" w:hAnsi="Times New Roman" w:cs="Times New Roman"/>
                <w:sz w:val="14"/>
                <w:szCs w:val="14"/>
                <w:lang w:eastAsia="ru-RU"/>
              </w:rPr>
              <w:br/>
              <w:t>ательные учреждения начального и среднего профес-</w:t>
            </w:r>
            <w:r w:rsidRPr="001143AA">
              <w:rPr>
                <w:rFonts w:ascii="Times New Roman" w:eastAsia="Times New Roman" w:hAnsi="Times New Roman" w:cs="Times New Roman"/>
                <w:sz w:val="14"/>
                <w:szCs w:val="14"/>
                <w:lang w:eastAsia="ru-RU"/>
              </w:rPr>
              <w:br/>
              <w:t>сиональ-</w:t>
            </w:r>
            <w:r w:rsidRPr="001143AA">
              <w:rPr>
                <w:rFonts w:ascii="Times New Roman" w:eastAsia="Times New Roman" w:hAnsi="Times New Roman" w:cs="Times New Roman"/>
                <w:sz w:val="14"/>
                <w:szCs w:val="14"/>
                <w:lang w:eastAsia="ru-RU"/>
              </w:rPr>
              <w:br/>
              <w:t>ного образования, осущест-</w:t>
            </w:r>
            <w:r w:rsidRPr="001143AA">
              <w:rPr>
                <w:rFonts w:ascii="Times New Roman" w:eastAsia="Times New Roman" w:hAnsi="Times New Roman" w:cs="Times New Roman"/>
                <w:sz w:val="14"/>
                <w:szCs w:val="14"/>
                <w:lang w:eastAsia="ru-RU"/>
              </w:rPr>
              <w:br/>
              <w:t xml:space="preserve">вляющие </w:t>
            </w:r>
            <w:r w:rsidRPr="001143AA">
              <w:rPr>
                <w:rFonts w:ascii="Times New Roman" w:eastAsia="Times New Roman" w:hAnsi="Times New Roman" w:cs="Times New Roman"/>
                <w:sz w:val="14"/>
                <w:szCs w:val="14"/>
                <w:lang w:eastAsia="ru-RU"/>
              </w:rPr>
              <w:lastRenderedPageBreak/>
              <w:t>общеобра-</w:t>
            </w:r>
            <w:r w:rsidRPr="001143AA">
              <w:rPr>
                <w:rFonts w:ascii="Times New Roman" w:eastAsia="Times New Roman" w:hAnsi="Times New Roman" w:cs="Times New Roman"/>
                <w:sz w:val="14"/>
                <w:szCs w:val="14"/>
                <w:lang w:eastAsia="ru-RU"/>
              </w:rPr>
              <w:br/>
              <w:t>зовательную подготовку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на курсы повышения квалификации и в образова-</w:t>
            </w:r>
            <w:r w:rsidRPr="001143AA">
              <w:rPr>
                <w:rFonts w:ascii="Times New Roman" w:eastAsia="Times New Roman" w:hAnsi="Times New Roman" w:cs="Times New Roman"/>
                <w:sz w:val="14"/>
                <w:szCs w:val="14"/>
                <w:lang w:eastAsia="ru-RU"/>
              </w:rPr>
              <w:br/>
              <w:t>тельные учреждения началь-</w:t>
            </w:r>
            <w:r w:rsidRPr="001143AA">
              <w:rPr>
                <w:rFonts w:ascii="Times New Roman" w:eastAsia="Times New Roman" w:hAnsi="Times New Roman" w:cs="Times New Roman"/>
                <w:sz w:val="14"/>
                <w:szCs w:val="14"/>
                <w:lang w:eastAsia="ru-RU"/>
              </w:rPr>
              <w:br/>
              <w:t>ного профессио-</w:t>
            </w:r>
            <w:r w:rsidRPr="001143AA">
              <w:rPr>
                <w:rFonts w:ascii="Times New Roman" w:eastAsia="Times New Roman" w:hAnsi="Times New Roman" w:cs="Times New Roman"/>
                <w:sz w:val="14"/>
                <w:szCs w:val="14"/>
                <w:lang w:eastAsia="ru-RU"/>
              </w:rPr>
              <w:br/>
              <w:t>нального образова-</w:t>
            </w:r>
            <w:r w:rsidRPr="001143AA">
              <w:rPr>
                <w:rFonts w:ascii="Times New Roman" w:eastAsia="Times New Roman" w:hAnsi="Times New Roman" w:cs="Times New Roman"/>
                <w:sz w:val="14"/>
                <w:szCs w:val="14"/>
                <w:lang w:eastAsia="ru-RU"/>
              </w:rPr>
              <w:br/>
              <w:t xml:space="preserve">ния в группы </w:t>
            </w:r>
            <w:r w:rsidRPr="001143AA">
              <w:rPr>
                <w:rFonts w:ascii="Times New Roman" w:eastAsia="Times New Roman" w:hAnsi="Times New Roman" w:cs="Times New Roman"/>
                <w:sz w:val="14"/>
                <w:szCs w:val="14"/>
                <w:lang w:eastAsia="ru-RU"/>
              </w:rPr>
              <w:lastRenderedPageBreak/>
              <w:t>молодежи, не получающей среднего (полного)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из-за система-</w:t>
            </w:r>
            <w:r w:rsidRPr="001143AA">
              <w:rPr>
                <w:rFonts w:ascii="Times New Roman" w:eastAsia="Times New Roman" w:hAnsi="Times New Roman" w:cs="Times New Roman"/>
                <w:sz w:val="14"/>
                <w:szCs w:val="14"/>
                <w:lang w:eastAsia="ru-RU"/>
              </w:rPr>
              <w:br/>
              <w:t>тических задержек на работе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призыв в Вооруженные Силы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из-за неуспе-</w:t>
            </w:r>
            <w:r w:rsidRPr="001143AA">
              <w:rPr>
                <w:rFonts w:ascii="Times New Roman" w:eastAsia="Times New Roman" w:hAnsi="Times New Roman" w:cs="Times New Roman"/>
                <w:sz w:val="14"/>
                <w:szCs w:val="14"/>
                <w:lang w:eastAsia="ru-RU"/>
              </w:rPr>
              <w:br/>
              <w:t>ваемости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 причине смерти обучаю-</w:t>
            </w:r>
            <w:r w:rsidRPr="001143AA">
              <w:rPr>
                <w:rFonts w:ascii="Times New Roman" w:eastAsia="Times New Roman" w:hAnsi="Times New Roman" w:cs="Times New Roman"/>
                <w:sz w:val="14"/>
                <w:szCs w:val="14"/>
                <w:lang w:eastAsia="ru-RU"/>
              </w:rPr>
              <w:br/>
              <w:t>щегося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прочие причины</w:t>
            </w:r>
          </w:p>
        </w:tc>
      </w:tr>
      <w:tr w:rsidR="00DD70CD" w:rsidRPr="001143AA" w:rsidTr="00DD70CD">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r>
      <w:tr w:rsidR="00DD70CD" w:rsidRPr="001143AA" w:rsidTr="00DD70CD">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1-12 (16)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классов, групп, учебно-консультационных пунктов (УКП), организованных при дневных общеобразовательных учреждениях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8. Сведения о материальной базе и техническом состоянии зданий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5759"/>
        <w:gridCol w:w="954"/>
        <w:gridCol w:w="2632"/>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0164" w:type="dxa"/>
            <w:gridSpan w:val="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Коды по </w:t>
            </w:r>
            <w:hyperlink r:id="rId164"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квадратный метр - 055; единица - 642; место - 698; человек - 792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зданий и сооружений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Общая площадь всех помещений (м</w:t>
            </w:r>
            <w:r w:rsidRPr="001143AA">
              <w:rPr>
                <w:rFonts w:ascii="Times New Roman" w:eastAsia="Times New Roman" w:hAnsi="Times New Roman" w:cs="Times New Roman"/>
                <w:noProof/>
                <w:sz w:val="18"/>
                <w:szCs w:val="18"/>
                <w:lang w:eastAsia="ru-RU"/>
              </w:rPr>
              <mc:AlternateContent>
                <mc:Choice Requires="wps">
                  <w:drawing>
                    <wp:inline distT="0" distB="0" distL="0" distR="0" wp14:anchorId="482E835C" wp14:editId="3B7228F4">
                      <wp:extent cx="102870" cy="219075"/>
                      <wp:effectExtent l="0" t="0" r="0" b="0"/>
                      <wp:docPr id="14" name="Прямоугольник 14"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9F44" id="Прямоугольник 14"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SG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eGZEhq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1143AA">
              <w:rPr>
                <w:rFonts w:ascii="Times New Roman" w:eastAsia="Times New Roman" w:hAnsi="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классных комнат (включая учебные кабинеты и лаборатории)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Их площадь (м</w:t>
            </w:r>
            <w:r w:rsidRPr="001143AA">
              <w:rPr>
                <w:rFonts w:ascii="Times New Roman" w:eastAsia="Times New Roman" w:hAnsi="Times New Roman" w:cs="Times New Roman"/>
                <w:noProof/>
                <w:sz w:val="18"/>
                <w:szCs w:val="18"/>
                <w:lang w:eastAsia="ru-RU"/>
              </w:rPr>
              <mc:AlternateContent>
                <mc:Choice Requires="wps">
                  <w:drawing>
                    <wp:inline distT="0" distB="0" distL="0" distR="0" wp14:anchorId="2599EBE3" wp14:editId="1CFB35BD">
                      <wp:extent cx="102870" cy="219075"/>
                      <wp:effectExtent l="0" t="0" r="0" b="0"/>
                      <wp:docPr id="13" name="Прямоугольник 13"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E2D4C" id="Прямоугольник 13"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HSAJN6vAwAAUQ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не имеющих никаких мастерских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мастерских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мест (мест)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тракторы (для учебных целей)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тракторов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(ед), имеющих: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физкультурный зал</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11</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плавательный бассейн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актовый или лекционный зал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музей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учебно-опытный участок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площадь участка (м</w:t>
            </w:r>
            <w:r w:rsidRPr="001143AA">
              <w:rPr>
                <w:rFonts w:ascii="Times New Roman" w:eastAsia="Times New Roman" w:hAnsi="Times New Roman" w:cs="Times New Roman"/>
                <w:noProof/>
                <w:sz w:val="18"/>
                <w:szCs w:val="18"/>
                <w:lang w:eastAsia="ru-RU"/>
              </w:rPr>
              <mc:AlternateContent>
                <mc:Choice Requires="wps">
                  <w:drawing>
                    <wp:inline distT="0" distB="0" distL="0" distR="0" wp14:anchorId="6C495811" wp14:editId="54C47E28">
                      <wp:extent cx="102870" cy="219075"/>
                      <wp:effectExtent l="0" t="0" r="0" b="0"/>
                      <wp:docPr id="12" name="Прямоугольник 12"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167E3" id="Прямоугольник 12"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A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wBfpwK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1143AA">
              <w:rPr>
                <w:rFonts w:ascii="Times New Roman" w:eastAsia="Times New Roman" w:hAnsi="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подсобное сельское хозяйство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площадь хозяйства (м</w:t>
            </w:r>
            <w:r w:rsidRPr="001143AA">
              <w:rPr>
                <w:rFonts w:ascii="Times New Roman" w:eastAsia="Times New Roman" w:hAnsi="Times New Roman" w:cs="Times New Roman"/>
                <w:noProof/>
                <w:sz w:val="18"/>
                <w:szCs w:val="18"/>
                <w:lang w:eastAsia="ru-RU"/>
              </w:rPr>
              <mc:AlternateContent>
                <mc:Choice Requires="wps">
                  <w:drawing>
                    <wp:inline distT="0" distB="0" distL="0" distR="0" wp14:anchorId="1128B9A6" wp14:editId="6266C51B">
                      <wp:extent cx="102870" cy="219075"/>
                      <wp:effectExtent l="0" t="0" r="0" b="0"/>
                      <wp:docPr id="11" name="Прямоугольник 11"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98F8A" id="Прямоугольник 11"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HK+/464DAABR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1143AA">
              <w:rPr>
                <w:rFonts w:ascii="Times New Roman" w:eastAsia="Times New Roman" w:hAnsi="Times New Roman" w:cs="Times New Roman"/>
                <w:sz w:val="18"/>
                <w:szCs w:val="1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столовую или буфет - всего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учреждений, в которых организовано питание в приспособленных помещениях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посадочных мест в столовых, буфетах - всего (мест)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посадочных мест в приспособленных помещениях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пользующихся горячим питанием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обучающихся, имеющих льготное обеспечение горячим питанием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библиотеки (книжный фонд)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число книг (включая школьные учебники), брошюр, журналов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т.ч. школьных учебников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(ед):</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здания которых требуют капитального ремонта</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28</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зданий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находящихся в аварийном состоянии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зданий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72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имеющих все виды благоустройства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(ед):</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водопровод</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36</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центральное отопление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канализацию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автомобили (для учебных целей)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автомобилей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Число учреждений, имеющих автотранспортные средства, предназначенные для </w:t>
            </w:r>
            <w:r w:rsidRPr="001143AA">
              <w:rPr>
                <w:rFonts w:ascii="Times New Roman" w:eastAsia="Times New Roman" w:hAnsi="Times New Roman" w:cs="Times New Roman"/>
                <w:sz w:val="18"/>
                <w:szCs w:val="18"/>
                <w:lang w:eastAsia="ru-RU"/>
              </w:rPr>
              <w:lastRenderedPageBreak/>
              <w:t>перевозки обучающихся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41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автотранспортных средств, предназначенных для перевозки обучающихся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пассажирских мест (мест)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автотранспортные средства, предназначенные для хозяйственных нужд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автотранспортных средств, предназначенных для хозяйственных нужд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кабинеты основ информатики и вычислительной техники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кабинетов основ информатики и вычислительной техники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них рабочих мест с ЭВМ (мест)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персональных ЭВМ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стр.49):</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приобретены за последний год</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50</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используются в учебных целях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локальные вычислительные сети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персональных ЭВМ в составе локальных вычислительных сетей (из стр.49)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стр.53) используются в учебных целях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переносных компьютеров (ноутбуков, планшетов) (ед) (из стр.49)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стр.55): используются в учебных целях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подключенных к сети Интернет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том числе (из стр.57) имеют тип подключения: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модем</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58</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выделенная линия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спутниковое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том числе (из стр.57) имеют скорость подключения к сети Интернет:</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128 кбит/с до 256 кбит/с</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61</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256 кбит/с до 1 мбит/с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1 мбит/с до 5 мбит/с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5 мбит/с и выше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персональных ЭВМ, подключенных к сети Интернет (ед) (из стр.49)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09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(из стр.65) используются в учебных целях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lastRenderedPageBreak/>
              <w:t>Число учреждений, имеющих адреса электронной почты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собственный сайт в сети интернет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в которых ведется электронный дневник, электронный журнал успеваемости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электронную библиотеку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реализующих образовательные программы с использованием дистанционных технологий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пожарную сигнализацию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дымовые извещатели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пожарные краны и рукава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огнетушителей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охрану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сотрудников охраны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системы видеонаблюдения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имеющих "тревожную кнопку"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в которых созданы условия для беспрепятственного доступа 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65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Число учреждений, разместивших на сайте нормативно закрепленный перечень сведений о своей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81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9. Сведения о помещениях самостоятельных образовательных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8"/>
        <w:gridCol w:w="954"/>
        <w:gridCol w:w="2248"/>
        <w:gridCol w:w="1693"/>
        <w:gridCol w:w="1893"/>
      </w:tblGrid>
      <w:tr w:rsidR="00DD70CD" w:rsidRPr="001143AA" w:rsidTr="00DD70CD">
        <w:trPr>
          <w:trHeight w:val="15"/>
          <w:tblCellSpacing w:w="15" w:type="dxa"/>
        </w:trPr>
        <w:tc>
          <w:tcPr>
            <w:tcW w:w="665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3306" w:type="dxa"/>
            <w:gridSpan w:val="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165"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 квадратный метр - 055</w:t>
            </w: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образовательных учреждений (ед) (сумма строк 01-04)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классных комнат (включая учебные кабинеты и лаборатории) (ед)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Площадь классных комнат (включая учебные кабинеты и лаборатории)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01DEFE5E" wp14:editId="62D11637">
                      <wp:extent cx="102870" cy="219075"/>
                      <wp:effectExtent l="0" t="0" r="0" b="0"/>
                      <wp:docPr id="10" name="Прямоугольник 10"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7B5D2" id="Прямоугольник 10"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L9rwMAAFE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Kg4cv2vAwAAUQ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r>
      <w:tr w:rsidR="00DD70CD" w:rsidRPr="001143AA" w:rsidTr="00DD70CD">
        <w:trPr>
          <w:tblCellSpacing w:w="15" w:type="dxa"/>
        </w:trPr>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 Образовательные учреждения, использующие для занятий помещения только: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 собственные</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б) других образовательных учреждений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предприятий и организаций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 Образовательные учреждения, использующие для занятий помещения: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собственные, других образовательных учреждений, предприятий и организаций</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10. Сведения о численности и составе работников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94"/>
        <w:gridCol w:w="1630"/>
        <w:gridCol w:w="781"/>
        <w:gridCol w:w="1174"/>
        <w:gridCol w:w="1109"/>
        <w:gridCol w:w="890"/>
        <w:gridCol w:w="991"/>
        <w:gridCol w:w="850"/>
        <w:gridCol w:w="1092"/>
        <w:gridCol w:w="990"/>
        <w:gridCol w:w="990"/>
        <w:gridCol w:w="990"/>
        <w:gridCol w:w="990"/>
        <w:gridCol w:w="715"/>
        <w:gridCol w:w="991"/>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0882" w:type="dxa"/>
            <w:gridSpan w:val="16"/>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66"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w:t>
            </w:r>
          </w:p>
        </w:tc>
        <w:tc>
          <w:tcPr>
            <w:tcW w:w="924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работников (из гр.3) имеющих</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Кроме того,</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работников (физические лица)</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гр.3) женщин</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внутреннее совмести-</w:t>
            </w:r>
            <w:r w:rsidRPr="001143AA">
              <w:rPr>
                <w:rFonts w:ascii="Times New Roman" w:eastAsia="Times New Roman" w:hAnsi="Times New Roman" w:cs="Times New Roman"/>
                <w:sz w:val="14"/>
                <w:szCs w:val="14"/>
                <w:lang w:eastAsia="ru-RU"/>
              </w:rPr>
              <w:br/>
              <w:t>тельство</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квалификацию</w:t>
            </w:r>
          </w:p>
        </w:tc>
        <w:tc>
          <w:tcPr>
            <w:tcW w:w="240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внешние совместители</w:t>
            </w: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полную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 имеют категории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женщины</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r>
      <w:tr w:rsidR="00DD70CD" w:rsidRPr="001143AA" w:rsidTr="00DD70CD">
        <w:trPr>
          <w:tblCellSpacing w:w="15" w:type="dxa"/>
        </w:trPr>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работников учреждений (сумма строк 02, 07, 37,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8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руководящие работники (сумма строк 03-06)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директор</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заместители директора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главный бухгалтер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другие руководящие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педагогические работники (сумма строк 08, 28-34)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 (сумма строк 09-27)</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русского языка и литературы</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нерусского языка и литературы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истории, права, обществознания, экономики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математики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информатики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химии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географии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биологии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английского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немецкого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французского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других иностранных языков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музыки и пения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изобразительного искусства, черчения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основ безопасности жизнедеятельности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физической культуры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трудового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прочих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учителя-логопеды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мастера производственного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педагоги-психологи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социальные педагоги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воспитатели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тьюторы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другие педагогические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педагогический персонал, получающий надбавки за работу с детьми с ограниченными возможностями </w:t>
            </w:r>
            <w:r w:rsidRPr="001143AA">
              <w:rPr>
                <w:rFonts w:ascii="Times New Roman" w:eastAsia="Times New Roman" w:hAnsi="Times New Roman" w:cs="Times New Roman"/>
                <w:sz w:val="14"/>
                <w:szCs w:val="14"/>
                <w:lang w:eastAsia="ru-RU"/>
              </w:rPr>
              <w:lastRenderedPageBreak/>
              <w:t>здоровья, обучающимися в обычных классах</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36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учебно-вспомогательный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обслуживающий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1188"/>
        <w:gridCol w:w="750"/>
        <w:gridCol w:w="864"/>
        <w:gridCol w:w="867"/>
        <w:gridCol w:w="864"/>
        <w:gridCol w:w="867"/>
        <w:gridCol w:w="819"/>
        <w:gridCol w:w="855"/>
        <w:gridCol w:w="695"/>
        <w:gridCol w:w="545"/>
        <w:gridCol w:w="545"/>
        <w:gridCol w:w="545"/>
        <w:gridCol w:w="682"/>
        <w:gridCol w:w="799"/>
        <w:gridCol w:w="545"/>
        <w:gridCol w:w="769"/>
        <w:gridCol w:w="807"/>
        <w:gridCol w:w="938"/>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8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численности работников</w:t>
            </w:r>
            <w:r w:rsidRPr="001143AA">
              <w:rPr>
                <w:rFonts w:ascii="Times New Roman" w:eastAsia="Times New Roman" w:hAnsi="Times New Roman" w:cs="Times New Roman"/>
                <w:sz w:val="14"/>
                <w:szCs w:val="14"/>
                <w:lang w:eastAsia="ru-RU"/>
              </w:rPr>
              <w:br/>
              <w:t>(из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1143AA" w:rsidTr="00DD70CD">
        <w:trPr>
          <w:tblCellSpacing w:w="15" w:type="dxa"/>
        </w:trPr>
        <w:tc>
          <w:tcPr>
            <w:tcW w:w="3881"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высшее профес-</w:t>
            </w:r>
            <w:r w:rsidRPr="001143AA">
              <w:rPr>
                <w:rFonts w:ascii="Times New Roman" w:eastAsia="Times New Roman" w:hAnsi="Times New Roman" w:cs="Times New Roman"/>
                <w:sz w:val="14"/>
                <w:szCs w:val="14"/>
                <w:lang w:eastAsia="ru-RU"/>
              </w:rPr>
              <w:br/>
              <w:t>сиональ-</w:t>
            </w:r>
            <w:r w:rsidRPr="001143AA">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гр.15) педаго-</w:t>
            </w:r>
            <w:r w:rsidRPr="001143AA">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среднее профес-</w:t>
            </w:r>
            <w:r w:rsidRPr="001143AA">
              <w:rPr>
                <w:rFonts w:ascii="Times New Roman" w:eastAsia="Times New Roman" w:hAnsi="Times New Roman" w:cs="Times New Roman"/>
                <w:sz w:val="14"/>
                <w:szCs w:val="14"/>
                <w:lang w:eastAsia="ru-RU"/>
              </w:rPr>
              <w:br/>
              <w:t>сиональ-</w:t>
            </w:r>
            <w:r w:rsidRPr="001143AA">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гр.17) педаго-</w:t>
            </w:r>
            <w:r w:rsidRPr="001143AA">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началь-</w:t>
            </w:r>
            <w:r w:rsidRPr="001143AA">
              <w:rPr>
                <w:rFonts w:ascii="Times New Roman" w:eastAsia="Times New Roman" w:hAnsi="Times New Roman" w:cs="Times New Roman"/>
                <w:sz w:val="14"/>
                <w:szCs w:val="14"/>
                <w:lang w:eastAsia="ru-RU"/>
              </w:rPr>
              <w:br/>
              <w:t>ное про-</w:t>
            </w:r>
            <w:r w:rsidRPr="001143AA">
              <w:rPr>
                <w:rFonts w:ascii="Times New Roman" w:eastAsia="Times New Roman" w:hAnsi="Times New Roman" w:cs="Times New Roman"/>
                <w:sz w:val="14"/>
                <w:szCs w:val="14"/>
                <w:lang w:eastAsia="ru-RU"/>
              </w:rPr>
              <w:br/>
              <w:t>фессио-</w:t>
            </w:r>
            <w:r w:rsidRPr="001143AA">
              <w:rPr>
                <w:rFonts w:ascii="Times New Roman" w:eastAsia="Times New Roman" w:hAnsi="Times New Roman" w:cs="Times New Roman"/>
                <w:sz w:val="14"/>
                <w:szCs w:val="14"/>
                <w:lang w:eastAsia="ru-RU"/>
              </w:rPr>
              <w:br/>
              <w:t>нальное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5 до 10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10 до 20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гр.28) пенсио-</w:t>
            </w:r>
            <w:r w:rsidRPr="001143AA">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гр.29) женщины</w:t>
            </w:r>
          </w:p>
        </w:tc>
      </w:tr>
      <w:tr w:rsidR="00DD70CD" w:rsidRPr="001143AA" w:rsidTr="00DD70CD">
        <w:trPr>
          <w:tblCellSpacing w:w="15" w:type="dxa"/>
        </w:trPr>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r>
      <w:tr w:rsidR="00DD70CD" w:rsidRPr="001143AA" w:rsidTr="00DD70CD">
        <w:trPr>
          <w:tblCellSpacing w:w="15" w:type="dxa"/>
        </w:trPr>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работников учреждений (сумма строк 02, 07, 37,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8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руководящие работники (сумма строк 03-06)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директор</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заместители директора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главный бухгалтер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другие руководящие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педагогические работники (сумма строк 08, 28-34)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 (сумма строк 09-27)</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русского языка и литературы</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нерусского языка и литературы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истории, права, обществознания, экономики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математики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информатики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химии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географии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биологии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английского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немецкого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французского языка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других иностранных языков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музыки и пения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изобразительного искусства, черчения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основ безопасности жизнедеятельности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физической культуры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трудового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прочих предметов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учителя-логопеды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мастера производственного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педагоги-психологи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социальные педагоги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воспитатели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тьюторы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другие педагогические работники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стр.07):</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учебно-вспомогательный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обслуживающий персонал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8716"/>
        <w:gridCol w:w="628"/>
        <w:gridCol w:w="2063"/>
        <w:gridCol w:w="724"/>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610"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медицинских работников (сумма строк 41, 42)</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(39)</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женщин</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(40)</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 том числе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врачи всех специальностей</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(41)</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медицинские сестры</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(42)</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610"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Учителя-дефектологи (из строки 01):</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работников (физические лица)</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(43)</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868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кроме того, численность внешних совместителей</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(44)</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610"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учителей в возрасте до 30 лет (из строки 08)</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(45)</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r w:rsidR="00DD70CD" w:rsidRPr="001143AA"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9055"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610"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Численность руководителей, прошедших в течение последних трех лет повышение</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610" w:type="dxa"/>
            <w:gridSpan w:val="3"/>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квалификации и (или) профессиональную переподготовку (из строки 02)</w:t>
            </w: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(46)</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11. Сведения об обучающихся с ограниченными возможностями здоровья и инвалидах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6"/>
        <w:gridCol w:w="768"/>
        <w:gridCol w:w="697"/>
        <w:gridCol w:w="832"/>
        <w:gridCol w:w="994"/>
        <w:gridCol w:w="694"/>
        <w:gridCol w:w="832"/>
        <w:gridCol w:w="996"/>
        <w:gridCol w:w="697"/>
        <w:gridCol w:w="835"/>
        <w:gridCol w:w="991"/>
        <w:gridCol w:w="697"/>
        <w:gridCol w:w="835"/>
        <w:gridCol w:w="996"/>
        <w:gridCol w:w="694"/>
        <w:gridCol w:w="835"/>
        <w:gridCol w:w="1011"/>
      </w:tblGrid>
      <w:tr w:rsidR="00DD70CD" w:rsidRPr="001143AA" w:rsidTr="00DD70CD">
        <w:trPr>
          <w:trHeight w:val="15"/>
          <w:tblCellSpacing w:w="15" w:type="dxa"/>
        </w:trPr>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9958" w:type="dxa"/>
            <w:gridSpan w:val="1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67"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человек - 792</w:t>
            </w:r>
          </w:p>
        </w:tc>
      </w:tr>
      <w:tr w:rsidR="00DD70CD" w:rsidRPr="001143AA" w:rsidTr="00DD70CD">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w:t>
            </w:r>
          </w:p>
        </w:tc>
        <w:tc>
          <w:tcPr>
            <w:tcW w:w="1367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w:t>
            </w:r>
          </w:p>
        </w:tc>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общей численности</w:t>
            </w:r>
          </w:p>
        </w:tc>
      </w:tr>
      <w:tr w:rsidR="00DD70CD" w:rsidRPr="001143AA" w:rsidTr="00DD70CD">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строки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очной форме обучения</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заочной форме обучения</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форме обучения экстернат</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очной, заочной и экстернатной формам обучения</w:t>
            </w:r>
          </w:p>
        </w:tc>
        <w:tc>
          <w:tcPr>
            <w:tcW w:w="3511"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обучающихся (гр.12-14)</w:t>
            </w:r>
            <w:r w:rsidRPr="001143AA">
              <w:rPr>
                <w:rFonts w:ascii="Times New Roman" w:eastAsia="Times New Roman" w:hAnsi="Times New Roman" w:cs="Times New Roman"/>
                <w:sz w:val="14"/>
                <w:szCs w:val="14"/>
                <w:lang w:eastAsia="ru-RU"/>
              </w:rPr>
              <w:br/>
              <w:t>индивидуально обучаются</w:t>
            </w:r>
          </w:p>
        </w:tc>
      </w:tr>
      <w:tr w:rsidR="00DD70CD" w:rsidRPr="001143AA" w:rsidTr="00DD70CD">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 ОВЗ*</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инвали-</w:t>
            </w:r>
            <w:r w:rsidRPr="001143AA">
              <w:rPr>
                <w:rFonts w:ascii="Times New Roman" w:eastAsia="Times New Roman" w:hAnsi="Times New Roman" w:cs="Times New Roman"/>
                <w:sz w:val="14"/>
                <w:szCs w:val="14"/>
                <w:lang w:eastAsia="ru-RU"/>
              </w:rPr>
              <w:br/>
              <w:t>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детей-</w:t>
            </w:r>
            <w:r w:rsidRPr="001143AA">
              <w:rPr>
                <w:rFonts w:ascii="Times New Roman" w:eastAsia="Times New Roman" w:hAnsi="Times New Roman" w:cs="Times New Roman"/>
                <w:sz w:val="14"/>
                <w:szCs w:val="14"/>
                <w:lang w:eastAsia="ru-RU"/>
              </w:rPr>
              <w:br/>
              <w:t>инвалидов</w:t>
            </w:r>
          </w:p>
        </w:tc>
      </w:tr>
      <w:tr w:rsidR="00DD70CD" w:rsidRPr="001143AA" w:rsidTr="00DD70C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r>
      <w:tr w:rsidR="00DD70CD" w:rsidRPr="001143AA" w:rsidTr="00DD70C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9958" w:type="dxa"/>
            <w:gridSpan w:val="17"/>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________________</w:t>
            </w:r>
            <w:r w:rsidRPr="001143AA">
              <w:rPr>
                <w:rFonts w:ascii="Times New Roman" w:eastAsia="Times New Roman" w:hAnsi="Times New Roman" w:cs="Times New Roman"/>
                <w:sz w:val="14"/>
                <w:szCs w:val="14"/>
                <w:lang w:eastAsia="ru-RU"/>
              </w:rPr>
              <w:br/>
              <w:t>     * ОВЗ - с ограниченными возможностями здоровья.</w:t>
            </w:r>
          </w:p>
        </w:tc>
      </w:tr>
    </w:tbl>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12. Распределение обучающихся с ограниченными возможностями здоровья и инвалидов по возрасту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726"/>
        <w:gridCol w:w="1139"/>
        <w:gridCol w:w="1139"/>
        <w:gridCol w:w="1878"/>
        <w:gridCol w:w="1324"/>
        <w:gridCol w:w="1508"/>
        <w:gridCol w:w="1154"/>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197" w:type="dxa"/>
            <w:gridSpan w:val="8"/>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Код по </w:t>
            </w:r>
            <w:hyperlink r:id="rId168" w:history="1">
              <w:r w:rsidRPr="001143AA">
                <w:rPr>
                  <w:rFonts w:ascii="Times New Roman" w:eastAsia="Times New Roman" w:hAnsi="Times New Roman" w:cs="Times New Roman"/>
                  <w:color w:val="0000FF"/>
                  <w:sz w:val="18"/>
                  <w:szCs w:val="18"/>
                  <w:u w:val="single"/>
                  <w:lang w:eastAsia="ru-RU"/>
                </w:rPr>
                <w:t>ОКЕИ</w:t>
              </w:r>
            </w:hyperlink>
            <w:r w:rsidRPr="001143AA">
              <w:rPr>
                <w:rFonts w:ascii="Times New Roman" w:eastAsia="Times New Roman" w:hAnsi="Times New Roman" w:cs="Times New Roman"/>
                <w:sz w:val="18"/>
                <w:szCs w:val="18"/>
                <w:lang w:eastAsia="ru-RU"/>
              </w:rPr>
              <w:t>: человек - 792</w:t>
            </w: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N 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Всего обучаю-</w:t>
            </w:r>
          </w:p>
        </w:tc>
        <w:tc>
          <w:tcPr>
            <w:tcW w:w="57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них в возрасте (число полных лет на 1 января 2013 года)</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щихся (сумма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15 лет и моложе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16-17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18-29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30 лет и старше</w:t>
            </w: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граф 4-7)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1997 и последующие годы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1996-1995 г.г.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1994-1983 гг.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1982 год и ранее</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7</w:t>
            </w:r>
          </w:p>
        </w:tc>
      </w:tr>
      <w:tr w:rsidR="00DD70CD" w:rsidRPr="001143AA" w:rsidTr="00DD70CD">
        <w:trPr>
          <w:tblCellSpacing w:w="15" w:type="dxa"/>
        </w:trPr>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Из общей численности обучающихся: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детей-инвалидов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X</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47"/>
        <w:gridCol w:w="334"/>
        <w:gridCol w:w="1154"/>
      </w:tblGrid>
      <w:tr w:rsidR="00DD70CD" w:rsidRPr="001143AA" w:rsidTr="00DD70CD">
        <w:trPr>
          <w:trHeight w:val="15"/>
          <w:tblCellSpacing w:w="15" w:type="dxa"/>
        </w:trPr>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(подпись)</w:t>
            </w: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(дата составления</w:t>
            </w:r>
            <w:r w:rsidRPr="001143AA">
              <w:rPr>
                <w:rFonts w:ascii="Times New Roman" w:eastAsia="Times New Roman" w:hAnsi="Times New Roman" w:cs="Times New Roman"/>
                <w:sz w:val="18"/>
                <w:szCs w:val="18"/>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169"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СВ-1</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170" w:history="1">
        <w:r w:rsidRPr="00DD70CD">
          <w:rPr>
            <w:rFonts w:ascii="Times New Roman" w:eastAsia="Times New Roman" w:hAnsi="Times New Roman" w:cs="Times New Roman"/>
            <w:color w:val="0000FF"/>
            <w:sz w:val="24"/>
            <w:szCs w:val="24"/>
            <w:u w:val="single"/>
            <w:lang w:eastAsia="ru-RU"/>
          </w:rPr>
          <w:t>форма N ОШ-5</w:t>
        </w:r>
      </w:hyperlink>
      <w:r w:rsidRPr="00DD70CD">
        <w:rPr>
          <w:rFonts w:ascii="Times New Roman" w:eastAsia="Times New Roman" w:hAnsi="Times New Roman" w:cs="Times New Roman"/>
          <w:sz w:val="24"/>
          <w:szCs w:val="24"/>
          <w:lang w:eastAsia="ru-RU"/>
        </w:rPr>
        <w:t xml:space="preserve">) вечерних (сменных) общеобразовательных учреждений с очной, заочной, очно-заочной (вечерней), с экстернатной формами обучения; </w:t>
      </w:r>
      <w:r w:rsidRPr="00DD70CD">
        <w:rPr>
          <w:rFonts w:ascii="Times New Roman" w:eastAsia="Times New Roman" w:hAnsi="Times New Roman" w:cs="Times New Roman"/>
          <w:sz w:val="24"/>
          <w:szCs w:val="24"/>
          <w:lang w:eastAsia="ru-RU"/>
        </w:rPr>
        <w:lastRenderedPageBreak/>
        <w:t>центров образования; открытых (сменных) общеобразовательных учреждений; вечерних (сменных) общеобразовательных учреждений при исправительно-трудовых учреждениях (ИТУ) и воспитательно-трудовых колониях; учреждений для лиц с ограниченными возможностями здоровья; общеобразовательных учреждений,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следующее,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171"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172"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17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государственной статистики.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Общие сведения об образовательных учреждениях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01 показываются сведения о вечерних (сменных) общеобразовательных учреждениях (без учреждений для лиц с ограниченными возможностями здоровья); сведения об учреждениях для лиц с ограниченными возможностями здоровья показываются по строке 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01 должны быть равны сумме данных строк 02-05 по соответствующим графам; а также - должны быть равны сумме данных строк 06-09.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05 графы 4 должны быть равны данным строки 08 графы 7 раздела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10 по графе 3 следует показать "в том числе" из строк 06-09 число учреждений, в которых организованы классы для лиц с ограниченными возможностями здоровья, а по графам 4-6 - сведения об этих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строки 10 "в том числе" следует выделить число учреждений для неслышащих и слабослышащих - строка 11, а также число учреждений для незрячих и слабовидящих - строка 12. В сумме данные по строкам 11 и 12 должны быть равны строке 10 для всех граф (так как по Положению о вечерних (сменных) общеобразовательных учреждениях учреждений с другими типами быть не может).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По строке 16 "кроме того" приводятся сведения о дневных общеобразовательных учреждениях, при которых созданы классы очно-заочного обучения, группы заочников, учебно-консультационные пункты. В графе 3 строки 16 следует показать число дневных общеобразовательных учреждений, при которых организовано обучение; в графе 4 - численность обучающихся в классах (группах) очно-заочного обучения, заочного обучения и обучающихся в учебно-консультационных пунктах.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по графе 4 показывается общая численность обучающихся в вечерних (сменных)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Распределение обучающихся по времени занятий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Данные строки 18 графы 4 раздела 1 должны быть равны сумме данных строк 01, 02, 03 по графе 3 раздела 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Число классов и численность обучающихся в них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строке 07 приводятся сведения по 10-12 (13-16) классам суммарно.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10 по всем строкам показываются данные об обучающихся, оставшихся на повторный курс обучения в вечерних (сменных) общеобразовательных учреждениях в прошлом учебном году ("в том числе" из графы 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09 (из строки 04 графы 8) показываются данные об обучающихся, окончивших в прошлом учебном году и ранее основное </w:t>
      </w:r>
      <w:r w:rsidRPr="00DD70CD">
        <w:rPr>
          <w:rFonts w:ascii="Times New Roman" w:eastAsia="Times New Roman" w:hAnsi="Times New Roman" w:cs="Times New Roman"/>
          <w:sz w:val="24"/>
          <w:szCs w:val="24"/>
          <w:u w:val="single"/>
          <w:lang w:eastAsia="ru-RU"/>
        </w:rPr>
        <w:t>дневное</w:t>
      </w:r>
      <w:r w:rsidRPr="00DD70CD">
        <w:rPr>
          <w:rFonts w:ascii="Times New Roman" w:eastAsia="Times New Roman" w:hAnsi="Times New Roman" w:cs="Times New Roman"/>
          <w:sz w:val="24"/>
          <w:szCs w:val="24"/>
          <w:lang w:eastAsia="ru-RU"/>
        </w:rPr>
        <w:t xml:space="preserve"> общеобразовательное учреждение, включая второгодников и лиц, обучавшихся после окончания 9-го класса дневного общеобразовательного учреждения в других учебных заведениях.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11 (из строки 04 графы 8) приводится численность обучающихся, окончивших в прошлом учебном году и ранее основное </w:t>
      </w:r>
      <w:r w:rsidRPr="00DD70CD">
        <w:rPr>
          <w:rFonts w:ascii="Times New Roman" w:eastAsia="Times New Roman" w:hAnsi="Times New Roman" w:cs="Times New Roman"/>
          <w:sz w:val="24"/>
          <w:szCs w:val="24"/>
          <w:u w:val="single"/>
          <w:lang w:eastAsia="ru-RU"/>
        </w:rPr>
        <w:t>вечернее</w:t>
      </w:r>
      <w:r w:rsidRPr="00DD70CD">
        <w:rPr>
          <w:rFonts w:ascii="Times New Roman" w:eastAsia="Times New Roman" w:hAnsi="Times New Roman" w:cs="Times New Roman"/>
          <w:sz w:val="24"/>
          <w:szCs w:val="24"/>
          <w:lang w:eastAsia="ru-RU"/>
        </w:rPr>
        <w:t xml:space="preserve"> (сменное) общеобразовательное учреждение, включая второгодников и лиц, обучавшихся после окончания 9-го класса основного вечернего (сменного) общеобразовательного учреждения в других учебных заведениях.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данных строк 09 и 11, как правило, равна данным строки 04 по графе 8 или меньше за счет обучающихся, окончивших 9 классы в </w:t>
      </w:r>
      <w:r w:rsidRPr="00DD70CD">
        <w:rPr>
          <w:rFonts w:ascii="Times New Roman" w:eastAsia="Times New Roman" w:hAnsi="Times New Roman" w:cs="Times New Roman"/>
          <w:sz w:val="24"/>
          <w:szCs w:val="24"/>
          <w:lang w:eastAsia="ru-RU"/>
        </w:rPr>
        <w:lastRenderedPageBreak/>
        <w:t>образовательных учреждениях начального профессионального образования, и обучающихся в образовательных учреждениях для обучающихся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17 показывается общая численность обучающихся выпускных классов из числа обучающихся в 11-12 классов (строка 05 графа 8).</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18 показывается численность обучающихся выпускных классов в сельской местности из общей численности выпускников (из строки 17).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08 графы 8 раздела 3 должны быть равны данным строки 18 графы 4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Обучающиеся в специальных (коррекционных) образовательных учреждениях показываются по тому классу, в котором числятся, а не по программе какого класса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Сведения об обучающихся, окончивших общеобразовательное учреждение или переведенных в следующий класс</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заполняется на основании данных раздела 4 первичной </w:t>
      </w:r>
      <w:hyperlink r:id="rId174" w:history="1">
        <w:r w:rsidRPr="00DD70CD">
          <w:rPr>
            <w:rFonts w:ascii="Times New Roman" w:eastAsia="Times New Roman" w:hAnsi="Times New Roman" w:cs="Times New Roman"/>
            <w:color w:val="0000FF"/>
            <w:sz w:val="24"/>
            <w:szCs w:val="24"/>
            <w:u w:val="single"/>
            <w:lang w:eastAsia="ru-RU"/>
          </w:rPr>
          <w:t>формы N ОШ-5</w:t>
        </w:r>
      </w:hyperlink>
      <w:r w:rsidRPr="00DD70CD">
        <w:rPr>
          <w:rFonts w:ascii="Times New Roman" w:eastAsia="Times New Roman" w:hAnsi="Times New Roman" w:cs="Times New Roman"/>
          <w:sz w:val="24"/>
          <w:szCs w:val="24"/>
          <w:lang w:eastAsia="ru-RU"/>
        </w:rPr>
        <w:t>. В этот раздел включаются данные о лицах, которые окончили данный класс весной или осенью.</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11-14 следует показать численность обучающихся, окончивших 13-16 классы, отдельно по каждому классу.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графы 9 и 10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сведения об обучающихся, прослушавших курс средней школы и не получивших аттестат о среднем (полном) общем образовании.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показываются сведения о лицах, получивших аттестат об основном общем образовании, а "кроме того" по строке 03 - получивших аттестат об основном общем образовании в порядке экстерната или из выпуска прошлых лет.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показываются сведения о лицах, получивших аттестат о среднем (полном) образовании, а "кроме того" по строке 05 - получивших аттестат о среднем (полном) образовании в порядке экстерната или из выпуска прошлых лет.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Кроме того, численность обучающихся, прослушавших курс средней (полной) школы и не получивших аттестат о среднем (полном) образовании, показывается в строке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специальных (коррекционных) образовательных учреждениях или классах для лиц с ограниченными возможностями здоровья, в которых 12 класс не является выпускным, сумма данных строк 4, 5 должна быть не равна данным строки 01 по графе 10.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показывается численность выпускников, допущенных к выпускным экзаменам.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08 показывается численность выпускников, участвовавших в едином государственном экзамене (ЕГЭ) из общего числа выпускников, допущенных к выпускным экзаменам (из строки 07). Учитываются только выпускники текущего учебного года, в том числе получившие образование в форме экстерната.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численности обучающихся, получивших аттестат о среднем (полном) общем образовании (сумма строк 04 + 05) выделяются обучающиеся, награжденные золотой (строка 13) и серебряной медалями (строка 14) "За особые успехи в учении".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5. Сведения о языке обучения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указываются язык или языки народов Российской Федерации, на которых ведется преподавание в образовательном учреждении Преподавание иностранных языков в этом разделе не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09-16 следует показать численность обучающихся на других языках (указать каких), кроме перечисленных в строках 02-08 этого раздела.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6. Распределение обучающихся по возрасту</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разделе 6 по строкам 01-02 данные об обучающихся вечерних (сменных) общеобразовательных учреждений (включая обучающихся в </w:t>
      </w:r>
      <w:r w:rsidRPr="00DD70CD">
        <w:rPr>
          <w:rFonts w:ascii="Times New Roman" w:eastAsia="Times New Roman" w:hAnsi="Times New Roman" w:cs="Times New Roman"/>
          <w:sz w:val="24"/>
          <w:szCs w:val="24"/>
          <w:lang w:eastAsia="ru-RU"/>
        </w:rPr>
        <w:lastRenderedPageBreak/>
        <w:t>специальных (коррекционных) классах для лиц с ограниченными возможностями здоровья) распределяются по возрасту.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численность обучающихся по всем формам обучения, показанная в строке 01 по графе 3 раздела 6, должна быть равна численности обучающихся, показанной в строке 08 по графе 8 раздела 3, а также в строке 18 по графе 4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02 по графе 3 должны быть равны данным строки 07 по графе 8 раздела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обучающихся, окончивших среднее общеобразовательное учреждение (включая сдавших экзамены в порядке экстерната за курс средней (полной) школы ) и получивших аттестат о среднем (полном) общем образовании, распределяются по возрасту в строке 03. Таким образом, в строке 03 по графе 3 показываются данные, равные сумме данных строк 04 и 05 раздела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показывается численность женщин из общей численности обучающихся (из строки 01 графы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7. Сведения об обучающихся, выбывших из образовательных учреждений в течение учебного года и летнего периода текущего года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Показываются сведения обо всех выбывших из образовательных учреждений в течение учебного года и летнего периода обучающихся (не считая окончивших 9 класс в основном общеобразовательном учреждении, 11 (12) классы в среднем (полном) общеобразовательном учреждении и 15-16 классы в образовательных учреждениях для лиц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показываются все выбывшие из 1-12 (16) классов; в строке 02 "в том числе" - выбывшие из классов, групп, УКП, организованных при дневных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по графе 3 должны быть равны сумме данных граф 04-11 по строкам 01 и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8. Сведения о материальной базе и техническом состоянии зданий учреждений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xml:space="preserve">     Раздел заполняет </w:t>
      </w:r>
      <w:r w:rsidRPr="00DD70CD">
        <w:rPr>
          <w:rFonts w:ascii="Times New Roman" w:eastAsia="Times New Roman" w:hAnsi="Times New Roman" w:cs="Times New Roman"/>
          <w:b/>
          <w:bCs/>
          <w:sz w:val="24"/>
          <w:szCs w:val="24"/>
          <w:lang w:eastAsia="ru-RU"/>
        </w:rPr>
        <w:t>только самостоятельное вечернее (сменное) общеобразовательное учреждение</w:t>
      </w:r>
      <w:r w:rsidRPr="00DD70CD">
        <w:rPr>
          <w:rFonts w:ascii="Times New Roman" w:eastAsia="Times New Roman" w:hAnsi="Times New Roman" w:cs="Times New Roman"/>
          <w:sz w:val="24"/>
          <w:szCs w:val="24"/>
          <w:lang w:eastAsia="ru-RU"/>
        </w:rPr>
        <w:t>. Дневные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 этот раздел не заполняют.</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Площадь</w:t>
      </w:r>
      <w:r w:rsidRPr="00DD70CD">
        <w:rPr>
          <w:rFonts w:ascii="Times New Roman" w:eastAsia="Times New Roman" w:hAnsi="Times New Roman" w:cs="Times New Roman"/>
          <w:sz w:val="24"/>
          <w:szCs w:val="24"/>
          <w:lang w:eastAsia="ru-RU"/>
        </w:rPr>
        <w:t xml:space="preserve"> всех земельных участков и помещений показывается </w:t>
      </w:r>
      <w:r w:rsidRPr="00DD70CD">
        <w:rPr>
          <w:rFonts w:ascii="Times New Roman" w:eastAsia="Times New Roman" w:hAnsi="Times New Roman" w:cs="Times New Roman"/>
          <w:b/>
          <w:bCs/>
          <w:sz w:val="24"/>
          <w:szCs w:val="24"/>
          <w:lang w:eastAsia="ru-RU"/>
        </w:rPr>
        <w:t>в целых квадратных метрах;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число книг</w:t>
      </w:r>
      <w:r w:rsidRPr="00DD70CD">
        <w:rPr>
          <w:rFonts w:ascii="Times New Roman" w:eastAsia="Times New Roman" w:hAnsi="Times New Roman" w:cs="Times New Roman"/>
          <w:sz w:val="24"/>
          <w:szCs w:val="24"/>
          <w:lang w:eastAsia="ru-RU"/>
        </w:rPr>
        <w:t xml:space="preserve"> (книжный фонд, школьные учебники) показывается </w:t>
      </w:r>
      <w:r w:rsidRPr="00DD70CD">
        <w:rPr>
          <w:rFonts w:ascii="Times New Roman" w:eastAsia="Times New Roman" w:hAnsi="Times New Roman" w:cs="Times New Roman"/>
          <w:b/>
          <w:bCs/>
          <w:sz w:val="24"/>
          <w:szCs w:val="24"/>
          <w:lang w:eastAsia="ru-RU"/>
        </w:rPr>
        <w:t>в единицах</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03 показывается общая площадь всех помещений в квадратных метрах. Площадь помещений, занимаемых учреждением, определяется по плану здания, а при отсутствии плана - по специальному обмеру каждого помещения.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04 включаются все классные комнаты, учебные кабинеты и лаборатории, в которых проводятся занятия с обучающимися, а по строке 05 показывается их площадь в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показываются учреждения, не имеющие никаких мастерских.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показывается число учебно-производственных и учебных мастерских, используемых для допрофессиональной и профессиональной подготовки и ОППТ обучающихся 8-11 (12) классов. В строке 07 учитываются только те учебные мастерские, в которых есть рабочие места, специально оборудованные для указанных целей.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показываются число учреждений, имеющих физкультурный зал. Физкультурным залом считается помещение, оборудованное необходимым инвентарем для занятий по физкультуре. В площадь физкультурного зала включается площадь подсобных помещений, находящихся в зале. Если занятия по физкультуре проходят в коридорах или классных комнатах, то строка 11 не заполняется.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12 показывается число учреждений, имеющих бассейн.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показывается число учреждений, имеющих актовый или лекционный зал.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14 показывается число учреждений, имеющих музей.</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15 показывается число учреждений, имеющих учебно-опытный участок, а по строке 16 площадь (в целых квадратных метрах) этих участков.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17 показывается число учреждений, имеющих подсобное сельское хозяйство, а по строке 18 площадь подсобного сельского хозяйства (в целых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следует показать суммарно число учреждений, имеющих столовую или буфет, и учреждений, имеющих посадочные места в приспособленных помещениях, в которых организовано горячее питание для обучающихся. Наличие в буфете только кофе, чая, булочек и пирожков не считается горячим питанием. Сухие пайки, выдаваемые обучающимся вместо горячего питания, не являются горячим питанием и в отчете не отражаются.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20 число учреждений, в которых организовано питание только в приспособленных помещениях. В числе столовых или буфетов не отражаются помещения в общеобразовательных учреждениях, временно приспособленных для нужд общественного питания (актовые залы, спортивные залы и т.д.)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приводятся суммарно сведения о числе посадочных мест в столовых или буфетах и в помещениях, приспособленных для раздачи пищи, а в строке 22 число посадочных мест в приспособленных помещениях.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23 следует показать численность обучающихся, пользующихся горячим питанием, т.е. получающих школьные завтраки или обеды за полную стоимость, на льготных условиях, независимо от того, какой столовой обслуживаются обучающиеся. В строке 24 показывается численность обучающихся, получающих горячее питание на льготных условиях (которые определяются местным законодательством).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25 приводятся сведения о числе учреждений, имеющих библиотеки (книжный фонд), в строке 26 - весь книжный фонд этих библиотек, в строке 27 - число школьных учебников. При этом следует иметь в виду, что данные строки 25 должны быть меньше или равны числу учреждений, указанному в строке 01.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Число книг в библиотеке (строка 26) и число школьных учебников (строка 27) показываются в единицах.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контроля данных необходимо провести аналитическую проверку: сколько книг (учебников) приходится на 1 учреждение, имеющее библиотеку (разделить данные из строки 26 (или 27) на строку 25), чтобы убедиться в реальности представленных данных.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Строки 28, 29, 31, 32, 34, 36-38 заполняются на основании данных строк 22-29 раздела 7 первичных отчетов (</w:t>
      </w:r>
      <w:hyperlink r:id="rId175" w:history="1">
        <w:r w:rsidRPr="00DD70CD">
          <w:rPr>
            <w:rFonts w:ascii="Times New Roman" w:eastAsia="Times New Roman" w:hAnsi="Times New Roman" w:cs="Times New Roman"/>
            <w:color w:val="0000FF"/>
            <w:sz w:val="24"/>
            <w:szCs w:val="24"/>
            <w:u w:val="single"/>
            <w:lang w:eastAsia="ru-RU"/>
          </w:rPr>
          <w:t>форма N ОШ-5</w:t>
        </w:r>
      </w:hyperlink>
      <w:r w:rsidRPr="00DD70CD">
        <w:rPr>
          <w:rFonts w:ascii="Times New Roman" w:eastAsia="Times New Roman" w:hAnsi="Times New Roman" w:cs="Times New Roman"/>
          <w:sz w:val="24"/>
          <w:szCs w:val="24"/>
          <w:lang w:eastAsia="ru-RU"/>
        </w:rPr>
        <w:t>). Данные этих строк должны быть меньше или равны данным, указанным в строке 01 по соответствующим графам. К образовательным учреждениям, требующим капитального ремонта (строка 28), относятся здания, на которые составлена и утверждена местными органами управления образования дефектная ведомость (акт) на капитальный ремонт. В строку 31 (находятся в аварийном состоянии) включаются только учебные здания учреждений, подлежащие сносу, на которые бюро технической инвентаризации дало соответствующее заключение.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34 показываются учреждения, имеющие все виды благоустройства. Это те учреждения, которые имеют одновременно водопровод, канализацию, центральное отопление и обеспечены электроэнергией. По строке 36 - имеющие водопровод, по строке 37 - центральное отопление, по строке 38 - канализацию. Данные этих строк должны быть меньше или равны данным по строке 34. Учреждение, оборудованное водопроводом, имеет внутри распределительную сеть водопроводных труб, в которые вода поступает из сети центрального водоснабжения или артезианской скважины.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учреждении имеется канализационное устройство для стока хозяйственно-фекальных вод в уличную канализационную сеть или поглощающие колодцы, то такое учреждение оборудовано канализацией.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 имеет центральное отопление, если оно обеспечивается теплом независимо от его источника: от своей котельной, групповой котельной, от ТЭЦ.</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34 (имеют все виды благоустройств) не может быть больше строки 36 (наличие водопровода), или строки 37 (наличие центрального отопления), или строки 38 (наличие канализации).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41 показывается число общеобразовательных учреждений, имеющих автотранспортные средства, предназначенные для перевозки обучающихся (автобусы, микроавтобусы, легковые автомобили и т.п.).</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42 показывается имеющееся число автотранспортных средств, предназначенных для перевозки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43 показывается общее число пассажирских мест (сидячих мест, помимо сиденья водителя), имеющихся в этих автотранспортных средствах, предназначенных для перевозки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46 показывается число общеобразовательных учреждений, имеющих кабинеты информатики и вычислительной техники.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47 показывается число кабинетов основ информатики и вычислительной техники, в строке 48 - в них рабочих мест с ЭВМ. Рабочее место с ЭВМ должно иметь клавиатуру или другое устройство для ввода информации в ЭВМ, монитор или другое устройство для </w:t>
      </w:r>
      <w:r w:rsidRPr="00DD70CD">
        <w:rPr>
          <w:rFonts w:ascii="Times New Roman" w:eastAsia="Times New Roman" w:hAnsi="Times New Roman" w:cs="Times New Roman"/>
          <w:sz w:val="24"/>
          <w:szCs w:val="24"/>
          <w:lang w:eastAsia="ru-RU"/>
        </w:rPr>
        <w:lastRenderedPageBreak/>
        <w:t>отображения информации и т.д. Место учителя в строку не включается.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49 показывается число всех имеющихся персональных компьютеров (ЭВМ), из них в строке 50 показывается число персональных ЭВМ, приобретенных за последний отчетный период.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51 показывается число персональных ЭВМ из всех имеющихся (из стр.49), которые используются в учебных целях. Информация по этой строке может дублироваться с данными строки 48 , если в кабинетах информатики установлены только персональные ЭВМ.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52 показывается число учреждений, имеющих локальные вычислительные сети.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53 показывается, какое количество из общего числа персональных ЭВМ (из стр.49) находится в составе локальных вычислительных сетей.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54 показывается число персональных ЭВМ, используемых в учебных целях, из числа находящихся в составе локальных вычислительных сетей (из строки 53).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55 показывается число переносных компьютеров (ноутбуков, планшетов) из общего числа персональных ЭВМ (из строки 49).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56 показывается число переносных компьютеров (ноутбуков, планшетов), используемых в учебных целях, из общего числа переносных компьютеров (из строки 55).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57 показывается число учреждений, подключенных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58-60 показывается число учреждений по типам подключения к сети Интернет: в строке 58 - имеющие подключение по модему, в строке 59 - имеющие выделенную линию, в строке 60 - спутниковое подключение. В случае смешанного типа подключения указывается подключение, которое обеспечивает входящий трафик.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61-64 указывается число учреждений, имеющих скорость подключения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128 кбит/с до 256 кбит/с - по строке 61;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256 кбит/с до 1 мбит/с - по строке 62;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если скорость подключения равна от 1 мбит/с до 5 мбит/с - по строке 63;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5 мбит/с и выше - по строке 64.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65 показывается, какое число персональных ЭВМ из общего числа (из стр.49) подключено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66 показывается число персональных ЭВМ, используемых в учебных целях, из числа подключенных к сети Интернет (из строки 65).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67 показывается число учреждений, имеющих хотя бы один адрес электронной почты.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68 показывается число учреждений, имеющих собственный сайт в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69 показывается число учреждений, в которых ведется электронный дневник, журнал успеваемости (предоставление информации о текущей успеваемости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70 показывается число учреждений, имеющих электронную библиотеку. Электронной библиотекой считается наличие в учреждении более 5 дисков.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71 показывается число учреждений, реализующих образовательные программы с использованием дистанционных образовательных технологий.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72-74 показывается число учреждений, имеющих пожарную сигнализацию (стр.72), дымовые извещатели (стр.73), пожарные краны и рукава (стр.74).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75 показывается число огнетушителей в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76 показывается число учреждений, имеющих охрану, в строке 77 - численность сотрудников охраны.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78 показывается число учреждений, имеющих системы видеонаблюдения.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79 показывается число учреждений, имеющих "тревожную кнопку".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В строке 80 показывается число учреждений, в которых созданы условия для беспрепятственного доступа инвалидов (в соответствии со </w:t>
      </w:r>
      <w:hyperlink r:id="rId176" w:history="1">
        <w:r w:rsidRPr="00DD70CD">
          <w:rPr>
            <w:rFonts w:ascii="Times New Roman" w:eastAsia="Times New Roman" w:hAnsi="Times New Roman" w:cs="Times New Roman"/>
            <w:color w:val="0000FF"/>
            <w:sz w:val="24"/>
            <w:szCs w:val="24"/>
            <w:u w:val="single"/>
            <w:lang w:eastAsia="ru-RU"/>
          </w:rPr>
          <w:t>статьей 15 Федерального закона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81 показывается число учреждений, разместивших на сайте нормативно закрепленный перечень сведений о своей деятельности.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9. Сведения о помещениях самостоятельных образовательных учреждений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разделе 9 показываются сведения о помещениях </w:t>
      </w:r>
      <w:r w:rsidRPr="00DD70CD">
        <w:rPr>
          <w:rFonts w:ascii="Times New Roman" w:eastAsia="Times New Roman" w:hAnsi="Times New Roman" w:cs="Times New Roman"/>
          <w:b/>
          <w:bCs/>
          <w:sz w:val="24"/>
          <w:szCs w:val="24"/>
          <w:lang w:eastAsia="ru-RU"/>
        </w:rPr>
        <w:t>самостоятельных</w:t>
      </w:r>
      <w:r w:rsidRPr="00DD70CD">
        <w:rPr>
          <w:rFonts w:ascii="Times New Roman" w:eastAsia="Times New Roman" w:hAnsi="Times New Roman" w:cs="Times New Roman"/>
          <w:sz w:val="24"/>
          <w:szCs w:val="24"/>
          <w:lang w:eastAsia="ru-RU"/>
        </w:rPr>
        <w:t xml:space="preserve"> вечерних (сменных) общеобразовательных учреждений. Если учреждения проводят занятия в помещении другого учреждения (например, дневном общеобразовательном учреждении или в помещениях предприятия), то показывается площадь только тех классных комнат и учебных кабинетов, которые непосредственно используются данными учреждениями.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Дневные общеобразовательные учреждения, при которых для организации образовательного процесса созданы классы (группы) с очно-заочной (вечерней), заочной формами обучения, учебно-консультационные пункты, в этом разделе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01-03 показываются учреждения, использующие для занятий только один вид помещений: если только собственные - в строке 01, если только других образовательных учреждений - в строке 02, если только предприятий и организаций - в строке 03.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04 показываются учреждения, использующие для занятий различные виды помещений, например: и собственные и других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данных строк 01-04 по графе 3 раздела 9 должна быть равна данным строки 14, гр.3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10. Сведения о численности и составе работников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Раздел 10 </w:t>
      </w:r>
      <w:r w:rsidRPr="00DD70CD">
        <w:rPr>
          <w:rFonts w:ascii="Times New Roman" w:eastAsia="Times New Roman" w:hAnsi="Times New Roman" w:cs="Times New Roman"/>
          <w:b/>
          <w:bCs/>
          <w:sz w:val="24"/>
          <w:szCs w:val="24"/>
          <w:lang w:eastAsia="ru-RU"/>
        </w:rPr>
        <w:t>не заполняют</w:t>
      </w:r>
      <w:r w:rsidRPr="00DD70CD">
        <w:rPr>
          <w:rFonts w:ascii="Times New Roman" w:eastAsia="Times New Roman" w:hAnsi="Times New Roman" w:cs="Times New Roman"/>
          <w:sz w:val="24"/>
          <w:szCs w:val="24"/>
          <w:lang w:eastAsia="ru-RU"/>
        </w:rPr>
        <w:t xml:space="preserve"> дневные общеобразовательные учреждения, при которых для организации образовательного процесса созданы </w:t>
      </w:r>
      <w:r w:rsidRPr="00DD70CD">
        <w:rPr>
          <w:rFonts w:ascii="Times New Roman" w:eastAsia="Times New Roman" w:hAnsi="Times New Roman" w:cs="Times New Roman"/>
          <w:sz w:val="24"/>
          <w:szCs w:val="24"/>
          <w:lang w:eastAsia="ru-RU"/>
        </w:rPr>
        <w:lastRenderedPageBreak/>
        <w:t xml:space="preserve">классы (группы) с очно-заочной (вечерней), заочной формами обучения, учебно-консультационные пункты (из строки 16 раздела 1). Работники этих учреждений отражаются в </w:t>
      </w:r>
      <w:hyperlink r:id="rId177" w:history="1">
        <w:r w:rsidRPr="00DD70CD">
          <w:rPr>
            <w:rFonts w:ascii="Times New Roman" w:eastAsia="Times New Roman" w:hAnsi="Times New Roman" w:cs="Times New Roman"/>
            <w:color w:val="0000FF"/>
            <w:sz w:val="24"/>
            <w:szCs w:val="24"/>
            <w:u w:val="single"/>
            <w:lang w:eastAsia="ru-RU"/>
          </w:rPr>
          <w:t>отчете 83-РИК</w:t>
        </w:r>
      </w:hyperlink>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По строке 01 показываются сведения обо всех работниках вечерних (сменных) общеобразовательных учреждений, которые подразделяются на руководящих работников (строка 02), педагогических работников (строка 07), учебно-вспомогательный (строка 37) и обслуживающий (строка 38)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показываются руководящие работники - это директор (строка 03), заместители директора (строка 04), главный бухгалтер (строка 05) и другие руководящие работники (например, завуч) (строка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отражаются все педагогические работники, работающие в учреждении (учителя (строка 08), учителя-логопеды (строка 28), мастера производственного обучения (строка 29), педагоги-психологи (строка 30), социальные педагоги (строка 31), воспитатели (строка 32), тьюторы (строка 33)). Если по какой-либо причине педагогического работника невозможно отнести ни к одной из перечисленных групп, то его показывают в строке 34 - другие педагогические работники.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учителях показываются в строках 09-27 (русского языка и литературы,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прочих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35 необходимо показать педагогический персонал, работающий в специальных (коррекционных) классах для обучающихся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35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отражается педагогический персонал, получающий надбавки за работу с обучающимися с ограниченными возможностями здоровья, которые обучаются в обычных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Сведения о работнике показываются единожды и только по той строке, которая соответствует основному месту работы этого работника</w:t>
      </w:r>
      <w:r w:rsidRPr="00DD70CD">
        <w:rPr>
          <w:rFonts w:ascii="Times New Roman" w:eastAsia="Times New Roman" w:hAnsi="Times New Roman" w:cs="Times New Roman"/>
          <w:sz w:val="24"/>
          <w:szCs w:val="24"/>
          <w:lang w:eastAsia="ru-RU"/>
        </w:rPr>
        <w:t xml:space="preserve"> (например, если директор (или заместитель директора) преподает какой-либо предмет, то он показывается в строке 03 (или 04), а </w:t>
      </w:r>
      <w:r w:rsidRPr="00DD70CD">
        <w:rPr>
          <w:rFonts w:ascii="Times New Roman" w:eastAsia="Times New Roman" w:hAnsi="Times New Roman" w:cs="Times New Roman"/>
          <w:sz w:val="24"/>
          <w:szCs w:val="24"/>
          <w:lang w:eastAsia="ru-RU"/>
        </w:rPr>
        <w:lastRenderedPageBreak/>
        <w:t>как внутренний совместитель он показывается в графе 8). Предмет, по которому происходит внутреннее совместительство, в отчете не отражается.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Это относится к преподавателям, ведущим несколько предметов. Они показываются по основной дисциплине (например, учитель математики имеет внутреннее совместительство по физике: он показывается по строке математики (строка 12) в графе 3 - по основной дисциплине и графе 8 - как факт, что имеет внутреннее совместительство (физика, как преподаваемый предмет, не отражается).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показывается число вакантных должностей. Общее число вакантных должностей (строка 01) по всему учреждению складывается из вакантных должностей по строкам: строка 02 (руководящие работники) + строка 37 (учебно-вспомогательный персонал) + строка 38 (обслуживающий персонал) + строка 07 (педагогические работники - эта ячейка не заполняется, но в строку 01 эти данные включаются). Поэтому значение строки 01 графы 4 больше или равно сумме строк 02 + 37 + 38 (больше на число вакантных должностей педагогических работников).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работник имеет неполную занятость, то его необходимо показать по графе 6, если полную - в 7 графе. Но сумма работников, имеющих неполную и полную занятость, должна быть равна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квалификации работников составляются на основе приказов о присвоении квалификации как в самом учреждении, так и в органе управления, в чьем подчинении находится отчитывающееся учреждение. Сумма граф по квалификационным категориям работников (высшей, первой, второй и не имеющих категорий) должна равняться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Кроме того, помимо общей численности работников (по графе 3) в графе 13 необходимо показать всех внешних совместителей, работающих в данном учреждении, в том числе женщин (в графе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15-20 показывается уровень образования работников. Общая численность работников (графа 3) складывается из численности работников, имеющих образование: графа 15 (высшее профессиональное) + графа 17 (среднее профессиональное) + графа 19 (начальное профессиональное) + графа 20 (среднее (полное) общее) + образование ниже среднего (полного) общего (не выделяется в отдельной графе, но в графу 3 включается). Поэтому значение графы 3 больше или равно сумме граф 15 + 17 + 19 + 20 (больше на численность работников с образованием ниже среднего (полного) общего).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о стаже работы отражаются в графах 21-25.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возрасте работников учреждения показываются в графах 26-30.</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графе 28 из общей численности работников (графа 3) показывается численность работников, имеющих на отчетную дату 35 полных лет и более. В графе 29 показывается численность работающих пенсионеров (из графы 28), в графе 30 - (из графы 29) численность женщин-пенсионеров.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справке</w:t>
      </w:r>
      <w:r w:rsidRPr="00DD70CD">
        <w:rPr>
          <w:rFonts w:ascii="Times New Roman" w:eastAsia="Times New Roman" w:hAnsi="Times New Roman" w:cs="Times New Roman"/>
          <w:sz w:val="24"/>
          <w:szCs w:val="24"/>
          <w:lang w:eastAsia="ru-RU"/>
        </w:rPr>
        <w:t xml:space="preserve"> (строки 39-42)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43 и 44 справочно из общей численности работников (из строки 01) показывается численность учителей-дефектологов.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45 из общей численности учителей (из строки 08) показывается численность учителей в возрасте до 30 лет (29 лет включительно).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46 из общей численности руководящих работников (из строки 02) показывается численность руководителей, прошедших в течение последних трех лет повышение квалификации и (или) профессиональную переподготовку.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11. Сведения об обучающихся с ограниченными возможностями здоровья и инвалидах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Используемые в отчете понятия: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сюда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DD70CD">
        <w:rPr>
          <w:rFonts w:ascii="Times New Roman" w:eastAsia="Times New Roman" w:hAnsi="Times New Roman" w:cs="Times New Roman"/>
          <w:sz w:val="24"/>
          <w:szCs w:val="24"/>
          <w:lang w:eastAsia="ru-RU"/>
        </w:rPr>
        <w:lastRenderedPageBreak/>
        <w:t>(</w:t>
      </w:r>
      <w:hyperlink r:id="rId178"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179"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180"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обучающегося с ограниченными возможностями здоровья (ОВЗ) несколько видов заболеваний, он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обучающийся имеет ОВЗ и является инвалидом, он показывается и как имеющий ОВЗ, и как инвалид.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Следует обратить внимание, что численность инвалидов и детей-инвалидов показывается отдельно.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Справке 01 показывается численность обучающихся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3 - обучающиеся по очной, очно-заочной, в графе 6 - по заочной форме обучения, в графе 9 - по форме обучения экстернат. В графе 12 - по всем формам обучения (равна сумме граф (3 + 6 + 9)). В графе 15 выделяются из графы 12 численность индивидуально обучающихся учащихся с ОВЗ;</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показывается численность 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 обучающиеся по очной, очно-заочной, в графе 7 - по заочной форме обучения, в графе 10 - по форме обучения экстернат. В графе 13 - по всем формам обучения (равна сумме граф (4 + 7 + 10)). В графе 16 выделяется из графы 13 численность индивидуально обучающихся 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показывается численность детей-инвалидов: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5 - обучающиеся по очной, очно-заочной, в графе 8 - по заочной форме обучения, в графе 11 - по форме обучения экстернат. В графе 14 - по всем формам обучения (равна сумме граф (5 + 8 + 11)). В графе 17 выделяется из графы 14 численность индивидуально обучающихся детей-инвалидов.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lastRenderedPageBreak/>
        <w:t>Раздел 12. Распределение обучающихся с ограниченными возможностями здоровья и инвалидов по возрасту</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12 данные об обучающихся вечерних (сменных) общеобразовательных учреждений (включая обучающихся в специальных (коррекционных) классах для лиц с ограниченными возможностями здоровья) распределяются по возрасту: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 обучающиеся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 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03 - дети-инвалиды.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Д-4 "Сведения о материальной базе учреждений, реализующих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81"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182"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1458" w:type="dxa"/>
            <w:gridSpan w:val="3"/>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МАТЕРИАЛЬНОЙ БАЗЕ УЧРЕЖДЕНИЙ, РЕАЛИЗУЮЩИХ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на начало 20__/20__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Форма N Д-4</w:t>
            </w:r>
          </w:p>
        </w:tc>
      </w:tr>
      <w:tr w:rsidR="00DD70CD" w:rsidRPr="001143AA"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Приказ Росстата:</w:t>
            </w:r>
            <w:r w:rsidRPr="001143AA">
              <w:rPr>
                <w:rFonts w:ascii="Times New Roman" w:eastAsia="Times New Roman" w:hAnsi="Times New Roman" w:cs="Times New Roman"/>
                <w:sz w:val="18"/>
                <w:szCs w:val="18"/>
                <w:lang w:eastAsia="ru-RU"/>
              </w:rPr>
              <w:br/>
              <w:t>Об утверждении формы</w:t>
            </w:r>
            <w:r w:rsidRPr="001143AA">
              <w:rPr>
                <w:rFonts w:ascii="Times New Roman" w:eastAsia="Times New Roman" w:hAnsi="Times New Roman" w:cs="Times New Roman"/>
                <w:sz w:val="18"/>
                <w:szCs w:val="18"/>
                <w:lang w:eastAsia="ru-RU"/>
              </w:rPr>
              <w:br/>
              <w:t>от 27.08.2012 N 466</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 внесении изменений</w:t>
            </w:r>
            <w:r w:rsidRPr="001143AA">
              <w:rPr>
                <w:rFonts w:ascii="Times New Roman" w:eastAsia="Times New Roman" w:hAnsi="Times New Roman" w:cs="Times New Roman"/>
                <w:sz w:val="18"/>
                <w:szCs w:val="18"/>
                <w:lang w:eastAsia="ru-RU"/>
              </w:rPr>
              <w:br/>
              <w:t>(при наличии)</w:t>
            </w:r>
          </w:p>
        </w:tc>
      </w:tr>
      <w:tr w:rsidR="00DD70CD" w:rsidRPr="001143AA"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от __________ N ____</w:t>
            </w:r>
            <w:r w:rsidRPr="001143AA">
              <w:rPr>
                <w:rFonts w:ascii="Times New Roman" w:eastAsia="Times New Roman" w:hAnsi="Times New Roman" w:cs="Times New Roman"/>
                <w:sz w:val="18"/>
                <w:szCs w:val="18"/>
                <w:lang w:eastAsia="ru-RU"/>
              </w:rPr>
              <w:br/>
            </w:r>
            <w:r w:rsidRPr="001143AA">
              <w:rPr>
                <w:rFonts w:ascii="Times New Roman" w:eastAsia="Times New Roman" w:hAnsi="Times New Roman" w:cs="Times New Roman"/>
                <w:sz w:val="18"/>
                <w:szCs w:val="18"/>
                <w:lang w:eastAsia="ru-RU"/>
              </w:rPr>
              <w:br/>
              <w:t>от __________ N ____</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 раз в год</w:t>
            </w:r>
          </w:p>
        </w:tc>
      </w:tr>
      <w:tr w:rsidR="00DD70CD" w:rsidRPr="001143AA"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Код</w:t>
            </w:r>
          </w:p>
        </w:tc>
      </w:tr>
      <w:tr w:rsidR="00DD70CD" w:rsidRPr="001143AA"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формы</w:t>
            </w:r>
            <w:r w:rsidRPr="001143AA">
              <w:rPr>
                <w:rFonts w:ascii="Times New Roman" w:eastAsia="Times New Roman" w:hAnsi="Times New Roman" w:cs="Times New Roman"/>
                <w:sz w:val="18"/>
                <w:szCs w:val="18"/>
                <w:lang w:eastAsia="ru-RU"/>
              </w:rPr>
              <w:br/>
              <w:t xml:space="preserve">по </w:t>
            </w:r>
            <w:hyperlink r:id="rId183" w:history="1">
              <w:r w:rsidRPr="001143AA">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 xml:space="preserve">отчитывающейся организации по </w:t>
            </w:r>
            <w:hyperlink r:id="rId184" w:history="1">
              <w:r w:rsidRPr="001143AA">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4</w:t>
            </w: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0609543</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Сведения о материальной базе и техническом состоянии зданий учреждений, реализующих программы общего образования, расположенных в городских поселениях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1060"/>
        <w:gridCol w:w="760"/>
        <w:gridCol w:w="771"/>
        <w:gridCol w:w="1141"/>
        <w:gridCol w:w="1090"/>
        <w:gridCol w:w="1090"/>
        <w:gridCol w:w="986"/>
        <w:gridCol w:w="1141"/>
        <w:gridCol w:w="1288"/>
        <w:gridCol w:w="1125"/>
        <w:gridCol w:w="1065"/>
        <w:gridCol w:w="1206"/>
        <w:gridCol w:w="1221"/>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1600" w:type="dxa"/>
            <w:gridSpan w:val="1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Коды по </w:t>
            </w:r>
            <w:hyperlink r:id="rId185"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квадратный метр - 055; единица - 642; место - 698; человек - 792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граф 4-13)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w:t>
            </w:r>
            <w:r w:rsidRPr="001143AA">
              <w:rPr>
                <w:rFonts w:ascii="Times New Roman" w:eastAsia="Times New Roman" w:hAnsi="Times New Roman" w:cs="Times New Roman"/>
                <w:sz w:val="14"/>
                <w:szCs w:val="14"/>
                <w:lang w:eastAsia="ru-RU"/>
              </w:rPr>
              <w:br/>
              <w:t>учреждения для детей дошкольного и младшего школьного возраста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учреждения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школы и кадетские школы-</w:t>
            </w:r>
            <w:r w:rsidRPr="001143AA">
              <w:rPr>
                <w:rFonts w:ascii="Times New Roman" w:eastAsia="Times New Roman" w:hAnsi="Times New Roman" w:cs="Times New Roman"/>
                <w:sz w:val="14"/>
                <w:szCs w:val="14"/>
                <w:lang w:eastAsia="ru-RU"/>
              </w:rPr>
              <w:br/>
              <w:t>интернаты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 с первоначаль-</w:t>
            </w:r>
            <w:r w:rsidRPr="001143AA">
              <w:rPr>
                <w:rFonts w:ascii="Times New Roman" w:eastAsia="Times New Roman" w:hAnsi="Times New Roman" w:cs="Times New Roman"/>
                <w:sz w:val="14"/>
                <w:szCs w:val="14"/>
                <w:lang w:eastAsia="ru-RU"/>
              </w:rPr>
              <w:br/>
              <w:t>ной летной подготовкой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(коррекцион-</w:t>
            </w:r>
            <w:r w:rsidRPr="001143AA">
              <w:rPr>
                <w:rFonts w:ascii="Times New Roman" w:eastAsia="Times New Roman" w:hAnsi="Times New Roman" w:cs="Times New Roman"/>
                <w:sz w:val="14"/>
                <w:szCs w:val="14"/>
                <w:lang w:eastAsia="ru-RU"/>
              </w:rPr>
              <w:br/>
              <w:t>ные) образова-</w:t>
            </w:r>
            <w:r w:rsidRPr="001143AA">
              <w:rPr>
                <w:rFonts w:ascii="Times New Roman" w:eastAsia="Times New Roman" w:hAnsi="Times New Roman" w:cs="Times New Roman"/>
                <w:sz w:val="14"/>
                <w:szCs w:val="14"/>
                <w:lang w:eastAsia="ru-RU"/>
              </w:rPr>
              <w:br/>
              <w:t>тельные уч-</w:t>
            </w:r>
            <w:r w:rsidRPr="001143AA">
              <w:rPr>
                <w:rFonts w:ascii="Times New Roman" w:eastAsia="Times New Roman" w:hAnsi="Times New Roman" w:cs="Times New Roman"/>
                <w:sz w:val="14"/>
                <w:szCs w:val="14"/>
                <w:lang w:eastAsia="ru-RU"/>
              </w:rPr>
              <w:br/>
              <w:t>реждения для обучающихся, воспитанни-</w:t>
            </w:r>
            <w:r w:rsidRPr="001143AA">
              <w:rPr>
                <w:rFonts w:ascii="Times New Roman" w:eastAsia="Times New Roman" w:hAnsi="Times New Roman" w:cs="Times New Roman"/>
                <w:sz w:val="14"/>
                <w:szCs w:val="14"/>
                <w:lang w:eastAsia="ru-RU"/>
              </w:rPr>
              <w:br/>
              <w:t>ков с ограни-</w:t>
            </w:r>
            <w:r w:rsidRPr="001143AA">
              <w:rPr>
                <w:rFonts w:ascii="Times New Roman" w:eastAsia="Times New Roman" w:hAnsi="Times New Roman" w:cs="Times New Roman"/>
                <w:sz w:val="14"/>
                <w:szCs w:val="14"/>
                <w:lang w:eastAsia="ru-RU"/>
              </w:rPr>
              <w:br/>
              <w:t>ченными возможностям</w:t>
            </w:r>
            <w:r w:rsidRPr="001143AA">
              <w:rPr>
                <w:rFonts w:ascii="Times New Roman" w:eastAsia="Times New Roman" w:hAnsi="Times New Roman" w:cs="Times New Roman"/>
                <w:sz w:val="14"/>
                <w:szCs w:val="14"/>
                <w:lang w:eastAsia="ru-RU"/>
              </w:rPr>
              <w:lastRenderedPageBreak/>
              <w:t>и здоровья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специальные учебно-</w:t>
            </w:r>
            <w:r w:rsidRPr="001143AA">
              <w:rPr>
                <w:rFonts w:ascii="Times New Roman" w:eastAsia="Times New Roman" w:hAnsi="Times New Roman" w:cs="Times New Roman"/>
                <w:sz w:val="14"/>
                <w:szCs w:val="14"/>
                <w:lang w:eastAsia="ru-RU"/>
              </w:rPr>
              <w:br/>
              <w:t>воспита-</w:t>
            </w:r>
            <w:r w:rsidRPr="001143AA">
              <w:rPr>
                <w:rFonts w:ascii="Times New Roman" w:eastAsia="Times New Roman" w:hAnsi="Times New Roman" w:cs="Times New Roman"/>
                <w:sz w:val="14"/>
                <w:szCs w:val="14"/>
                <w:lang w:eastAsia="ru-RU"/>
              </w:rPr>
              <w:br/>
              <w:t>тельные учреждения для детей и подростков с девиантным поведением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 xml:space="preserve">тельные учреждения для детей-сирот и детей, оставшихся без попечения </w:t>
            </w:r>
            <w:r w:rsidRPr="001143AA">
              <w:rPr>
                <w:rFonts w:ascii="Times New Roman" w:eastAsia="Times New Roman" w:hAnsi="Times New Roman" w:cs="Times New Roman"/>
                <w:sz w:val="14"/>
                <w:szCs w:val="14"/>
                <w:lang w:eastAsia="ru-RU"/>
              </w:rPr>
              <w:lastRenderedPageBreak/>
              <w:t>родителей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оздорови-</w:t>
            </w:r>
            <w:r w:rsidRPr="001143AA">
              <w:rPr>
                <w:rFonts w:ascii="Times New Roman" w:eastAsia="Times New Roman" w:hAnsi="Times New Roman" w:cs="Times New Roman"/>
                <w:sz w:val="14"/>
                <w:szCs w:val="14"/>
                <w:lang w:eastAsia="ru-RU"/>
              </w:rPr>
              <w:br/>
              <w:t>тельные образова-</w:t>
            </w:r>
            <w:r w:rsidRPr="001143AA">
              <w:rPr>
                <w:rFonts w:ascii="Times New Roman" w:eastAsia="Times New Roman" w:hAnsi="Times New Roman" w:cs="Times New Roman"/>
                <w:sz w:val="14"/>
                <w:szCs w:val="14"/>
                <w:lang w:eastAsia="ru-RU"/>
              </w:rPr>
              <w:br/>
              <w:t xml:space="preserve">тельные учреждения санаторного типа для детей, нуждающихся в </w:t>
            </w:r>
            <w:r w:rsidRPr="001143AA">
              <w:rPr>
                <w:rFonts w:ascii="Times New Roman" w:eastAsia="Times New Roman" w:hAnsi="Times New Roman" w:cs="Times New Roman"/>
                <w:sz w:val="14"/>
                <w:szCs w:val="14"/>
                <w:lang w:eastAsia="ru-RU"/>
              </w:rPr>
              <w:lastRenderedPageBreak/>
              <w:t>длительном лечении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образо-</w:t>
            </w:r>
            <w:r w:rsidRPr="001143AA">
              <w:rPr>
                <w:rFonts w:ascii="Times New Roman" w:eastAsia="Times New Roman" w:hAnsi="Times New Roman" w:cs="Times New Roman"/>
                <w:sz w:val="14"/>
                <w:szCs w:val="14"/>
                <w:lang w:eastAsia="ru-RU"/>
              </w:rPr>
              <w:br/>
              <w:t>вательные учреждения для детей, нуждающихся в психолого-</w:t>
            </w:r>
            <w:r w:rsidRPr="001143AA">
              <w:rPr>
                <w:rFonts w:ascii="Times New Roman" w:eastAsia="Times New Roman" w:hAnsi="Times New Roman" w:cs="Times New Roman"/>
                <w:sz w:val="14"/>
                <w:szCs w:val="14"/>
                <w:lang w:eastAsia="ru-RU"/>
              </w:rPr>
              <w:br/>
              <w:t>педагогичес-</w:t>
            </w:r>
            <w:r w:rsidRPr="001143AA">
              <w:rPr>
                <w:rFonts w:ascii="Times New Roman" w:eastAsia="Times New Roman" w:hAnsi="Times New Roman" w:cs="Times New Roman"/>
                <w:sz w:val="14"/>
                <w:szCs w:val="14"/>
                <w:lang w:eastAsia="ru-RU"/>
              </w:rPr>
              <w:br/>
              <w:t>кой и медико-</w:t>
            </w:r>
            <w:r w:rsidRPr="001143AA">
              <w:rPr>
                <w:rFonts w:ascii="Times New Roman" w:eastAsia="Times New Roman" w:hAnsi="Times New Roman" w:cs="Times New Roman"/>
                <w:sz w:val="14"/>
                <w:szCs w:val="14"/>
                <w:lang w:eastAsia="ru-RU"/>
              </w:rPr>
              <w:br/>
              <w:t xml:space="preserve">социальной </w:t>
            </w:r>
            <w:r w:rsidRPr="001143AA">
              <w:rPr>
                <w:rFonts w:ascii="Times New Roman" w:eastAsia="Times New Roman" w:hAnsi="Times New Roman" w:cs="Times New Roman"/>
                <w:sz w:val="14"/>
                <w:szCs w:val="14"/>
                <w:lang w:eastAsia="ru-RU"/>
              </w:rPr>
              <w:lastRenderedPageBreak/>
              <w:t>помощи</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зданий и сооружений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Общая площадь всех помещений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356F2ED3" wp14:editId="056434CA">
                      <wp:extent cx="102870" cy="219075"/>
                      <wp:effectExtent l="0" t="0" r="0" b="0"/>
                      <wp:docPr id="9" name="Прямоугольник 9"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FF8B8" id="Прямоугольник 9"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QrwMAAE8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Cdt79C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классных комнат (включая учебные кабинеты и лаборатории)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Их площадь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7049DE94" wp14:editId="5CECD29E">
                      <wp:extent cx="102870" cy="219075"/>
                      <wp:effectExtent l="0" t="0" r="0" b="0"/>
                      <wp:docPr id="8" name="Прямоугольник 8"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08986" id="Прямоугольник 8"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0vrgMAAE8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не имеющих никаких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тракторы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тракторов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физкультурный зал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плавательный бассейн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актовый или лекционный зал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учебно-опытный участок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площадь участка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0458E52C" wp14:editId="615C806E">
                      <wp:extent cx="102870" cy="219075"/>
                      <wp:effectExtent l="0" t="0" r="0" b="0"/>
                      <wp:docPr id="7" name="Прямоугольник 7"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40BC7" id="Прямоугольник 7"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MsrwMAAE8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&#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MbtYyy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подсобное сельское хозяйство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площадь </w:t>
            </w:r>
            <w:r w:rsidRPr="001143AA">
              <w:rPr>
                <w:rFonts w:ascii="Times New Roman" w:eastAsia="Times New Roman" w:hAnsi="Times New Roman" w:cs="Times New Roman"/>
                <w:sz w:val="14"/>
                <w:szCs w:val="14"/>
                <w:lang w:eastAsia="ru-RU"/>
              </w:rPr>
              <w:lastRenderedPageBreak/>
              <w:t>хозяйства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34B7E5B0" wp14:editId="0DF34FBB">
                      <wp:extent cx="102870" cy="219075"/>
                      <wp:effectExtent l="0" t="0" r="0" b="0"/>
                      <wp:docPr id="6" name="Прямоугольник 6"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F8E18" id="Прямоугольник 6"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Jt1wdO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столовую или буфет - всего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учреждений, в которых организовано питание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посадочных мест в столовых, буфетах - всего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посадочных мест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пользующихся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имеющих льготное обеспечение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библиотеки (книжный фонд)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число книг (включая школьные учебники), брошюр, журналов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школьных учебников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здания которых требуют капитального ремонта</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в них </w:t>
            </w:r>
            <w:r w:rsidRPr="001143AA">
              <w:rPr>
                <w:rFonts w:ascii="Times New Roman" w:eastAsia="Times New Roman" w:hAnsi="Times New Roman" w:cs="Times New Roman"/>
                <w:sz w:val="14"/>
                <w:szCs w:val="14"/>
                <w:lang w:eastAsia="ru-RU"/>
              </w:rPr>
              <w:lastRenderedPageBreak/>
              <w:t>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находящихся в аварийном состоянии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имеющих все виды благоустройства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(ед):</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водопровод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центральное отопление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автомобили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автомобилей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автотранспортные средства, предназначенные для перевозки обучающихся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автотранспортных средств, предназначенных для перевозки обучающихся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пассажирских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учреждений, имеющих автотранспортные </w:t>
            </w:r>
            <w:r w:rsidRPr="001143AA">
              <w:rPr>
                <w:rFonts w:ascii="Times New Roman" w:eastAsia="Times New Roman" w:hAnsi="Times New Roman" w:cs="Times New Roman"/>
                <w:sz w:val="14"/>
                <w:szCs w:val="14"/>
                <w:lang w:eastAsia="ru-RU"/>
              </w:rPr>
              <w:lastRenderedPageBreak/>
              <w:t>средства, предназначенные для хозяйственных нужд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автотранспортных средств, предназначенных для хозяйственных нужд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кабинеты основ информатики и вычислительной техники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кабинетов основ информатики и вычислительной техники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рабочих мест с ЭВМ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стр.49):</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приобретенны за последний год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50</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локальные вычислительные сети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в составе локальных вычислительных сетей (из стр.49)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стр.53)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переносных компьютеров (ноутбуков, планшетов) (ед) (из стр.49)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стр.55):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используются в </w:t>
            </w:r>
            <w:r w:rsidRPr="001143AA">
              <w:rPr>
                <w:rFonts w:ascii="Times New Roman" w:eastAsia="Times New Roman" w:hAnsi="Times New Roman" w:cs="Times New Roman"/>
                <w:sz w:val="14"/>
                <w:szCs w:val="14"/>
                <w:lang w:eastAsia="ru-RU"/>
              </w:rPr>
              <w:lastRenderedPageBreak/>
              <w:t>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56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подключенных к сети Интернет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стр.57) имеют тип подключения: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модем</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58</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выделенная линия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спутниковое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стр.57) имеют скорость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128 кбит/с до 256 кбит/с</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256 кбит/с до 1 мбит/с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1 мбит/с до 5 мбит/с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5 мбит/с и выше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подключенных к сети Интернет (ед) (из стр.49)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стр.65)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учреждений, имеющих адреса электронной почты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собственный сайт в сети интернет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ведется электронный дневник, электронный журнал успеваемости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учреждений, </w:t>
            </w:r>
            <w:r w:rsidRPr="001143AA">
              <w:rPr>
                <w:rFonts w:ascii="Times New Roman" w:eastAsia="Times New Roman" w:hAnsi="Times New Roman" w:cs="Times New Roman"/>
                <w:sz w:val="14"/>
                <w:szCs w:val="14"/>
                <w:lang w:eastAsia="ru-RU"/>
              </w:rPr>
              <w:lastRenderedPageBreak/>
              <w:t>имеющих электронную библиотеку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реализующих образовательные программы с использованием дистанционных технологий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пожарную сигнализацию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дымовые извещатели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пожарные краны и рукава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огнетушителей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охрану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сотрудников охраны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системы видеонаблюдения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"тревожную кнопку"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созданы условия для беспрепятственного доступа 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разместивших на сайте нормативно закрепленный перечень сведений о своей 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 материальной базе и техническом состоянии зданий учреждений, реализующих программы общего образования, расположенных в сельской местности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1060"/>
        <w:gridCol w:w="760"/>
        <w:gridCol w:w="771"/>
        <w:gridCol w:w="1141"/>
        <w:gridCol w:w="1090"/>
        <w:gridCol w:w="1090"/>
        <w:gridCol w:w="986"/>
        <w:gridCol w:w="1141"/>
        <w:gridCol w:w="1288"/>
        <w:gridCol w:w="1125"/>
        <w:gridCol w:w="1065"/>
        <w:gridCol w:w="1206"/>
        <w:gridCol w:w="1221"/>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1600" w:type="dxa"/>
            <w:gridSpan w:val="15"/>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 xml:space="preserve">Коды по </w:t>
            </w:r>
            <w:hyperlink r:id="rId186"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квадратный метр - 055; единица - 642; место - 698; человек - 792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граф 4-13)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w:t>
            </w:r>
            <w:r w:rsidRPr="001143AA">
              <w:rPr>
                <w:rFonts w:ascii="Times New Roman" w:eastAsia="Times New Roman" w:hAnsi="Times New Roman" w:cs="Times New Roman"/>
                <w:sz w:val="14"/>
                <w:szCs w:val="14"/>
                <w:lang w:eastAsia="ru-RU"/>
              </w:rPr>
              <w:br/>
              <w:t>учреждения для детей дошкольного и младшего школьного возраста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школы и кадетские школы-</w:t>
            </w:r>
            <w:r w:rsidRPr="001143AA">
              <w:rPr>
                <w:rFonts w:ascii="Times New Roman" w:eastAsia="Times New Roman" w:hAnsi="Times New Roman" w:cs="Times New Roman"/>
                <w:sz w:val="14"/>
                <w:szCs w:val="14"/>
                <w:lang w:eastAsia="ru-RU"/>
              </w:rPr>
              <w:br/>
              <w:t>интернаты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 с первоначаль-</w:t>
            </w:r>
            <w:r w:rsidRPr="001143AA">
              <w:rPr>
                <w:rFonts w:ascii="Times New Roman" w:eastAsia="Times New Roman" w:hAnsi="Times New Roman" w:cs="Times New Roman"/>
                <w:sz w:val="14"/>
                <w:szCs w:val="14"/>
                <w:lang w:eastAsia="ru-RU"/>
              </w:rPr>
              <w:br/>
              <w:t>ной летной подготовкой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(коррекцион-</w:t>
            </w:r>
            <w:r w:rsidRPr="001143AA">
              <w:rPr>
                <w:rFonts w:ascii="Times New Roman" w:eastAsia="Times New Roman" w:hAnsi="Times New Roman" w:cs="Times New Roman"/>
                <w:sz w:val="14"/>
                <w:szCs w:val="14"/>
                <w:lang w:eastAsia="ru-RU"/>
              </w:rPr>
              <w:br/>
              <w:t>ные) образова-</w:t>
            </w:r>
            <w:r w:rsidRPr="001143AA">
              <w:rPr>
                <w:rFonts w:ascii="Times New Roman" w:eastAsia="Times New Roman" w:hAnsi="Times New Roman" w:cs="Times New Roman"/>
                <w:sz w:val="14"/>
                <w:szCs w:val="14"/>
                <w:lang w:eastAsia="ru-RU"/>
              </w:rPr>
              <w:br/>
              <w:t>тельные уч-</w:t>
            </w:r>
            <w:r w:rsidRPr="001143AA">
              <w:rPr>
                <w:rFonts w:ascii="Times New Roman" w:eastAsia="Times New Roman" w:hAnsi="Times New Roman" w:cs="Times New Roman"/>
                <w:sz w:val="14"/>
                <w:szCs w:val="14"/>
                <w:lang w:eastAsia="ru-RU"/>
              </w:rPr>
              <w:br/>
              <w:t>реждения для обучающихся, воспитанни-</w:t>
            </w:r>
            <w:r w:rsidRPr="001143AA">
              <w:rPr>
                <w:rFonts w:ascii="Times New Roman" w:eastAsia="Times New Roman" w:hAnsi="Times New Roman" w:cs="Times New Roman"/>
                <w:sz w:val="14"/>
                <w:szCs w:val="14"/>
                <w:lang w:eastAsia="ru-RU"/>
              </w:rPr>
              <w:br/>
              <w:t>ков с ограни-</w:t>
            </w:r>
            <w:r w:rsidRPr="001143AA">
              <w:rPr>
                <w:rFonts w:ascii="Times New Roman" w:eastAsia="Times New Roman" w:hAnsi="Times New Roman" w:cs="Times New Roman"/>
                <w:sz w:val="14"/>
                <w:szCs w:val="14"/>
                <w:lang w:eastAsia="ru-RU"/>
              </w:rPr>
              <w:br/>
              <w:t>ченными возможностями здоровья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учебно-</w:t>
            </w:r>
            <w:r w:rsidRPr="001143AA">
              <w:rPr>
                <w:rFonts w:ascii="Times New Roman" w:eastAsia="Times New Roman" w:hAnsi="Times New Roman" w:cs="Times New Roman"/>
                <w:sz w:val="14"/>
                <w:szCs w:val="14"/>
                <w:lang w:eastAsia="ru-RU"/>
              </w:rPr>
              <w:br/>
              <w:t>воспита-</w:t>
            </w:r>
            <w:r w:rsidRPr="001143AA">
              <w:rPr>
                <w:rFonts w:ascii="Times New Roman" w:eastAsia="Times New Roman" w:hAnsi="Times New Roman" w:cs="Times New Roman"/>
                <w:sz w:val="14"/>
                <w:szCs w:val="14"/>
                <w:lang w:eastAsia="ru-RU"/>
              </w:rPr>
              <w:br/>
              <w:t>тельные учреждения для детей и подростков с девиантным поведением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 учреждения для детей-сирот 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оздорови-</w:t>
            </w:r>
            <w:r w:rsidRPr="001143AA">
              <w:rPr>
                <w:rFonts w:ascii="Times New Roman" w:eastAsia="Times New Roman" w:hAnsi="Times New Roman" w:cs="Times New Roman"/>
                <w:sz w:val="14"/>
                <w:szCs w:val="14"/>
                <w:lang w:eastAsia="ru-RU"/>
              </w:rPr>
              <w:br/>
              <w:t>тельные образова-</w:t>
            </w:r>
            <w:r w:rsidRPr="001143AA">
              <w:rPr>
                <w:rFonts w:ascii="Times New Roman" w:eastAsia="Times New Roman" w:hAnsi="Times New Roman" w:cs="Times New Roman"/>
                <w:sz w:val="14"/>
                <w:szCs w:val="14"/>
                <w:lang w:eastAsia="ru-RU"/>
              </w:rPr>
              <w:br/>
              <w:t>тельные учреждения санаторного типа для детей, нуждающихся в длительном лечении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w:t>
            </w:r>
            <w:r w:rsidRPr="001143AA">
              <w:rPr>
                <w:rFonts w:ascii="Times New Roman" w:eastAsia="Times New Roman" w:hAnsi="Times New Roman" w:cs="Times New Roman"/>
                <w:sz w:val="14"/>
                <w:szCs w:val="14"/>
                <w:lang w:eastAsia="ru-RU"/>
              </w:rPr>
              <w:br/>
              <w:t>вательные учреждения для детей, нуждающихся в психолого-</w:t>
            </w:r>
            <w:r w:rsidRPr="001143AA">
              <w:rPr>
                <w:rFonts w:ascii="Times New Roman" w:eastAsia="Times New Roman" w:hAnsi="Times New Roman" w:cs="Times New Roman"/>
                <w:sz w:val="14"/>
                <w:szCs w:val="14"/>
                <w:lang w:eastAsia="ru-RU"/>
              </w:rPr>
              <w:br/>
              <w:t>педагогичес-</w:t>
            </w:r>
            <w:r w:rsidRPr="001143AA">
              <w:rPr>
                <w:rFonts w:ascii="Times New Roman" w:eastAsia="Times New Roman" w:hAnsi="Times New Roman" w:cs="Times New Roman"/>
                <w:sz w:val="14"/>
                <w:szCs w:val="14"/>
                <w:lang w:eastAsia="ru-RU"/>
              </w:rPr>
              <w:br/>
              <w:t>кой и медико-</w:t>
            </w:r>
            <w:r w:rsidRPr="001143AA">
              <w:rPr>
                <w:rFonts w:ascii="Times New Roman" w:eastAsia="Times New Roman" w:hAnsi="Times New Roman" w:cs="Times New Roman"/>
                <w:sz w:val="14"/>
                <w:szCs w:val="14"/>
                <w:lang w:eastAsia="ru-RU"/>
              </w:rPr>
              <w:br/>
              <w:t>социальной помощи</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зданий и сооружений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Общая площадь всех помещений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4E57070D" wp14:editId="7BB66B91">
                      <wp:extent cx="102870" cy="219075"/>
                      <wp:effectExtent l="0" t="0" r="0" b="0"/>
                      <wp:docPr id="5" name="Прямоугольник 5"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124FA" id="Прямоугольник 5"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cIrwMAAE8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&#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D3bVwi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классных комнат (включая учебные кабинеты и лаборатории)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Их площадь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20499576" wp14:editId="41F7860A">
                      <wp:extent cx="102870" cy="219075"/>
                      <wp:effectExtent l="0" t="0" r="0" b="0"/>
                      <wp:docPr id="4" name="Прямоугольник 4"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30E34" id="Прямоугольник 4"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GBD9fe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не имеющих никаких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мастерских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тракторы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тракторов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(ед),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физкультурный зал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плавательный бассейн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актовый или лекционный зал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учебно-опытный </w:t>
            </w:r>
            <w:r w:rsidRPr="001143AA">
              <w:rPr>
                <w:rFonts w:ascii="Times New Roman" w:eastAsia="Times New Roman" w:hAnsi="Times New Roman" w:cs="Times New Roman"/>
                <w:sz w:val="14"/>
                <w:szCs w:val="14"/>
                <w:lang w:eastAsia="ru-RU"/>
              </w:rPr>
              <w:lastRenderedPageBreak/>
              <w:t>участок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площадь участка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4FDE13FC" wp14:editId="15B18909">
                      <wp:extent cx="102870" cy="219075"/>
                      <wp:effectExtent l="0" t="0" r="0" b="0"/>
                      <wp:docPr id="3" name="Прямоугольник 3"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884A9" id="Прямоугольник 3"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&#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DCAC2S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подсобное сельское хозяйство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площадь хозяйства (м</w:t>
            </w:r>
            <w:r w:rsidRPr="001143AA">
              <w:rPr>
                <w:rFonts w:ascii="Times New Roman" w:eastAsia="Times New Roman" w:hAnsi="Times New Roman" w:cs="Times New Roman"/>
                <w:noProof/>
                <w:sz w:val="14"/>
                <w:szCs w:val="14"/>
                <w:lang w:eastAsia="ru-RU"/>
              </w:rPr>
              <mc:AlternateContent>
                <mc:Choice Requires="wps">
                  <w:drawing>
                    <wp:inline distT="0" distB="0" distL="0" distR="0" wp14:anchorId="56E2D39E" wp14:editId="56DD3AD3">
                      <wp:extent cx="102870" cy="219075"/>
                      <wp:effectExtent l="0" t="0" r="0" b="0"/>
                      <wp:docPr id="2" name="Прямоугольник 2"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7B49F" id="Прямоугольник 2"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8.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" filled="f" stroked="f">
                      <o:lock v:ext="edit" aspectratio="t"/>
                      <w10:anchorlock/>
                    </v:rect>
                  </w:pict>
                </mc:Fallback>
              </mc:AlternateContent>
            </w:r>
            <w:r w:rsidRPr="001143AA">
              <w:rPr>
                <w:rFonts w:ascii="Times New Roman" w:eastAsia="Times New Roman" w:hAnsi="Times New Roman" w:cs="Times New Roman"/>
                <w:sz w:val="14"/>
                <w:szCs w:val="1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столовую или буфет - всего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учреждений, в которых организовано питание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посадочных мест в столовых, буфетах - всего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посадочных мест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пользующихся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Численность обучающихся, имеющих льготное обеспечение горячим питанием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библиотеки (книжный фонд)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число книг (включая школьные учебники), брошюр, журналов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школьных учебников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Число учреждений (ед):</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здания которых требуют капитального ремонта</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находящихся в аварийном состоянии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имеющих все виды благоустройства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обучающихся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(ед):</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водопровод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центральное отопление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автомобили (для учебных целей)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автомобилей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автотранспортные средства, предназначенные для перевозки обучающихся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автотранспортных средств, предназначенных для </w:t>
            </w:r>
            <w:r w:rsidRPr="001143AA">
              <w:rPr>
                <w:rFonts w:ascii="Times New Roman" w:eastAsia="Times New Roman" w:hAnsi="Times New Roman" w:cs="Times New Roman"/>
                <w:sz w:val="14"/>
                <w:szCs w:val="14"/>
                <w:lang w:eastAsia="ru-RU"/>
              </w:rPr>
              <w:lastRenderedPageBreak/>
              <w:t>перевозки обучающихся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пассажирских мест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автотранспортные средства, предназначенные для хозяйственных нужд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автотранспортных средств, предназначенных для хозяйственных нужд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кабинеты основ информатики и вычислительной техники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кабинетов основ информатики и вычислительной техники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них рабочих мест с ЭВМ (мест)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стр.49):</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приобретенных за последний год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50</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локальные вычислительные сети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в составе локальных вычислительных сетей (из стр.49)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стр.53)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используются в 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54</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Число переносных компьютеров (ноутбуков, планшетов) (ед) (из стр.49)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стр.55):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используются в учебных целях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подключенных к сети Интернет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стр.57) имеют тип подключения: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модем</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выделенная линия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спутниковое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том числе (из стр.57) имеют скорость подключения к сети Интернет:</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128 кбит/с до 256 кбит/с</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256 кбит/с до 1 мбит/с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1 мбит/с до 5 мбит/с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5 мбит/с и выше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персональных ЭВМ, подключенных к сети Интернет (ед) (из стр.49)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из них (из стр.65) используются в учебных целях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адреса электронной почты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учреждений, имеющих собственный </w:t>
            </w:r>
            <w:r w:rsidRPr="001143AA">
              <w:rPr>
                <w:rFonts w:ascii="Times New Roman" w:eastAsia="Times New Roman" w:hAnsi="Times New Roman" w:cs="Times New Roman"/>
                <w:sz w:val="14"/>
                <w:szCs w:val="14"/>
                <w:lang w:eastAsia="ru-RU"/>
              </w:rPr>
              <w:lastRenderedPageBreak/>
              <w:t>сайт в сети интернет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68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ведется электронный дневник, электронный журнал успеваемости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электронную библиотеку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реализующих образовательные программы с использованием дистанционных технологий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пожарную сигнализацию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дымовые извещатели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пожарные краны и рукава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огнетушителей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охрану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сотрудников охраны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системы видеонаблюдения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"тревожную кнопку"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созданы условия для беспрепятственного доступа 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разместивших на сайте нормативно закрепленный перечень сведений о своей 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1"/>
        <w:gridCol w:w="769"/>
        <w:gridCol w:w="2063"/>
        <w:gridCol w:w="784"/>
      </w:tblGrid>
      <w:tr w:rsidR="00DD70CD" w:rsidRPr="00DD70CD" w:rsidTr="00DD70CD">
        <w:trPr>
          <w:trHeight w:val="15"/>
          <w:tblCellSpacing w:w="15" w:type="dxa"/>
        </w:trPr>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868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автотранспортных средств, предназначенных для перевозки обучающихся и находящихся на балансе других организаций</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868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(предприятий)</w:t>
            </w: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(82)</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(ед)</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Сведения о материальной базе и техническом состоянии зданий обособленных структурных подразделений учреждений, реализующих программы общего образования, расположенных в городских поселениях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405"/>
        <w:gridCol w:w="760"/>
        <w:gridCol w:w="772"/>
        <w:gridCol w:w="1142"/>
        <w:gridCol w:w="1091"/>
        <w:gridCol w:w="1091"/>
        <w:gridCol w:w="986"/>
        <w:gridCol w:w="1142"/>
        <w:gridCol w:w="1289"/>
        <w:gridCol w:w="1125"/>
        <w:gridCol w:w="1066"/>
        <w:gridCol w:w="1206"/>
        <w:gridCol w:w="1221"/>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1600" w:type="dxa"/>
            <w:gridSpan w:val="1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87"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граф 4-13)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w:t>
            </w:r>
            <w:r w:rsidRPr="001143AA">
              <w:rPr>
                <w:rFonts w:ascii="Times New Roman" w:eastAsia="Times New Roman" w:hAnsi="Times New Roman" w:cs="Times New Roman"/>
                <w:sz w:val="14"/>
                <w:szCs w:val="14"/>
                <w:lang w:eastAsia="ru-RU"/>
              </w:rPr>
              <w:br/>
              <w:t>учреждения для детей дошкольного и младшего школьного возраста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школы и кадетские школы-</w:t>
            </w:r>
            <w:r w:rsidRPr="001143AA">
              <w:rPr>
                <w:rFonts w:ascii="Times New Roman" w:eastAsia="Times New Roman" w:hAnsi="Times New Roman" w:cs="Times New Roman"/>
                <w:sz w:val="14"/>
                <w:szCs w:val="14"/>
                <w:lang w:eastAsia="ru-RU"/>
              </w:rPr>
              <w:br/>
              <w:t>интернаты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 с первоначаль-</w:t>
            </w:r>
            <w:r w:rsidRPr="001143AA">
              <w:rPr>
                <w:rFonts w:ascii="Times New Roman" w:eastAsia="Times New Roman" w:hAnsi="Times New Roman" w:cs="Times New Roman"/>
                <w:sz w:val="14"/>
                <w:szCs w:val="14"/>
                <w:lang w:eastAsia="ru-RU"/>
              </w:rPr>
              <w:br/>
              <w:t>ной летной подготовкой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(коррекцион-</w:t>
            </w:r>
            <w:r w:rsidRPr="001143AA">
              <w:rPr>
                <w:rFonts w:ascii="Times New Roman" w:eastAsia="Times New Roman" w:hAnsi="Times New Roman" w:cs="Times New Roman"/>
                <w:sz w:val="14"/>
                <w:szCs w:val="14"/>
                <w:lang w:eastAsia="ru-RU"/>
              </w:rPr>
              <w:br/>
              <w:t>ные) образова-</w:t>
            </w:r>
            <w:r w:rsidRPr="001143AA">
              <w:rPr>
                <w:rFonts w:ascii="Times New Roman" w:eastAsia="Times New Roman" w:hAnsi="Times New Roman" w:cs="Times New Roman"/>
                <w:sz w:val="14"/>
                <w:szCs w:val="14"/>
                <w:lang w:eastAsia="ru-RU"/>
              </w:rPr>
              <w:br/>
              <w:t>тельные уч-</w:t>
            </w:r>
            <w:r w:rsidRPr="001143AA">
              <w:rPr>
                <w:rFonts w:ascii="Times New Roman" w:eastAsia="Times New Roman" w:hAnsi="Times New Roman" w:cs="Times New Roman"/>
                <w:sz w:val="14"/>
                <w:szCs w:val="14"/>
                <w:lang w:eastAsia="ru-RU"/>
              </w:rPr>
              <w:br/>
              <w:t>реждения для обучающихся, воспитанни-</w:t>
            </w:r>
            <w:r w:rsidRPr="001143AA">
              <w:rPr>
                <w:rFonts w:ascii="Times New Roman" w:eastAsia="Times New Roman" w:hAnsi="Times New Roman" w:cs="Times New Roman"/>
                <w:sz w:val="14"/>
                <w:szCs w:val="14"/>
                <w:lang w:eastAsia="ru-RU"/>
              </w:rPr>
              <w:br/>
              <w:t>ков с ограни-</w:t>
            </w:r>
            <w:r w:rsidRPr="001143AA">
              <w:rPr>
                <w:rFonts w:ascii="Times New Roman" w:eastAsia="Times New Roman" w:hAnsi="Times New Roman" w:cs="Times New Roman"/>
                <w:sz w:val="14"/>
                <w:szCs w:val="14"/>
                <w:lang w:eastAsia="ru-RU"/>
              </w:rPr>
              <w:br/>
              <w:t>ченными возможностями здоровья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учебно-</w:t>
            </w:r>
            <w:r w:rsidRPr="001143AA">
              <w:rPr>
                <w:rFonts w:ascii="Times New Roman" w:eastAsia="Times New Roman" w:hAnsi="Times New Roman" w:cs="Times New Roman"/>
                <w:sz w:val="14"/>
                <w:szCs w:val="14"/>
                <w:lang w:eastAsia="ru-RU"/>
              </w:rPr>
              <w:br/>
              <w:t>воспита-</w:t>
            </w:r>
            <w:r w:rsidRPr="001143AA">
              <w:rPr>
                <w:rFonts w:ascii="Times New Roman" w:eastAsia="Times New Roman" w:hAnsi="Times New Roman" w:cs="Times New Roman"/>
                <w:sz w:val="14"/>
                <w:szCs w:val="14"/>
                <w:lang w:eastAsia="ru-RU"/>
              </w:rPr>
              <w:br/>
              <w:t>тельные учреждения для детей и подростков с девиантным поведением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 учреждения для детей-сирот 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оздорови-</w:t>
            </w:r>
            <w:r w:rsidRPr="001143AA">
              <w:rPr>
                <w:rFonts w:ascii="Times New Roman" w:eastAsia="Times New Roman" w:hAnsi="Times New Roman" w:cs="Times New Roman"/>
                <w:sz w:val="14"/>
                <w:szCs w:val="14"/>
                <w:lang w:eastAsia="ru-RU"/>
              </w:rPr>
              <w:br/>
              <w:t>тельные образова-</w:t>
            </w:r>
            <w:r w:rsidRPr="001143AA">
              <w:rPr>
                <w:rFonts w:ascii="Times New Roman" w:eastAsia="Times New Roman" w:hAnsi="Times New Roman" w:cs="Times New Roman"/>
                <w:sz w:val="14"/>
                <w:szCs w:val="14"/>
                <w:lang w:eastAsia="ru-RU"/>
              </w:rPr>
              <w:br/>
              <w:t>тельные учреждения санаторного типа для детей, нуждающихся в длительном лечении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w:t>
            </w:r>
            <w:r w:rsidRPr="001143AA">
              <w:rPr>
                <w:rFonts w:ascii="Times New Roman" w:eastAsia="Times New Roman" w:hAnsi="Times New Roman" w:cs="Times New Roman"/>
                <w:sz w:val="14"/>
                <w:szCs w:val="14"/>
                <w:lang w:eastAsia="ru-RU"/>
              </w:rPr>
              <w:br/>
              <w:t>вательные учреждения для детей, нуждающихся в психолого-</w:t>
            </w:r>
            <w:r w:rsidRPr="001143AA">
              <w:rPr>
                <w:rFonts w:ascii="Times New Roman" w:eastAsia="Times New Roman" w:hAnsi="Times New Roman" w:cs="Times New Roman"/>
                <w:sz w:val="14"/>
                <w:szCs w:val="14"/>
                <w:lang w:eastAsia="ru-RU"/>
              </w:rPr>
              <w:br/>
              <w:t>педагогичес-</w:t>
            </w:r>
            <w:r w:rsidRPr="001143AA">
              <w:rPr>
                <w:rFonts w:ascii="Times New Roman" w:eastAsia="Times New Roman" w:hAnsi="Times New Roman" w:cs="Times New Roman"/>
                <w:sz w:val="14"/>
                <w:szCs w:val="14"/>
                <w:lang w:eastAsia="ru-RU"/>
              </w:rPr>
              <w:br/>
              <w:t>кой и медико-</w:t>
            </w:r>
            <w:r w:rsidRPr="001143AA">
              <w:rPr>
                <w:rFonts w:ascii="Times New Roman" w:eastAsia="Times New Roman" w:hAnsi="Times New Roman" w:cs="Times New Roman"/>
                <w:sz w:val="14"/>
                <w:szCs w:val="14"/>
                <w:lang w:eastAsia="ru-RU"/>
              </w:rPr>
              <w:br/>
              <w:t>социальной помощи</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не имеющих никаких мастерских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физкультурный зал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плавательный бассейн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актовый или лекционный зал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учебно-опытный участок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подсобное сельское хозяйство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столовую или буфет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учреждений, в которых организовано питание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здания которых требуют капитального ремонта</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находящихся в аварийном состоянии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имеющих все виды благоустройства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водопровод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центральное отопление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кабинеты основ информатики и вычислительной техники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локальные вычислительные сети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подключенных к сети Интернет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пожарную сигнализацию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дымовые извещатели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учреждений, </w:t>
            </w:r>
            <w:r w:rsidRPr="001143AA">
              <w:rPr>
                <w:rFonts w:ascii="Times New Roman" w:eastAsia="Times New Roman" w:hAnsi="Times New Roman" w:cs="Times New Roman"/>
                <w:sz w:val="14"/>
                <w:szCs w:val="14"/>
                <w:lang w:eastAsia="ru-RU"/>
              </w:rPr>
              <w:lastRenderedPageBreak/>
              <w:t>имеющих пожарные краны и рукава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охрану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системы видеонаблюдения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созданы условия для беспрепятственного доступа 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Сведения о материальной базе и техническом состоянии зданий обособленных структурных подразделений учреждений, реализующих программы общего образования, расположенных в сельской местности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405"/>
        <w:gridCol w:w="760"/>
        <w:gridCol w:w="772"/>
        <w:gridCol w:w="1142"/>
        <w:gridCol w:w="1091"/>
        <w:gridCol w:w="1091"/>
        <w:gridCol w:w="986"/>
        <w:gridCol w:w="1142"/>
        <w:gridCol w:w="1289"/>
        <w:gridCol w:w="1125"/>
        <w:gridCol w:w="1066"/>
        <w:gridCol w:w="1206"/>
        <w:gridCol w:w="1221"/>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1600" w:type="dxa"/>
            <w:gridSpan w:val="14"/>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Код по </w:t>
            </w:r>
            <w:hyperlink r:id="rId188" w:history="1">
              <w:r w:rsidRPr="001143AA">
                <w:rPr>
                  <w:rFonts w:ascii="Times New Roman" w:eastAsia="Times New Roman" w:hAnsi="Times New Roman" w:cs="Times New Roman"/>
                  <w:color w:val="0000FF"/>
                  <w:sz w:val="14"/>
                  <w:szCs w:val="14"/>
                  <w:u w:val="single"/>
                  <w:lang w:eastAsia="ru-RU"/>
                </w:rPr>
                <w:t>ОКЕИ</w:t>
              </w:r>
            </w:hyperlink>
            <w:r w:rsidRPr="001143AA">
              <w:rPr>
                <w:rFonts w:ascii="Times New Roman" w:eastAsia="Times New Roman" w:hAnsi="Times New Roman" w:cs="Times New Roman"/>
                <w:sz w:val="14"/>
                <w:szCs w:val="14"/>
                <w:lang w:eastAsia="ru-RU"/>
              </w:rPr>
              <w:t>: единица - 642</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Всего (сумма граф 4-13)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w:t>
            </w:r>
            <w:r w:rsidRPr="001143AA">
              <w:rPr>
                <w:rFonts w:ascii="Times New Roman" w:eastAsia="Times New Roman" w:hAnsi="Times New Roman" w:cs="Times New Roman"/>
                <w:sz w:val="14"/>
                <w:szCs w:val="14"/>
                <w:lang w:eastAsia="ru-RU"/>
              </w:rPr>
              <w:br/>
              <w:t>учреждения для детей дошкольного и младшего школьного возраста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кадетские школы и кадетские школы-</w:t>
            </w:r>
            <w:r w:rsidRPr="001143AA">
              <w:rPr>
                <w:rFonts w:ascii="Times New Roman" w:eastAsia="Times New Roman" w:hAnsi="Times New Roman" w:cs="Times New Roman"/>
                <w:sz w:val="14"/>
                <w:szCs w:val="14"/>
                <w:lang w:eastAsia="ru-RU"/>
              </w:rPr>
              <w:br/>
              <w:t>интернаты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общеобра-</w:t>
            </w:r>
            <w:r w:rsidRPr="001143AA">
              <w:rPr>
                <w:rFonts w:ascii="Times New Roman" w:eastAsia="Times New Roman" w:hAnsi="Times New Roman" w:cs="Times New Roman"/>
                <w:sz w:val="14"/>
                <w:szCs w:val="14"/>
                <w:lang w:eastAsia="ru-RU"/>
              </w:rPr>
              <w:br/>
              <w:t>зовательные школы-интернаты с первоначаль-</w:t>
            </w:r>
            <w:r w:rsidRPr="001143AA">
              <w:rPr>
                <w:rFonts w:ascii="Times New Roman" w:eastAsia="Times New Roman" w:hAnsi="Times New Roman" w:cs="Times New Roman"/>
                <w:sz w:val="14"/>
                <w:szCs w:val="14"/>
                <w:lang w:eastAsia="ru-RU"/>
              </w:rPr>
              <w:br/>
              <w:t>ной летной подготовкой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(коррекцион-</w:t>
            </w:r>
            <w:r w:rsidRPr="001143AA">
              <w:rPr>
                <w:rFonts w:ascii="Times New Roman" w:eastAsia="Times New Roman" w:hAnsi="Times New Roman" w:cs="Times New Roman"/>
                <w:sz w:val="14"/>
                <w:szCs w:val="14"/>
                <w:lang w:eastAsia="ru-RU"/>
              </w:rPr>
              <w:br/>
              <w:t>ные) образова-</w:t>
            </w:r>
            <w:r w:rsidRPr="001143AA">
              <w:rPr>
                <w:rFonts w:ascii="Times New Roman" w:eastAsia="Times New Roman" w:hAnsi="Times New Roman" w:cs="Times New Roman"/>
                <w:sz w:val="14"/>
                <w:szCs w:val="14"/>
                <w:lang w:eastAsia="ru-RU"/>
              </w:rPr>
              <w:br/>
              <w:t>тельные уч-</w:t>
            </w:r>
            <w:r w:rsidRPr="001143AA">
              <w:rPr>
                <w:rFonts w:ascii="Times New Roman" w:eastAsia="Times New Roman" w:hAnsi="Times New Roman" w:cs="Times New Roman"/>
                <w:sz w:val="14"/>
                <w:szCs w:val="14"/>
                <w:lang w:eastAsia="ru-RU"/>
              </w:rPr>
              <w:br/>
              <w:t>реждения для обучающихся, воспитанни-</w:t>
            </w:r>
            <w:r w:rsidRPr="001143AA">
              <w:rPr>
                <w:rFonts w:ascii="Times New Roman" w:eastAsia="Times New Roman" w:hAnsi="Times New Roman" w:cs="Times New Roman"/>
                <w:sz w:val="14"/>
                <w:szCs w:val="14"/>
                <w:lang w:eastAsia="ru-RU"/>
              </w:rPr>
              <w:br/>
              <w:t>ков с ограни-</w:t>
            </w:r>
            <w:r w:rsidRPr="001143AA">
              <w:rPr>
                <w:rFonts w:ascii="Times New Roman" w:eastAsia="Times New Roman" w:hAnsi="Times New Roman" w:cs="Times New Roman"/>
                <w:sz w:val="14"/>
                <w:szCs w:val="14"/>
                <w:lang w:eastAsia="ru-RU"/>
              </w:rPr>
              <w:br/>
              <w:t>ченными возможностями здоровья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специальные учебно-</w:t>
            </w:r>
            <w:r w:rsidRPr="001143AA">
              <w:rPr>
                <w:rFonts w:ascii="Times New Roman" w:eastAsia="Times New Roman" w:hAnsi="Times New Roman" w:cs="Times New Roman"/>
                <w:sz w:val="14"/>
                <w:szCs w:val="14"/>
                <w:lang w:eastAsia="ru-RU"/>
              </w:rPr>
              <w:br/>
              <w:t>воспита-</w:t>
            </w:r>
            <w:r w:rsidRPr="001143AA">
              <w:rPr>
                <w:rFonts w:ascii="Times New Roman" w:eastAsia="Times New Roman" w:hAnsi="Times New Roman" w:cs="Times New Roman"/>
                <w:sz w:val="14"/>
                <w:szCs w:val="14"/>
                <w:lang w:eastAsia="ru-RU"/>
              </w:rPr>
              <w:br/>
              <w:t>тельные учреждения для детей и подростков с девиантным поведением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образова-</w:t>
            </w:r>
            <w:r w:rsidRPr="001143AA">
              <w:rPr>
                <w:rFonts w:ascii="Times New Roman" w:eastAsia="Times New Roman" w:hAnsi="Times New Roman" w:cs="Times New Roman"/>
                <w:sz w:val="14"/>
                <w:szCs w:val="14"/>
                <w:lang w:eastAsia="ru-RU"/>
              </w:rPr>
              <w:br/>
              <w:t>тельные учреждения для детей-сирот 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оздорови-</w:t>
            </w:r>
            <w:r w:rsidRPr="001143AA">
              <w:rPr>
                <w:rFonts w:ascii="Times New Roman" w:eastAsia="Times New Roman" w:hAnsi="Times New Roman" w:cs="Times New Roman"/>
                <w:sz w:val="14"/>
                <w:szCs w:val="14"/>
                <w:lang w:eastAsia="ru-RU"/>
              </w:rPr>
              <w:br/>
              <w:t>тельные образова-</w:t>
            </w:r>
            <w:r w:rsidRPr="001143AA">
              <w:rPr>
                <w:rFonts w:ascii="Times New Roman" w:eastAsia="Times New Roman" w:hAnsi="Times New Roman" w:cs="Times New Roman"/>
                <w:sz w:val="14"/>
                <w:szCs w:val="14"/>
                <w:lang w:eastAsia="ru-RU"/>
              </w:rPr>
              <w:br/>
              <w:t>тельные учреждения санаторного типа для детей, нуждающихся в длительном лечении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образо-</w:t>
            </w:r>
            <w:r w:rsidRPr="001143AA">
              <w:rPr>
                <w:rFonts w:ascii="Times New Roman" w:eastAsia="Times New Roman" w:hAnsi="Times New Roman" w:cs="Times New Roman"/>
                <w:sz w:val="14"/>
                <w:szCs w:val="14"/>
                <w:lang w:eastAsia="ru-RU"/>
              </w:rPr>
              <w:br/>
              <w:t>вательные учреждения для детей, нуждающихся в психолого-</w:t>
            </w:r>
            <w:r w:rsidRPr="001143AA">
              <w:rPr>
                <w:rFonts w:ascii="Times New Roman" w:eastAsia="Times New Roman" w:hAnsi="Times New Roman" w:cs="Times New Roman"/>
                <w:sz w:val="14"/>
                <w:szCs w:val="14"/>
                <w:lang w:eastAsia="ru-RU"/>
              </w:rPr>
              <w:br/>
              <w:t>педагогичес-</w:t>
            </w:r>
            <w:r w:rsidRPr="001143AA">
              <w:rPr>
                <w:rFonts w:ascii="Times New Roman" w:eastAsia="Times New Roman" w:hAnsi="Times New Roman" w:cs="Times New Roman"/>
                <w:sz w:val="14"/>
                <w:szCs w:val="14"/>
                <w:lang w:eastAsia="ru-RU"/>
              </w:rPr>
              <w:br/>
              <w:t>кой и медико-</w:t>
            </w:r>
            <w:r w:rsidRPr="001143AA">
              <w:rPr>
                <w:rFonts w:ascii="Times New Roman" w:eastAsia="Times New Roman" w:hAnsi="Times New Roman" w:cs="Times New Roman"/>
                <w:sz w:val="14"/>
                <w:szCs w:val="14"/>
                <w:lang w:eastAsia="ru-RU"/>
              </w:rPr>
              <w:br/>
              <w:t>социальной помощи</w:t>
            </w: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не имеющих никаких мастерских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физкультурный зал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плавательный бассейн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актовый или лекционный зал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музей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учебно-опытный участок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подсобное сельское хозяйство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столовую или буфет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 т.ч. учреждений, в которых организовано питание в приспособленных помещениях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здания которых требуют капитального ремонта</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находящихся в аварийном состоянии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имеющих все виды благоустройства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водопровод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14</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центральное отопление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канализацию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кабинеты основ информатики и вычислительной техники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локальные вычислительные сети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подключенных к сети Интернет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пожарную сигнализацию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дымовые извещатели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Число учреждений, </w:t>
            </w:r>
            <w:r w:rsidRPr="001143AA">
              <w:rPr>
                <w:rFonts w:ascii="Times New Roman" w:eastAsia="Times New Roman" w:hAnsi="Times New Roman" w:cs="Times New Roman"/>
                <w:sz w:val="14"/>
                <w:szCs w:val="14"/>
                <w:lang w:eastAsia="ru-RU"/>
              </w:rPr>
              <w:lastRenderedPageBreak/>
              <w:t>имеющих пожарные краны и рукава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охрану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имеющих системы видеонаблюдения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Число учреждений, в которых созданы условия для беспрепятственного доступа 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47"/>
        <w:gridCol w:w="334"/>
        <w:gridCol w:w="1154"/>
      </w:tblGrid>
      <w:tr w:rsidR="00DD70CD" w:rsidRPr="001143AA" w:rsidTr="00DD70CD">
        <w:trPr>
          <w:trHeight w:val="15"/>
          <w:tblCellSpacing w:w="15" w:type="dxa"/>
        </w:trPr>
        <w:tc>
          <w:tcPr>
            <w:tcW w:w="92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(подпись)</w:t>
            </w: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r w:rsidR="00DD70CD" w:rsidRPr="001143AA"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143AA">
              <w:rPr>
                <w:rFonts w:ascii="Times New Roman" w:eastAsia="Times New Roman" w:hAnsi="Times New Roman" w:cs="Times New Roman"/>
                <w:sz w:val="18"/>
                <w:szCs w:val="18"/>
                <w:lang w:eastAsia="ru-RU"/>
              </w:rPr>
              <w:t>(дата составления</w:t>
            </w:r>
            <w:r w:rsidRPr="001143AA">
              <w:rPr>
                <w:rFonts w:ascii="Times New Roman" w:eastAsia="Times New Roman" w:hAnsi="Times New Roman" w:cs="Times New Roman"/>
                <w:sz w:val="18"/>
                <w:szCs w:val="18"/>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189"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Д-4</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190"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w:t>
      </w:r>
      <w:r w:rsidRPr="00DD70CD">
        <w:rPr>
          <w:rFonts w:ascii="Times New Roman" w:eastAsia="Times New Roman" w:hAnsi="Times New Roman" w:cs="Times New Roman"/>
          <w:sz w:val="24"/>
          <w:szCs w:val="24"/>
          <w:lang w:eastAsia="ru-RU"/>
        </w:rPr>
        <w:lastRenderedPageBreak/>
        <w:t>лицеев; средних музыкальных и художественных школ, в которых наряду со специальными, преподаются и общеобразовательные предметы в объеме среднего общеобразовательного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(коррекционных) образовательных учреждений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t xml:space="preserve"> (специальных (коррекционных) начальных школ - детских садов; специальных (коррекционных) общеобразовательных школ; специальных (коррекционных) общеобразовательных школ-интернатов; специальных (коррекционных) образовательных учреждений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учебно-воспитательных учреждений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(специальных общеобразовательных школ; специальных (коррекционных) общеобразовательных школ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детских домов-школ, школ-интернатов для детей-сирот и детей, оставшихся без попечения родителей; специальных (коррекционных) детских домов для детей-сирот и детей, оставшихся без попечения родителей, с ограниченными возможностями здоровья, где осуществляется учебный </w:t>
      </w:r>
      <w:r w:rsidRPr="00DD70CD">
        <w:rPr>
          <w:rFonts w:ascii="Times New Roman" w:eastAsia="Times New Roman" w:hAnsi="Times New Roman" w:cs="Times New Roman"/>
          <w:sz w:val="24"/>
          <w:szCs w:val="24"/>
          <w:lang w:eastAsia="ru-RU"/>
        </w:rPr>
        <w:lastRenderedPageBreak/>
        <w:t>процесс в самом детском доме, т.е. дети не только проживают, но и учатся; специальных (коррекционных) школ-интернатов для детей-сирот и детей, оставшихся без попечения родителей, с ограниченными возможностями здоровья),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(санаторных школ-интернатов, санаторно-лесных школ, санаторных детских домов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(государственных и муниципальных образовательных учреждений для детей, нуждающихся в психолого-педагогической и медико-социальной помощи, -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 - из них только учреждений, реализующих программы общего образования.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Вечерние (сменные) общеобразовательные учреждения в</w:t>
      </w:r>
      <w:r w:rsidRPr="00DD70CD">
        <w:rPr>
          <w:rFonts w:ascii="Times New Roman" w:eastAsia="Times New Roman" w:hAnsi="Times New Roman" w:cs="Times New Roman"/>
          <w:sz w:val="24"/>
          <w:szCs w:val="24"/>
          <w:lang w:eastAsia="ru-RU"/>
        </w:rPr>
        <w:t xml:space="preserve"> </w:t>
      </w:r>
      <w:hyperlink r:id="rId191" w:history="1">
        <w:r w:rsidRPr="00DD70CD">
          <w:rPr>
            <w:rFonts w:ascii="Times New Roman" w:eastAsia="Times New Roman" w:hAnsi="Times New Roman" w:cs="Times New Roman"/>
            <w:color w:val="0000FF"/>
            <w:sz w:val="24"/>
            <w:szCs w:val="24"/>
            <w:u w:val="single"/>
            <w:lang w:eastAsia="ru-RU"/>
          </w:rPr>
          <w:t>отчет N Д-4</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включаются.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то,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192"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19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19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195" w:history="1">
        <w:r w:rsidRPr="00DD70CD">
          <w:rPr>
            <w:rFonts w:ascii="Times New Roman" w:eastAsia="Times New Roman" w:hAnsi="Times New Roman" w:cs="Times New Roman"/>
            <w:color w:val="0000FF"/>
            <w:sz w:val="24"/>
            <w:szCs w:val="24"/>
            <w:u w:val="single"/>
            <w:lang w:eastAsia="ru-RU"/>
          </w:rPr>
          <w:t>Форма N Д-4</w:t>
        </w:r>
      </w:hyperlink>
      <w:r w:rsidRPr="00DD70CD">
        <w:rPr>
          <w:rFonts w:ascii="Times New Roman" w:eastAsia="Times New Roman" w:hAnsi="Times New Roman" w:cs="Times New Roman"/>
          <w:sz w:val="24"/>
          <w:szCs w:val="24"/>
          <w:lang w:eastAsia="ru-RU"/>
        </w:rPr>
        <w:t xml:space="preserve"> состоит из четырех разделов и справки.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1</w:t>
      </w:r>
      <w:r w:rsidRPr="00DD70CD">
        <w:rPr>
          <w:rFonts w:ascii="Times New Roman" w:eastAsia="Times New Roman" w:hAnsi="Times New Roman" w:cs="Times New Roman"/>
          <w:sz w:val="24"/>
          <w:szCs w:val="24"/>
          <w:lang w:eastAsia="ru-RU"/>
        </w:rPr>
        <w:t xml:space="preserve"> "Сведения о материальной базе и техническом состоянии зданий учреждений, реализующих программы общего образования, расположенных </w:t>
      </w:r>
      <w:r w:rsidRPr="00DD70CD">
        <w:rPr>
          <w:rFonts w:ascii="Times New Roman" w:eastAsia="Times New Roman" w:hAnsi="Times New Roman" w:cs="Times New Roman"/>
          <w:b/>
          <w:bCs/>
          <w:sz w:val="24"/>
          <w:szCs w:val="24"/>
          <w:lang w:eastAsia="ru-RU"/>
        </w:rPr>
        <w:t>в городских поселениях</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Раздел 2.</w:t>
      </w:r>
      <w:r w:rsidRPr="00DD70CD">
        <w:rPr>
          <w:rFonts w:ascii="Times New Roman" w:eastAsia="Times New Roman" w:hAnsi="Times New Roman" w:cs="Times New Roman"/>
          <w:sz w:val="24"/>
          <w:szCs w:val="24"/>
          <w:lang w:eastAsia="ru-RU"/>
        </w:rPr>
        <w:t xml:space="preserve"> "Сведения о материальной базе и техническом состоянии зданий учреждений, реализующих программы общего образования, расположенных </w:t>
      </w:r>
      <w:r w:rsidRPr="00DD70CD">
        <w:rPr>
          <w:rFonts w:ascii="Times New Roman" w:eastAsia="Times New Roman" w:hAnsi="Times New Roman" w:cs="Times New Roman"/>
          <w:b/>
          <w:bCs/>
          <w:sz w:val="24"/>
          <w:szCs w:val="24"/>
          <w:lang w:eastAsia="ru-RU"/>
        </w:rPr>
        <w:t>в сельской местности</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3.</w:t>
      </w:r>
      <w:r w:rsidRPr="00DD70CD">
        <w:rPr>
          <w:rFonts w:ascii="Times New Roman" w:eastAsia="Times New Roman" w:hAnsi="Times New Roman" w:cs="Times New Roman"/>
          <w:sz w:val="24"/>
          <w:szCs w:val="24"/>
          <w:lang w:eastAsia="ru-RU"/>
        </w:rPr>
        <w:t xml:space="preserve"> "Сведения о материальной базе и техническом состоянии зданий обособленных структурных подразделений учреждений, реализующих программы общего образования, расположенных </w:t>
      </w:r>
      <w:r w:rsidRPr="00DD70CD">
        <w:rPr>
          <w:rFonts w:ascii="Times New Roman" w:eastAsia="Times New Roman" w:hAnsi="Times New Roman" w:cs="Times New Roman"/>
          <w:b/>
          <w:bCs/>
          <w:sz w:val="24"/>
          <w:szCs w:val="24"/>
          <w:lang w:eastAsia="ru-RU"/>
        </w:rPr>
        <w:t>в городских поселениях</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Раздел 4.</w:t>
      </w:r>
      <w:r w:rsidRPr="00DD70CD">
        <w:rPr>
          <w:rFonts w:ascii="Times New Roman" w:eastAsia="Times New Roman" w:hAnsi="Times New Roman" w:cs="Times New Roman"/>
          <w:sz w:val="24"/>
          <w:szCs w:val="24"/>
          <w:lang w:eastAsia="ru-RU"/>
        </w:rPr>
        <w:t xml:space="preserve"> "Сведения о материальной базе и техническом состоянии зданий обособленных структурных подразделений учреждений, реализующих программы общего образования, расположенных </w:t>
      </w:r>
      <w:r w:rsidRPr="00DD70CD">
        <w:rPr>
          <w:rFonts w:ascii="Times New Roman" w:eastAsia="Times New Roman" w:hAnsi="Times New Roman" w:cs="Times New Roman"/>
          <w:b/>
          <w:bCs/>
          <w:sz w:val="24"/>
          <w:szCs w:val="24"/>
          <w:lang w:eastAsia="ru-RU"/>
        </w:rPr>
        <w:t>в сельской местности</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Разделы 1 и 2 сводного отчета по </w:t>
      </w:r>
      <w:hyperlink r:id="rId196" w:history="1">
        <w:r w:rsidRPr="00DD70CD">
          <w:rPr>
            <w:rFonts w:ascii="Times New Roman" w:eastAsia="Times New Roman" w:hAnsi="Times New Roman" w:cs="Times New Roman"/>
            <w:color w:val="0000FF"/>
            <w:sz w:val="24"/>
            <w:szCs w:val="24"/>
            <w:u w:val="single"/>
            <w:lang w:eastAsia="ru-RU"/>
          </w:rPr>
          <w:t>форме N Д-4</w:t>
        </w:r>
      </w:hyperlink>
      <w:r w:rsidRPr="00DD70CD">
        <w:rPr>
          <w:rFonts w:ascii="Times New Roman" w:eastAsia="Times New Roman" w:hAnsi="Times New Roman" w:cs="Times New Roman"/>
          <w:sz w:val="24"/>
          <w:szCs w:val="24"/>
          <w:lang w:eastAsia="ru-RU"/>
        </w:rPr>
        <w:t xml:space="preserve"> включают данные, заполненные головными учреждениями и обособленными структурными подразделениями (филиалами, отделениями и т.п.). Наличие в образовательном учреждении обособленных структурных подразделений (филиалов, отделений и т.п.) определяется на основании учредительных документов или устава этого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разделах 3 и 4 показываются данные (из разделов 1 и 2), заполненные только обособленными структурными подразделениями (филиалами, отделениями и т.п.).</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3 раздела 1 </w:t>
      </w:r>
      <w:hyperlink r:id="rId197" w:history="1">
        <w:r w:rsidRPr="00DD70CD">
          <w:rPr>
            <w:rFonts w:ascii="Times New Roman" w:eastAsia="Times New Roman" w:hAnsi="Times New Roman" w:cs="Times New Roman"/>
            <w:color w:val="0000FF"/>
            <w:sz w:val="24"/>
            <w:szCs w:val="24"/>
            <w:u w:val="single"/>
            <w:lang w:eastAsia="ru-RU"/>
          </w:rPr>
          <w:t>формы N Д-4</w:t>
        </w:r>
      </w:hyperlink>
      <w:r w:rsidRPr="00DD70CD">
        <w:rPr>
          <w:rFonts w:ascii="Times New Roman" w:eastAsia="Times New Roman" w:hAnsi="Times New Roman" w:cs="Times New Roman"/>
          <w:sz w:val="24"/>
          <w:szCs w:val="24"/>
          <w:lang w:eastAsia="ru-RU"/>
        </w:rPr>
        <w:t xml:space="preserve"> должны быть равны данным суммы граф (3 + 6) строки 01 раздела 1.1 </w:t>
      </w:r>
      <w:hyperlink r:id="rId198"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образовательных учреждений в городских поселениях).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3 раздела 2 </w:t>
      </w:r>
      <w:hyperlink r:id="rId199" w:history="1">
        <w:r w:rsidRPr="00DD70CD">
          <w:rPr>
            <w:rFonts w:ascii="Times New Roman" w:eastAsia="Times New Roman" w:hAnsi="Times New Roman" w:cs="Times New Roman"/>
            <w:color w:val="0000FF"/>
            <w:sz w:val="24"/>
            <w:szCs w:val="24"/>
            <w:u w:val="single"/>
            <w:lang w:eastAsia="ru-RU"/>
          </w:rPr>
          <w:t>формы N Д-4</w:t>
        </w:r>
      </w:hyperlink>
      <w:r w:rsidRPr="00DD70CD">
        <w:rPr>
          <w:rFonts w:ascii="Times New Roman" w:eastAsia="Times New Roman" w:hAnsi="Times New Roman" w:cs="Times New Roman"/>
          <w:sz w:val="24"/>
          <w:szCs w:val="24"/>
          <w:lang w:eastAsia="ru-RU"/>
        </w:rPr>
        <w:t xml:space="preserve"> должны быть равны данным суммы граф (4 + 7) строки 01 раздела 1.1 </w:t>
      </w:r>
      <w:hyperlink r:id="rId200"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образовательных учреждений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3 раздела 3 </w:t>
      </w:r>
      <w:hyperlink r:id="rId201" w:history="1">
        <w:r w:rsidRPr="00DD70CD">
          <w:rPr>
            <w:rFonts w:ascii="Times New Roman" w:eastAsia="Times New Roman" w:hAnsi="Times New Roman" w:cs="Times New Roman"/>
            <w:color w:val="0000FF"/>
            <w:sz w:val="24"/>
            <w:szCs w:val="24"/>
            <w:u w:val="single"/>
            <w:lang w:eastAsia="ru-RU"/>
          </w:rPr>
          <w:t>формы N Д-4</w:t>
        </w:r>
      </w:hyperlink>
      <w:r w:rsidRPr="00DD70CD">
        <w:rPr>
          <w:rFonts w:ascii="Times New Roman" w:eastAsia="Times New Roman" w:hAnsi="Times New Roman" w:cs="Times New Roman"/>
          <w:sz w:val="24"/>
          <w:szCs w:val="24"/>
          <w:lang w:eastAsia="ru-RU"/>
        </w:rPr>
        <w:t xml:space="preserve"> должны быть равны данным графы 6 строки 01 раздела 1.1 </w:t>
      </w:r>
      <w:hyperlink r:id="rId202"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филиалов в городских поселениях).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3 раздела 4 </w:t>
      </w:r>
      <w:hyperlink r:id="rId203" w:history="1">
        <w:r w:rsidRPr="00DD70CD">
          <w:rPr>
            <w:rFonts w:ascii="Times New Roman" w:eastAsia="Times New Roman" w:hAnsi="Times New Roman" w:cs="Times New Roman"/>
            <w:color w:val="0000FF"/>
            <w:sz w:val="24"/>
            <w:szCs w:val="24"/>
            <w:u w:val="single"/>
            <w:lang w:eastAsia="ru-RU"/>
          </w:rPr>
          <w:t>формы N Д-4</w:t>
        </w:r>
      </w:hyperlink>
      <w:r w:rsidRPr="00DD70CD">
        <w:rPr>
          <w:rFonts w:ascii="Times New Roman" w:eastAsia="Times New Roman" w:hAnsi="Times New Roman" w:cs="Times New Roman"/>
          <w:sz w:val="24"/>
          <w:szCs w:val="24"/>
          <w:lang w:eastAsia="ru-RU"/>
        </w:rPr>
        <w:t xml:space="preserve"> должны быть равны данным графы 7 строки 01 раздела 1.1 </w:t>
      </w:r>
      <w:hyperlink r:id="rId204"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филиалов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Учреждения, находящиеся на капитальном ремонте (указанные в </w:t>
      </w:r>
      <w:hyperlink r:id="rId205"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в графах 9-11) в </w:t>
      </w:r>
      <w:hyperlink r:id="rId206" w:history="1">
        <w:r w:rsidRPr="00DD70CD">
          <w:rPr>
            <w:rFonts w:ascii="Times New Roman" w:eastAsia="Times New Roman" w:hAnsi="Times New Roman" w:cs="Times New Roman"/>
            <w:color w:val="0000FF"/>
            <w:sz w:val="24"/>
            <w:szCs w:val="24"/>
            <w:u w:val="single"/>
            <w:lang w:eastAsia="ru-RU"/>
          </w:rPr>
          <w:t>отчет N Д-4</w:t>
        </w:r>
      </w:hyperlink>
      <w:r w:rsidRPr="00DD70CD">
        <w:rPr>
          <w:rFonts w:ascii="Times New Roman" w:eastAsia="Times New Roman" w:hAnsi="Times New Roman" w:cs="Times New Roman"/>
          <w:sz w:val="24"/>
          <w:szCs w:val="24"/>
          <w:lang w:eastAsia="ru-RU"/>
        </w:rPr>
        <w:t xml:space="preserve">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Данные по школам-интернатам общего типа включаются в сводный отчет </w:t>
      </w:r>
      <w:hyperlink r:id="rId207" w:history="1">
        <w:r w:rsidRPr="00DD70CD">
          <w:rPr>
            <w:rFonts w:ascii="Times New Roman" w:eastAsia="Times New Roman" w:hAnsi="Times New Roman" w:cs="Times New Roman"/>
            <w:color w:val="0000FF"/>
            <w:sz w:val="24"/>
            <w:szCs w:val="24"/>
            <w:u w:val="single"/>
            <w:lang w:eastAsia="ru-RU"/>
          </w:rPr>
          <w:t>формы N Д-4</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данных по графам 4-13 учреждения распределяются по типу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определении типа образовательного учреждения предпочтение отдается образовательным учреждениям для детей-сирот и детей, оставшихся без попечения родителей (графа 11).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по учреждению любого типа (например, кадетская школа или общеобразовательная школа-интернат), имеющему статус образовательного учреждения для детей-сирот и детей, оставшихся без попечения родителей, заполняются по графе 11, а </w:t>
      </w:r>
      <w:r w:rsidRPr="00DD70CD">
        <w:rPr>
          <w:rFonts w:ascii="Times New Roman" w:eastAsia="Times New Roman" w:hAnsi="Times New Roman" w:cs="Times New Roman"/>
          <w:b/>
          <w:bCs/>
          <w:sz w:val="24"/>
          <w:szCs w:val="24"/>
          <w:lang w:eastAsia="ru-RU"/>
        </w:rPr>
        <w:t>не</w:t>
      </w:r>
      <w:r w:rsidRPr="00DD70CD">
        <w:rPr>
          <w:rFonts w:ascii="Times New Roman" w:eastAsia="Times New Roman" w:hAnsi="Times New Roman" w:cs="Times New Roman"/>
          <w:sz w:val="24"/>
          <w:szCs w:val="24"/>
          <w:lang w:eastAsia="ru-RU"/>
        </w:rPr>
        <w:t xml:space="preserve"> по графам 6 или 7. Соответственно, при сравнении числа учреждений по графам 6 или 7 в </w:t>
      </w:r>
      <w:hyperlink r:id="rId208" w:history="1">
        <w:r w:rsidRPr="00DD70CD">
          <w:rPr>
            <w:rFonts w:ascii="Times New Roman" w:eastAsia="Times New Roman" w:hAnsi="Times New Roman" w:cs="Times New Roman"/>
            <w:color w:val="0000FF"/>
            <w:sz w:val="24"/>
            <w:szCs w:val="24"/>
            <w:u w:val="single"/>
            <w:lang w:eastAsia="ru-RU"/>
          </w:rPr>
          <w:t>форме N Д-4</w:t>
        </w:r>
      </w:hyperlink>
      <w:r w:rsidRPr="00DD70CD">
        <w:rPr>
          <w:rFonts w:ascii="Times New Roman" w:eastAsia="Times New Roman" w:hAnsi="Times New Roman" w:cs="Times New Roman"/>
          <w:sz w:val="24"/>
          <w:szCs w:val="24"/>
          <w:lang w:eastAsia="ru-RU"/>
        </w:rPr>
        <w:t xml:space="preserve"> и соответствующих строк в разделе 1.1 </w:t>
      </w:r>
      <w:hyperlink r:id="rId209"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будет разница на число учреждений, ушедших в графу учреждений для детей-сирот.</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Число образовательных учреждений для детей-сирот и детей, оставшихся без попечения родителей (графа 11) должно быть равно числу учреждений в строке 17 раздела 1.1 </w:t>
      </w:r>
      <w:hyperlink r:id="rId210"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Число образовательных учреждений для детей дошкольного и младшего школьного возраста (графа 4) должно быть равно или меньше (за счет учреждений для детей-сирот) числу учреждений в строке 02 раздела 1.1 </w:t>
      </w:r>
      <w:hyperlink r:id="rId211"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5 "общеобразовательные учреждения" показываются общеобразовательные учреждения (начальные, основные, средние, с углубленным изучением отдельных предметов), гимназии, лицеи. В графу 5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образовательные учреждения интернатного типа (общеобразовательные школы-интернаты, гимназии-интернаты, лицеи-интернаты, общеобразовательные учреждения-интернаты с углубленным изучением отдельных предметов).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графе 6 "общеобразовательные школы-интернаты" показываются общеобразовательные школы-интернаты (начальные, основные, средние, с углубленным изучением отдельных предметов), гимназии-интернаты, лицеи-интернаты.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Число учреждений в сумме по графам 5 + 6 должно равняться числу учреждений в строке 03 раздела 1.1 </w:t>
      </w:r>
      <w:hyperlink r:id="rId212"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(за вычетом учреждений для детей-сирот).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Число учреждений по графам 7, 8, 9, 10, 12, 13 должно равняться числу учреждений по соответствующим строкам раздела 1.1 </w:t>
      </w:r>
      <w:hyperlink r:id="rId213"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(за вычетом числа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Общее число учреждений (графа 3) должно равняться сумме всех учреждений по графам с 4 по 13. Соответственно, по всем строкам данные графы 3 должны быть равны данным в сумме по графам с 4 по 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Площадь</w:t>
      </w:r>
      <w:r w:rsidRPr="00DD70CD">
        <w:rPr>
          <w:rFonts w:ascii="Times New Roman" w:eastAsia="Times New Roman" w:hAnsi="Times New Roman" w:cs="Times New Roman"/>
          <w:sz w:val="24"/>
          <w:szCs w:val="24"/>
          <w:lang w:eastAsia="ru-RU"/>
        </w:rPr>
        <w:t xml:space="preserve"> всех земельных участков и помещений показывается </w:t>
      </w:r>
      <w:r w:rsidRPr="00DD70CD">
        <w:rPr>
          <w:rFonts w:ascii="Times New Roman" w:eastAsia="Times New Roman" w:hAnsi="Times New Roman" w:cs="Times New Roman"/>
          <w:b/>
          <w:bCs/>
          <w:sz w:val="24"/>
          <w:szCs w:val="24"/>
          <w:lang w:eastAsia="ru-RU"/>
        </w:rPr>
        <w:t>в целых квадратных метрах;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число книг</w:t>
      </w:r>
      <w:r w:rsidRPr="00DD70CD">
        <w:rPr>
          <w:rFonts w:ascii="Times New Roman" w:eastAsia="Times New Roman" w:hAnsi="Times New Roman" w:cs="Times New Roman"/>
          <w:sz w:val="24"/>
          <w:szCs w:val="24"/>
          <w:lang w:eastAsia="ru-RU"/>
        </w:rPr>
        <w:t xml:space="preserve"> (книжный фонд, школьные учебники) показываются </w:t>
      </w:r>
      <w:r w:rsidRPr="00DD70CD">
        <w:rPr>
          <w:rFonts w:ascii="Times New Roman" w:eastAsia="Times New Roman" w:hAnsi="Times New Roman" w:cs="Times New Roman"/>
          <w:b/>
          <w:bCs/>
          <w:sz w:val="24"/>
          <w:szCs w:val="24"/>
          <w:lang w:eastAsia="ru-RU"/>
        </w:rPr>
        <w:t>в</w:t>
      </w:r>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единицах.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03 показывается общая площадь всех помещений в квадратных метрах. Площадь помещений, занимаемых учреждением, определяется по плану здания, а при отсутствии плана - по специальному обмеру каждого помещения.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строку 04 включаются все классные комнаты, учебные кабинеты и лаборатории, в которых проводятся занятия с обучающимися, а по строке 05 показывается их площадь в квадратных метрах.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06 показываются образовательные учреждения, не имеющие никаких мастерских.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показывается число учебно-производственных и учебных мастерских, используемых для допрофессиональной и профессиональной подготовки и ОППТ обучающихся 8-11 (12) классов. В строке 07 учитываются только те учебные мастерские, в которых есть рабочие места, специально оборудованные для указанных целей.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11 показывается число учреждений, имеющих физкультурный зал. Физкультурным залом считается помещение, оборудованное необходимым инвентарем для занятий по физкультуре. Если занятия по физкультуре проходят в коридорах или классных комнатах, то строка 11 не заполняется.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показывается число учреждений, имеющих учебно-опытный участок, а по строке 16 площадь (в целых квадратных метрах) этих участков.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19 следует показать суммарно учреждения, имеющие столовую или буфет, и учреждения, имеющие посадочные места в приспособленных помещениях в которых организовано горячее питание для обучающихся. Наличие в буфете только кофе, чая, булочек и пирожков не считается горячим питанием. Сухие пайки, выдаваемые обучающимся вместо горячего питания, не являются горячим питанием и в отчете не учитываются.</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20 - число учреждений, в которых организовано питание только в приспособленных помещениях. В числе столовых или буфетов не учитываются помещения в школах, временно приспособленных для нужд общественного питания (актовые залы, спортивные залы и т.д.)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приводятся суммарно сведения о числе посадочных мест в столовых или буфетах и в помещениях, приспособленных для раздачи пищи, а в строке 22 - число посадочных мест в приспособленных помещениях.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23 следует показать численность обучающихся, пользующихся горячим питанием, т.е. получающих школьные завтраки или обеды за полную стоимость, на льготных условиях, независимо от того, какой столовой обслуживаются обучающиеся. При этом следует иметь в виду, что в численность обучающихся, пользующихся горячим питанием, не включается численность детей I классов, организованных в дошкольных образовательных учреждениях. Сухие пайки, выдаваемые обучающимся вместо горячего питания, не являются горячим питанием и в отчете не учитываются.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24 показывается численность обучающихся, получающих горячее питание на льготных условиях (которые определяются местным законодательством).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25 приводятся сведения о числе учреждений, имеющих библиотеки (книжный фонд), в строке 26 - весь книжный фонд этих библиотек, в строке 27 - число школьных учебников. При этом следует иметь в виду, что данные строки 25 должны быть меньше или равны числу школ, указанному в строке 01 по графам 3-13.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Число книг в библиотеке (строка 26) и число школьных учебников (строка 27) показываются в единицах.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Для контроля данных желательно провести аналитическую проверку: сколько книг (учебников) приходится на 1 учреждение, имеющее библиотеку (разделить данные из строки 26 (или 27) на строку 25), чтобы убедиться в реальности представленных данных.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Строки 28, 29, 31, 32, 34, 36-38 заполняются на основании данных строк 22-29 раздела 13 первичных отчетов (</w:t>
      </w:r>
      <w:hyperlink r:id="rId214"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Данные этих строк должны быть меньше или равны данным, указанным в строке 01 по соответствующим графам. К образовательным учреждениям, требующим капитального ремонта (строка 28) относятся здания, на которые составлена дефектная ведомость (акт) на капитальный ремонт и утверждена местными органами управления образования. В строку 31 (находятся в аварийном состоянии) включаются только учебные здания школы, подлежащие сносу, на которые бюро технической инвентаризации дало соответствующее заключение.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34 показываются учреждения, имеющие все виды благоустройства. Это те учреждения, которые имеют одновременно водопровод, канализацию, центральное отопление и обеспечены электроэнергией. По строке 36 - имеющие водопровод, по строке 37 - </w:t>
      </w:r>
      <w:r w:rsidRPr="00DD70CD">
        <w:rPr>
          <w:rFonts w:ascii="Times New Roman" w:eastAsia="Times New Roman" w:hAnsi="Times New Roman" w:cs="Times New Roman"/>
          <w:sz w:val="24"/>
          <w:szCs w:val="24"/>
          <w:lang w:eastAsia="ru-RU"/>
        </w:rPr>
        <w:lastRenderedPageBreak/>
        <w:t>центральное отопление, по строке 38 - канализацию. Данные этих строк должны быть меньше или равны данным по строке 34 соответствующих граф.</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 оборудованное водопроводом, имеет внутри распределительную сеть водопроводных труб, в которые вода поступает из сети центрального водоснабжения или артезианской скважины.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в учреждении имеется канализационное устройство для стока хозяйственно-фекальных вод в уличную канализационную сеть или поглощающие колодцы, то такое учреждение оборудовано канализацией.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Учреждение имеет центральное отопление, если оно обеспечивается теплом независимо от какого источника: от своей котельной, групповой котельной, от ТЭЦ.</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34 (имеют все виды благоустройств) не может быть больше строки 36 (наличие водопровода), или строки 37 (наличие центрального отопления), или строки 38 (наличие канализации).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41 показывается число образовательных учреждений, имеющих автотранспортные средства, предназначенные для перевозки обучающихся (автобусы, микроавтобусы, легковые автомобили и т.п.).</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42 показывается имеющееся число автотранспортных средств, предназначенных для перевозки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43 показывается общее число пассажирских мест (сидячих мест, помимо сиденья водителя), имеющихся в этих автотранспортных средствах, предназначенных для перевозки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46 показывается число образовательных учреждений, имеющих кабинеты информатики и вычислительной техники.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47 показывается число кабинетов основ информатики и вычислительной техники, в строке 48 - в них рабочих мест с ЭВМ. Рабочее место с ЭВМ должно иметь клавиатуру или другое устройство для ввода информации в ЭВМ, монитор или другое устройство для отображения информации и т.д. Место учителя в строку не включается.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49 показывается число всех имеющихся персональных компьютеров (ЭВМ), из них в строке 50 показывается число персональных ЭВМ, приобретенных за последний отчетный период.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51 показывается число персональных ЭВМ из всех имеющихся (из стр.49), которые используются в учебных целях. Информация </w:t>
      </w:r>
      <w:r w:rsidRPr="00DD70CD">
        <w:rPr>
          <w:rFonts w:ascii="Times New Roman" w:eastAsia="Times New Roman" w:hAnsi="Times New Roman" w:cs="Times New Roman"/>
          <w:sz w:val="24"/>
          <w:szCs w:val="24"/>
          <w:lang w:eastAsia="ru-RU"/>
        </w:rPr>
        <w:lastRenderedPageBreak/>
        <w:t>по этой строке может дублироваться с данными строки 48, если в кабинетах информатики установлены только персональные ЭВМ.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52 показывается число учреждений, имеющих локальные вычислительные сети.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53 показывается, какое число из общего числа персональных ЭВМ (из стр.49) находится в составе локальных вычислительных сетей.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54 показывается число персональных ЭВМ, используемых в учебных целях, из числа находящихся в составе локальных вычислительных сетей (из строки 53).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55 показывается число переносных компьютеров (ноутбуков, планшетов) из общего числа персональных ЭВМ (из строки 49).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56 показывается число переносных компьютеров (ноутбуков, планшетов), используемых в учебных целях, из общего числа переносных компьютеров (из строки 55).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57 показывается число образовательных учреждений подключенных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58-60 показывается число образовательных учреждений по типам подключения к сети Интернет: в строке 58 - имеющие подключение по модему, в строке 59 - имеющие выделенную линию, в строке 60 - спутниковое подключение. В случае смешанного типа подключения указывается подключение, которое обеспечивает входящий трафик.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61-64 указывается число образовательных учреждений, имеющих скорость подключения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128 кбит/с до 256 кбит/с - по строке 61;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256 кбит/с до 1 мбит/с - по строке 62;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1 мбит/с до 5 мбит/с - по строке 63;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скорость подключения равна от 5 мбит/с и выше - по строке 64.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65 показывается, какое число персональных ЭВМ из общего числа (из стр.49) подключено к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строке 66 показывается число персональных ЭВМ, используемых в учебных целях, из числа подключенных к сети Интернет (из строки 65).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67 показывается число образовательных учреждений, имеющих хотя бы один адрес электронной почты.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68 показывается число образовательных учреждений, имеющих собственный сайт в сети Интернет.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69 показывается число учреждений, в которых ведется электронный дневник, журнал успеваемости (предоставление информации о текущей успеваемости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70 показывается число образовательных учреждений, имеющих электронную библиотеку. Электронной библиотекой считается наличие в учреждении более 5 дисков.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71 показывается число образовательных учреждений, реализующих образовательные программы с использованием дистанционных образовательных технологий.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72-74 показывается число общеобразовательных учреждений, имеющих пожарную сигнализацию (стр.72), дымовые извещатели (стр.73), пожарные краны и рукава (стр.74).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75 показывается число огнетушителей в 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76 показывается число образовательных учреждений, имеющих охрану, в строке 77 - численность сотрудников охраны.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78 показывается число образовательных учреждений, имеющих системы видеонаблюдения.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79 показывается число образовательных учреждений, имеющих "тревожную кнопку".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80 показывается число учреждении, в которых созданы условия для беспрепятственного доступа инвалидов (в соответствии со </w:t>
      </w:r>
      <w:hyperlink r:id="rId215" w:history="1">
        <w:r w:rsidRPr="00DD70CD">
          <w:rPr>
            <w:rFonts w:ascii="Times New Roman" w:eastAsia="Times New Roman" w:hAnsi="Times New Roman" w:cs="Times New Roman"/>
            <w:color w:val="0000FF"/>
            <w:sz w:val="24"/>
            <w:szCs w:val="24"/>
            <w:u w:val="single"/>
            <w:lang w:eastAsia="ru-RU"/>
          </w:rPr>
          <w:t>статьей 15 Федерального закона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81 показывается число учреждений, разместивших на сайте нормативно закрепленный перечень сведений о своей деятельности.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82 указывается, кроме того, число автотранспортных средств, предназначенных для перевозки обучающихся и находящихся на балансе других организаций (предприятий), не показанных в строке 42. Строка 82 заполняется органами местного самоуправления, органами исполнительной власти субъекта Российской Федерации, на которые возложены функции по управлению образовательными учреждениями.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Д-6 "Сведения о распределении учреждений, реализующих программы общего образования, по числу учителей, классов и обучающихся"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16"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217"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РАСПРЕДЕЛЕНИИ УЧРЕЖДЕНИЙ, РЕАЛИЗУЮЩИХ ПРОГРАММЫ ОБЩЕГО ОБРАЗОВАНИЯ, ПО ЧИСЛУ УЧИТЕЛЕЙ, КЛАССОВ И ОБУЧАЮЩИХСЯ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на начало 20__/20__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400"/>
        <w:gridCol w:w="364"/>
        <w:gridCol w:w="2617"/>
        <w:gridCol w:w="599"/>
      </w:tblGrid>
      <w:tr w:rsidR="00DD70CD" w:rsidRPr="001143AA" w:rsidTr="00DD70CD">
        <w:trPr>
          <w:trHeight w:val="15"/>
          <w:tblCellSpacing w:w="15" w:type="dxa"/>
        </w:trPr>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Предоставляют:</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Сроки предоставления</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b/>
                <w:bCs/>
                <w:sz w:val="14"/>
                <w:szCs w:val="14"/>
                <w:lang w:eastAsia="ru-RU"/>
              </w:rPr>
              <w:t>Форма N Д-6</w:t>
            </w:r>
          </w:p>
        </w:tc>
      </w:tr>
      <w:tr w:rsidR="00DD70CD" w:rsidRPr="001143AA"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орган местного самоуправления, осуществляющий управление в сфере образования, сводный отчет по </w:t>
            </w:r>
            <w:r w:rsidRPr="001143AA">
              <w:rPr>
                <w:rFonts w:ascii="Times New Roman" w:eastAsia="Times New Roman" w:hAnsi="Times New Roman" w:cs="Times New Roman"/>
                <w:sz w:val="14"/>
                <w:szCs w:val="14"/>
                <w:lang w:eastAsia="ru-RU"/>
              </w:rPr>
              <w:lastRenderedPageBreak/>
              <w:t>муниципальному образованию:</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lastRenderedPageBreak/>
              <w:t>25 октября</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Приказ Росстата:</w:t>
            </w:r>
            <w:r w:rsidRPr="001143AA">
              <w:rPr>
                <w:rFonts w:ascii="Times New Roman" w:eastAsia="Times New Roman" w:hAnsi="Times New Roman" w:cs="Times New Roman"/>
                <w:sz w:val="14"/>
                <w:szCs w:val="14"/>
                <w:lang w:eastAsia="ru-RU"/>
              </w:rPr>
              <w:br/>
            </w:r>
            <w:r w:rsidRPr="001143AA">
              <w:rPr>
                <w:rFonts w:ascii="Times New Roman" w:eastAsia="Times New Roman" w:hAnsi="Times New Roman" w:cs="Times New Roman"/>
                <w:sz w:val="14"/>
                <w:szCs w:val="14"/>
                <w:lang w:eastAsia="ru-RU"/>
              </w:rPr>
              <w:lastRenderedPageBreak/>
              <w:t>Об утверждении формы</w:t>
            </w:r>
            <w:r w:rsidRPr="001143AA">
              <w:rPr>
                <w:rFonts w:ascii="Times New Roman" w:eastAsia="Times New Roman" w:hAnsi="Times New Roman" w:cs="Times New Roman"/>
                <w:sz w:val="14"/>
                <w:szCs w:val="14"/>
                <w:lang w:eastAsia="ru-RU"/>
              </w:rPr>
              <w:br/>
              <w:t>от 27.08.2012 N 466</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органу исполнительной власти субъекта Российской Федерации, осуществляющему управление в сфере образования</w:t>
            </w: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 внесении изменений</w:t>
            </w:r>
            <w:r w:rsidRPr="001143AA">
              <w:rPr>
                <w:rFonts w:ascii="Times New Roman" w:eastAsia="Times New Roman" w:hAnsi="Times New Roman" w:cs="Times New Roman"/>
                <w:sz w:val="14"/>
                <w:szCs w:val="14"/>
                <w:lang w:eastAsia="ru-RU"/>
              </w:rPr>
              <w:br/>
              <w:t>(при наличии)</w:t>
            </w:r>
          </w:p>
        </w:tc>
      </w:tr>
      <w:tr w:rsidR="00DD70CD" w:rsidRPr="001143AA"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15 ноября</w:t>
            </w: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от __________ N ____</w:t>
            </w:r>
            <w:r w:rsidRPr="001143AA">
              <w:rPr>
                <w:rFonts w:ascii="Times New Roman" w:eastAsia="Times New Roman" w:hAnsi="Times New Roman" w:cs="Times New Roman"/>
                <w:sz w:val="14"/>
                <w:szCs w:val="14"/>
                <w:lang w:eastAsia="ru-RU"/>
              </w:rPr>
              <w:br/>
            </w:r>
            <w:r w:rsidRPr="001143AA">
              <w:rPr>
                <w:rFonts w:ascii="Times New Roman" w:eastAsia="Times New Roman" w:hAnsi="Times New Roman" w:cs="Times New Roman"/>
                <w:sz w:val="14"/>
                <w:szCs w:val="14"/>
                <w:lang w:eastAsia="ru-RU"/>
              </w:rPr>
              <w:br/>
              <w:t>от __________ N ____</w:t>
            </w:r>
          </w:p>
        </w:tc>
      </w:tr>
      <w:tr w:rsidR="00DD70CD" w:rsidRPr="001143AA"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Минобрнауки России</w:t>
            </w: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 раз в год</w:t>
            </w:r>
          </w:p>
        </w:tc>
      </w:tr>
      <w:tr w:rsidR="00DD70CD" w:rsidRPr="001143AA"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2218"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b/>
                <w:bCs/>
                <w:sz w:val="14"/>
                <w:szCs w:val="14"/>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1143AA">
              <w:rPr>
                <w:rFonts w:ascii="Times New Roman" w:eastAsia="Times New Roman" w:hAnsi="Times New Roman" w:cs="Times New Roman"/>
                <w:b/>
                <w:bCs/>
                <w:sz w:val="14"/>
                <w:szCs w:val="14"/>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Код</w:t>
            </w:r>
          </w:p>
        </w:tc>
      </w:tr>
      <w:tr w:rsidR="00DD70CD" w:rsidRPr="001143AA"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формы</w:t>
            </w:r>
            <w:r w:rsidRPr="001143AA">
              <w:rPr>
                <w:rFonts w:ascii="Times New Roman" w:eastAsia="Times New Roman" w:hAnsi="Times New Roman" w:cs="Times New Roman"/>
                <w:sz w:val="14"/>
                <w:szCs w:val="14"/>
                <w:lang w:eastAsia="ru-RU"/>
              </w:rPr>
              <w:br/>
              <w:t xml:space="preserve">по </w:t>
            </w:r>
            <w:hyperlink r:id="rId218" w:history="1">
              <w:r w:rsidRPr="001143AA">
                <w:rPr>
                  <w:rFonts w:ascii="Times New Roman" w:eastAsia="Times New Roman" w:hAnsi="Times New Roman" w:cs="Times New Roman"/>
                  <w:color w:val="0000FF"/>
                  <w:sz w:val="14"/>
                  <w:szCs w:val="14"/>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 xml:space="preserve">отчитывающейся организации по </w:t>
            </w:r>
            <w:hyperlink r:id="rId219" w:history="1">
              <w:r w:rsidRPr="001143AA">
                <w:rPr>
                  <w:rFonts w:ascii="Times New Roman" w:eastAsia="Times New Roman" w:hAnsi="Times New Roman" w:cs="Times New Roman"/>
                  <w:color w:val="0000FF"/>
                  <w:sz w:val="14"/>
                  <w:szCs w:val="14"/>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4</w:t>
            </w:r>
          </w:p>
        </w:tc>
      </w:tr>
      <w:tr w:rsidR="00DD70CD" w:rsidRPr="001143AA"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1143AA">
              <w:rPr>
                <w:rFonts w:ascii="Times New Roman" w:eastAsia="Times New Roman" w:hAnsi="Times New Roman" w:cs="Times New Roman"/>
                <w:sz w:val="14"/>
                <w:szCs w:val="14"/>
                <w:lang w:eastAsia="ru-RU"/>
              </w:rPr>
              <w:t>0609551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1143AA"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Распределение начальных общеобразовательных учреждений по численности учителей и числу классов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812"/>
        <w:gridCol w:w="1019"/>
        <w:gridCol w:w="1077"/>
        <w:gridCol w:w="1123"/>
        <w:gridCol w:w="821"/>
        <w:gridCol w:w="1019"/>
        <w:gridCol w:w="1077"/>
        <w:gridCol w:w="1123"/>
        <w:gridCol w:w="821"/>
        <w:gridCol w:w="1065"/>
        <w:gridCol w:w="1077"/>
        <w:gridCol w:w="1123"/>
        <w:gridCol w:w="928"/>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9404" w:type="dxa"/>
            <w:gridSpan w:val="14"/>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220"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w:t>
            </w: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учреждений</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5523"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начальных общеобразовательных учреждений</w:t>
            </w:r>
          </w:p>
        </w:tc>
      </w:tr>
      <w:tr w:rsidR="00DD70CD" w:rsidRPr="00551E39" w:rsidTr="00DD70CD">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499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499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5544"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1 учителем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2-мя учителями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3-мя и более учителями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r w:rsidRPr="00551E39">
              <w:rPr>
                <w:rFonts w:ascii="Times New Roman" w:eastAsia="Times New Roman" w:hAnsi="Times New Roman" w:cs="Times New Roman"/>
                <w:sz w:val="14"/>
                <w:szCs w:val="14"/>
                <w:lang w:eastAsia="ru-RU"/>
              </w:rPr>
              <w:br/>
              <w:t>(сумма гр.3-5)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1 учителем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2-мя учителями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3-мя и более учителями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r w:rsidRPr="00551E39">
              <w:rPr>
                <w:rFonts w:ascii="Times New Roman" w:eastAsia="Times New Roman" w:hAnsi="Times New Roman" w:cs="Times New Roman"/>
                <w:sz w:val="14"/>
                <w:szCs w:val="14"/>
                <w:lang w:eastAsia="ru-RU"/>
              </w:rPr>
              <w:br/>
              <w:t>(сумма гр.7-9)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1 учителем (сумма гр.3,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2-мя учителями (сумма гр.4, 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3-мя и более учителями (сумма гр.5, 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r w:rsidRPr="00551E39">
              <w:rPr>
                <w:rFonts w:ascii="Times New Roman" w:eastAsia="Times New Roman" w:hAnsi="Times New Roman" w:cs="Times New Roman"/>
                <w:sz w:val="14"/>
                <w:szCs w:val="14"/>
                <w:lang w:eastAsia="ru-RU"/>
              </w:rPr>
              <w:br/>
              <w:t>(сумма гр.6, 10)</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1-им классом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2-мя классами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3-мя классами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4-мя классами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5-ю и более классами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6"/>
        <w:gridCol w:w="1245"/>
        <w:gridCol w:w="2170"/>
        <w:gridCol w:w="1245"/>
        <w:gridCol w:w="2744"/>
        <w:gridCol w:w="1260"/>
      </w:tblGrid>
      <w:tr w:rsidR="00DD70CD" w:rsidRPr="00DD70CD" w:rsidTr="00DD70CD">
        <w:trPr>
          <w:trHeight w:val="15"/>
          <w:tblCellSpacing w:w="15" w:type="dxa"/>
        </w:trPr>
        <w:tc>
          <w:tcPr>
            <w:tcW w:w="720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учреждений, имеющих (из гр.14, стр.06) 5-7 учителей (07)</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8-9 учителей (08)</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 и более учителей (09)</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Распределение основных и средних общеобразовательных учреждений по числу классов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954"/>
        <w:gridCol w:w="1508"/>
        <w:gridCol w:w="1508"/>
        <w:gridCol w:w="1139"/>
        <w:gridCol w:w="1508"/>
        <w:gridCol w:w="1324"/>
        <w:gridCol w:w="1154"/>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827" w:type="dxa"/>
            <w:gridSpan w:val="8"/>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221"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w:t>
            </w: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классов</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Основные общеобразовательные учреждения</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Средние общеобразовательные учреждения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гр.3, 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гр.6, 7)</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до 5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5-6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7-10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11-13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14-16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17-19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20-22 класса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23-25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26-29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30-33 класса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34-37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 и более классов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Примечание. Если классы входят в состав комплекта - считать комплекты.</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0"/>
        <w:gridCol w:w="628"/>
        <w:gridCol w:w="2078"/>
      </w:tblGrid>
      <w:tr w:rsidR="00DD70CD" w:rsidRPr="00551E39" w:rsidTr="00DD70CD">
        <w:trPr>
          <w:trHeight w:val="15"/>
          <w:tblCellSpacing w:w="15" w:type="dxa"/>
        </w:trPr>
        <w:tc>
          <w:tcPr>
            <w:tcW w:w="942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Число 1-11 (12) классов и классов-комплектов с численностью обучающихся</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менее 25 человек (городские поселения)</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(14)</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Число 1-11 (12) классов и классов-комплектов с численностью обучающихся</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менее 14 человек (сельская местность)</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(15)</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Раздел 3. Распределение начальных, основных и средних общеобразовательных учреждений по численности обучающихся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4"/>
        <w:gridCol w:w="902"/>
        <w:gridCol w:w="1667"/>
        <w:gridCol w:w="830"/>
        <w:gridCol w:w="842"/>
        <w:gridCol w:w="708"/>
        <w:gridCol w:w="842"/>
        <w:gridCol w:w="842"/>
        <w:gridCol w:w="708"/>
        <w:gridCol w:w="982"/>
        <w:gridCol w:w="995"/>
        <w:gridCol w:w="995"/>
        <w:gridCol w:w="995"/>
        <w:gridCol w:w="898"/>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6262" w:type="dxa"/>
            <w:gridSpan w:val="14"/>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222"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w:t>
            </w: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053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численностью обучающихся: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начальных общеобра-</w:t>
            </w:r>
            <w:r w:rsidRPr="00551E39">
              <w:rPr>
                <w:rFonts w:ascii="Times New Roman" w:eastAsia="Times New Roman" w:hAnsi="Times New Roman" w:cs="Times New Roman"/>
                <w:sz w:val="14"/>
                <w:szCs w:val="14"/>
                <w:lang w:eastAsia="ru-RU"/>
              </w:rPr>
              <w:br/>
              <w:t>зовательных учреждений (сумма гр.4-14)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до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41-60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61-100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121-180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181-280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281 и более</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954"/>
        <w:gridCol w:w="1878"/>
        <w:gridCol w:w="1139"/>
        <w:gridCol w:w="954"/>
        <w:gridCol w:w="1139"/>
        <w:gridCol w:w="1139"/>
        <w:gridCol w:w="1139"/>
        <w:gridCol w:w="1139"/>
        <w:gridCol w:w="969"/>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739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численностью обучающихся: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основных общеобра-</w:t>
            </w:r>
            <w:r w:rsidRPr="00551E39">
              <w:rPr>
                <w:rFonts w:ascii="Times New Roman" w:eastAsia="Times New Roman" w:hAnsi="Times New Roman" w:cs="Times New Roman"/>
                <w:sz w:val="14"/>
                <w:szCs w:val="14"/>
                <w:lang w:eastAsia="ru-RU"/>
              </w:rPr>
              <w:br/>
              <w:t>зовательных учреждений (сумма гр.16-22)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 и менее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41-100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201-280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401-640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641 и более</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7"/>
        <w:gridCol w:w="884"/>
        <w:gridCol w:w="1591"/>
        <w:gridCol w:w="979"/>
        <w:gridCol w:w="944"/>
        <w:gridCol w:w="944"/>
        <w:gridCol w:w="944"/>
        <w:gridCol w:w="944"/>
        <w:gridCol w:w="944"/>
        <w:gridCol w:w="953"/>
        <w:gridCol w:w="1202"/>
        <w:gridCol w:w="1086"/>
        <w:gridCol w:w="988"/>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средних</w:t>
            </w:r>
          </w:p>
        </w:tc>
        <w:tc>
          <w:tcPr>
            <w:tcW w:w="1164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численностью обучающихся: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общеобра-</w:t>
            </w:r>
            <w:r w:rsidRPr="00551E39">
              <w:rPr>
                <w:rFonts w:ascii="Times New Roman" w:eastAsia="Times New Roman" w:hAnsi="Times New Roman" w:cs="Times New Roman"/>
                <w:sz w:val="14"/>
                <w:szCs w:val="14"/>
                <w:lang w:eastAsia="ru-RU"/>
              </w:rPr>
              <w:br/>
              <w:t>зовательных учреждений (сумма гр.24-33)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100 и менее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201-280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401-640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641-880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881-1120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1121-1360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1361-1600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1601 и более</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3</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6"/>
        <w:gridCol w:w="628"/>
        <w:gridCol w:w="2063"/>
        <w:gridCol w:w="635"/>
      </w:tblGrid>
      <w:tr w:rsidR="00DD70CD" w:rsidRPr="00551E39" w:rsidTr="00DD70CD">
        <w:trPr>
          <w:trHeight w:val="15"/>
          <w:tblCellSpacing w:w="15" w:type="dxa"/>
        </w:trPr>
        <w:tc>
          <w:tcPr>
            <w:tcW w:w="8131"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Общее число общеобразовательных учреждений</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(04)</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(ед)</w:t>
            </w: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Число общеобразовательных учреждений с численностью обучающихся в</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10-11 (12) классах менее 150 человек в городских поселениях</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(05)</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(ед)</w:t>
            </w: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Число общеобразовательных учреждений с численностью обучающихся в</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10-11 (12) классах менее 84 человек в сельской местности</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(06)</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(ед)</w:t>
            </w: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Число общеобразовательных учреждений с численностью обучающихся в 10-11 (12) классах менее 150 человек в городских поселениях и менее 84</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813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человек в сельской местности (сумма строк 05 и 06)</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(07)</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(ед)</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Распределение обучающихся по численности в начальных, основных и средних общеобразовательных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902"/>
        <w:gridCol w:w="1686"/>
        <w:gridCol w:w="828"/>
        <w:gridCol w:w="841"/>
        <w:gridCol w:w="707"/>
        <w:gridCol w:w="841"/>
        <w:gridCol w:w="841"/>
        <w:gridCol w:w="707"/>
        <w:gridCol w:w="981"/>
        <w:gridCol w:w="994"/>
        <w:gridCol w:w="994"/>
        <w:gridCol w:w="994"/>
        <w:gridCol w:w="897"/>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6262" w:type="dxa"/>
            <w:gridSpan w:val="14"/>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223"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053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численностью обучающихся: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начальных общеобра-</w:t>
            </w:r>
            <w:r w:rsidRPr="00551E39">
              <w:rPr>
                <w:rFonts w:ascii="Times New Roman" w:eastAsia="Times New Roman" w:hAnsi="Times New Roman" w:cs="Times New Roman"/>
                <w:sz w:val="14"/>
                <w:szCs w:val="14"/>
                <w:lang w:eastAsia="ru-RU"/>
              </w:rPr>
              <w:br/>
              <w:t>зовательных учреждениях (сумма гр.4-14)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до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41-60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61-100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121-180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181-280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281 и более</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954"/>
        <w:gridCol w:w="1878"/>
        <w:gridCol w:w="1139"/>
        <w:gridCol w:w="954"/>
        <w:gridCol w:w="1139"/>
        <w:gridCol w:w="1139"/>
        <w:gridCol w:w="1139"/>
        <w:gridCol w:w="1139"/>
        <w:gridCol w:w="969"/>
      </w:tblGrid>
      <w:tr w:rsidR="00DD70CD" w:rsidRPr="00551E39" w:rsidTr="00DD70CD">
        <w:trPr>
          <w:trHeight w:val="15"/>
          <w:tblCellSpacing w:w="15" w:type="dxa"/>
        </w:trPr>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739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численностью обучающихся:</w:t>
            </w:r>
          </w:p>
        </w:tc>
      </w:tr>
      <w:tr w:rsidR="00DD70CD" w:rsidRPr="00551E3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основных общеобра-</w:t>
            </w:r>
            <w:r w:rsidRPr="00551E39">
              <w:rPr>
                <w:rFonts w:ascii="Times New Roman" w:eastAsia="Times New Roman" w:hAnsi="Times New Roman" w:cs="Times New Roman"/>
                <w:sz w:val="14"/>
                <w:szCs w:val="14"/>
                <w:lang w:eastAsia="ru-RU"/>
              </w:rPr>
              <w:br/>
              <w:t>зовательных учреждениях (сумма гр.16-22)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 и менее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41-100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201-280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401-640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641 и более</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8"/>
        <w:gridCol w:w="1056"/>
        <w:gridCol w:w="1813"/>
        <w:gridCol w:w="1023"/>
        <w:gridCol w:w="920"/>
        <w:gridCol w:w="920"/>
        <w:gridCol w:w="920"/>
        <w:gridCol w:w="920"/>
        <w:gridCol w:w="920"/>
        <w:gridCol w:w="946"/>
        <w:gridCol w:w="1129"/>
        <w:gridCol w:w="1063"/>
        <w:gridCol w:w="1022"/>
      </w:tblGrid>
      <w:tr w:rsidR="00DD70CD" w:rsidRPr="00DD70CD" w:rsidTr="00DD70CD">
        <w:trPr>
          <w:trHeight w:val="15"/>
          <w:tblCellSpacing w:w="15" w:type="dxa"/>
        </w:trPr>
        <w:tc>
          <w:tcPr>
            <w:tcW w:w="295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w:t>
            </w:r>
          </w:p>
        </w:tc>
        <w:tc>
          <w:tcPr>
            <w:tcW w:w="1164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 них с численностью обучающихся:</w:t>
            </w:r>
          </w:p>
        </w:tc>
      </w:tr>
      <w:tr w:rsidR="00DD70CD" w:rsidRPr="00DD70CD"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строки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обучающихся в средних общеобра-</w:t>
            </w:r>
            <w:r w:rsidRPr="00DD70CD">
              <w:rPr>
                <w:rFonts w:ascii="Times New Roman" w:eastAsia="Times New Roman" w:hAnsi="Times New Roman" w:cs="Times New Roman"/>
                <w:sz w:val="24"/>
                <w:szCs w:val="24"/>
                <w:lang w:eastAsia="ru-RU"/>
              </w:rPr>
              <w:br/>
              <w:t>зовательных учреждениях (сумма гр.24-33)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100 и менее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101-200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201-280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281-400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401-640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641-880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881-1120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1121-1360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1361-1600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1601 и более</w:t>
            </w:r>
          </w:p>
        </w:tc>
      </w:tr>
      <w:tr w:rsidR="00DD70CD" w:rsidRPr="00DD70CD"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33</w:t>
            </w:r>
          </w:p>
        </w:tc>
      </w:tr>
      <w:tr w:rsidR="00DD70CD" w:rsidRPr="00DD70CD"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Всего (сумма стр.01, 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87"/>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224"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Д-6</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225"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Данные по образовательным учреждениям для детей, нуждающихся в психолого-педагогической и медико-социальной помощи (из реализующих программы общего образования) в </w:t>
      </w:r>
      <w:hyperlink r:id="rId226" w:history="1">
        <w:r w:rsidRPr="00DD70CD">
          <w:rPr>
            <w:rFonts w:ascii="Times New Roman" w:eastAsia="Times New Roman" w:hAnsi="Times New Roman" w:cs="Times New Roman"/>
            <w:color w:val="0000FF"/>
            <w:sz w:val="24"/>
            <w:szCs w:val="24"/>
            <w:u w:val="single"/>
            <w:lang w:eastAsia="ru-RU"/>
          </w:rPr>
          <w:t>отчете Д-6</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заполняются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отчет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Сведения по </w:t>
      </w:r>
      <w:hyperlink r:id="rId227" w:history="1">
        <w:r w:rsidRPr="00DD70CD">
          <w:rPr>
            <w:rFonts w:ascii="Times New Roman" w:eastAsia="Times New Roman" w:hAnsi="Times New Roman" w:cs="Times New Roman"/>
            <w:color w:val="0000FF"/>
            <w:sz w:val="24"/>
            <w:szCs w:val="24"/>
            <w:u w:val="single"/>
            <w:lang w:eastAsia="ru-RU"/>
          </w:rPr>
          <w:t>форме N Д-6</w:t>
        </w:r>
      </w:hyperlink>
      <w:r w:rsidRPr="00DD70CD">
        <w:rPr>
          <w:rFonts w:ascii="Times New Roman" w:eastAsia="Times New Roman" w:hAnsi="Times New Roman" w:cs="Times New Roman"/>
          <w:sz w:val="24"/>
          <w:szCs w:val="24"/>
          <w:lang w:eastAsia="ru-RU"/>
        </w:rPr>
        <w:t xml:space="preserve"> составляются на основании всех первичных отчетов (</w:t>
      </w:r>
      <w:hyperlink r:id="rId228"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xml:space="preserve">), включая заполненные обособленными структурными подразделениями (филиалами, отделениями и т.п.), которые в </w:t>
      </w:r>
      <w:hyperlink r:id="rId229" w:history="1">
        <w:r w:rsidRPr="00DD70CD">
          <w:rPr>
            <w:rFonts w:ascii="Times New Roman" w:eastAsia="Times New Roman" w:hAnsi="Times New Roman" w:cs="Times New Roman"/>
            <w:color w:val="0000FF"/>
            <w:sz w:val="24"/>
            <w:szCs w:val="24"/>
            <w:u w:val="single"/>
            <w:lang w:eastAsia="ru-RU"/>
          </w:rPr>
          <w:t>отчете N Д-6</w:t>
        </w:r>
      </w:hyperlink>
      <w:r w:rsidRPr="00DD70CD">
        <w:rPr>
          <w:rFonts w:ascii="Times New Roman" w:eastAsia="Times New Roman" w:hAnsi="Times New Roman" w:cs="Times New Roman"/>
          <w:sz w:val="24"/>
          <w:szCs w:val="24"/>
          <w:lang w:eastAsia="ru-RU"/>
        </w:rPr>
        <w:t xml:space="preserve"> будут являться самостоятельной единицей учета.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230"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231"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232"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контроле сведений по </w:t>
      </w:r>
      <w:hyperlink r:id="rId233" w:history="1">
        <w:r w:rsidRPr="00DD70CD">
          <w:rPr>
            <w:rFonts w:ascii="Times New Roman" w:eastAsia="Times New Roman" w:hAnsi="Times New Roman" w:cs="Times New Roman"/>
            <w:color w:val="0000FF"/>
            <w:sz w:val="24"/>
            <w:szCs w:val="24"/>
            <w:u w:val="single"/>
            <w:lang w:eastAsia="ru-RU"/>
          </w:rPr>
          <w:t>форме N Д-6</w:t>
        </w:r>
      </w:hyperlink>
      <w:r w:rsidRPr="00DD70CD">
        <w:rPr>
          <w:rFonts w:ascii="Times New Roman" w:eastAsia="Times New Roman" w:hAnsi="Times New Roman" w:cs="Times New Roman"/>
          <w:sz w:val="24"/>
          <w:szCs w:val="24"/>
          <w:lang w:eastAsia="ru-RU"/>
        </w:rPr>
        <w:t xml:space="preserve"> необходимо обратить внимание на следующее.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о числе учреждений (с учетом филиалов), показанные в разделах 1-3 необходимо увязать с данными </w:t>
      </w:r>
      <w:hyperlink r:id="rId234"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 в разделе 1 - графы 6, 10, 14 по строке 06 меньше или равны графам 3-8 строк 02, 03, 11, 12, раздела 1.1 </w:t>
      </w:r>
      <w:hyperlink r:id="rId235"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в разделе 2 - графы 3, 4, 5 по строке 13 меньше или равны графам 3-8 строк 02, 03, 11, 12 раздела 1.1 </w:t>
      </w:r>
      <w:hyperlink r:id="rId236"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в разделе 2 - графы 6, 7, 8 по строке 13 меньше или равны графам 3-8 строк 02, 03, 11, 12 раздела 1.1 </w:t>
      </w:r>
      <w:hyperlink r:id="rId237"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в разделе 3 - строки 01, 02, 03 по графе 3 меньше или равны графам 3-8 строк 02, 03, 11, 12 раздела 1.1 </w:t>
      </w:r>
      <w:hyperlink r:id="rId238"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в разделе 3 - строки 01, 02, 03 по графе 15 меньше или равны графам 3-8 строк 02, 03, 11, 12 раздела 1.1 </w:t>
      </w:r>
      <w:hyperlink r:id="rId239"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типа для детей, нуждающихся в длительном лечении.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отчет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данные по специальным (коррекционным) классам для детей с ограниченными возможностями здоровья, организованные при общеобразовательных учреждениях.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Вечерние (сменные) общеобразовательные учреждения в</w:t>
      </w:r>
      <w:r w:rsidRPr="00DD70CD">
        <w:rPr>
          <w:rFonts w:ascii="Times New Roman" w:eastAsia="Times New Roman" w:hAnsi="Times New Roman" w:cs="Times New Roman"/>
          <w:sz w:val="24"/>
          <w:szCs w:val="24"/>
          <w:lang w:eastAsia="ru-RU"/>
        </w:rPr>
        <w:t xml:space="preserve"> </w:t>
      </w:r>
      <w:hyperlink r:id="rId240" w:history="1">
        <w:r w:rsidRPr="00DD70CD">
          <w:rPr>
            <w:rFonts w:ascii="Times New Roman" w:eastAsia="Times New Roman" w:hAnsi="Times New Roman" w:cs="Times New Roman"/>
            <w:color w:val="0000FF"/>
            <w:sz w:val="24"/>
            <w:szCs w:val="24"/>
            <w:u w:val="single"/>
            <w:lang w:eastAsia="ru-RU"/>
          </w:rPr>
          <w:t>отчет N Д-6</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включаются.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 в разделе 3 - строки 01, 02, 03 по графе 23 меньше или равны графам 3-8 строк 02, 03, 11, 12 раздела 1.1 </w:t>
      </w:r>
      <w:hyperlink r:id="rId241" w:history="1">
        <w:r w:rsidRPr="00DD70CD">
          <w:rPr>
            <w:rFonts w:ascii="Times New Roman" w:eastAsia="Times New Roman" w:hAnsi="Times New Roman" w:cs="Times New Roman"/>
            <w:color w:val="0000FF"/>
            <w:sz w:val="24"/>
            <w:szCs w:val="24"/>
            <w:u w:val="single"/>
            <w:lang w:eastAsia="ru-RU"/>
          </w:rPr>
          <w:t>формы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Разница может возникать, например, когда школа существует, но ее временно "консервируют" из-за отсутствия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Распределение начальных общеобразовательных учреждений по численности учителей и числу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начальные общеобразовательные учреждения группируются по числу классов (не классов-комплектов) и по численности учителей. Из числа начальных общеобразовательных учреждений (строка 6) выделяются данные об общеобразовательных учреждениях, имеющих 5-7, 8-9, 10 и более учителей.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Распределение основных и средних общеобразовательных учреждений по числу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Приводится группировка основных и средних (полных) общеобразовательных учреждений по числу классов. Если классы входят в состав комплекта - считать комплекты.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14 приводится число 1-11 (12) классов и классов-комплектов с численностью обучающихся менее 25 человек (24 включительно) для городских поселений по всем типам образовательных учреждений (т.е. учреждениям, заполнившим строку 05 </w:t>
      </w:r>
      <w:hyperlink r:id="rId242" w:history="1">
        <w:r w:rsidRPr="00DD70CD">
          <w:rPr>
            <w:rFonts w:ascii="Times New Roman" w:eastAsia="Times New Roman" w:hAnsi="Times New Roman" w:cs="Times New Roman"/>
            <w:color w:val="0000FF"/>
            <w:sz w:val="24"/>
            <w:szCs w:val="24"/>
            <w:u w:val="single"/>
            <w:lang w:eastAsia="ru-RU"/>
          </w:rPr>
          <w:t>раздела 3 отчета 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xml:space="preserve">     В строке 15 приводится число 1-11 (12) классов и классов-комплектов с численностью обучающихся менее 14 человек (13 включительно) для сельской местности по всем типам образовательных учреждений (т.е. учреждениям, заполнившим строку 05 </w:t>
      </w:r>
      <w:hyperlink r:id="rId243" w:history="1">
        <w:r w:rsidRPr="00DD70CD">
          <w:rPr>
            <w:rFonts w:ascii="Times New Roman" w:eastAsia="Times New Roman" w:hAnsi="Times New Roman" w:cs="Times New Roman"/>
            <w:color w:val="0000FF"/>
            <w:sz w:val="24"/>
            <w:szCs w:val="24"/>
            <w:u w:val="single"/>
            <w:lang w:eastAsia="ru-RU"/>
          </w:rPr>
          <w:t>раздела 3 отчета 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Распределение начальных, основных и средних общеобразовательных учреждений по численности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Приводятся данные о группировке начальных, основных и средних (полных) общеобразовательных учреждениях по численности обучающихся. При этом следует иметь в виду, что данные строки 03 по всем графам равны сумме данных строк 01 и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графы 3 равны сумме данных граф 4-14, данные графы 15 - сумме данных граф 16-22, а данные графы 23 - сумме данных граф 24-33.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Справке к разделу 3</w:t>
      </w:r>
      <w:r w:rsidRPr="00DD70CD">
        <w:rPr>
          <w:rFonts w:ascii="Times New Roman" w:eastAsia="Times New Roman" w:hAnsi="Times New Roman" w:cs="Times New Roman"/>
          <w:sz w:val="24"/>
          <w:szCs w:val="24"/>
          <w:lang w:eastAsia="ru-RU"/>
        </w:rPr>
        <w:t xml:space="preserve"> (строки 04-07) приводится общее число учреждений, реализующих программы общего образования, отчитывающихся по </w:t>
      </w:r>
      <w:hyperlink r:id="rId244" w:history="1">
        <w:r w:rsidRPr="00DD70CD">
          <w:rPr>
            <w:rFonts w:ascii="Times New Roman" w:eastAsia="Times New Roman" w:hAnsi="Times New Roman" w:cs="Times New Roman"/>
            <w:color w:val="0000FF"/>
            <w:sz w:val="24"/>
            <w:szCs w:val="24"/>
            <w:u w:val="single"/>
            <w:lang w:eastAsia="ru-RU"/>
          </w:rPr>
          <w:t>форме N Д-6</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являющихся юридическими лицами (без обособленных структурных подразделений (филиалов, отделений и т.п.))</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Распределение обучающихся по численности в начальных, основных и средних общеобразовательных учреждениях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Определение соответствующих группировок осуществляется следующим образом: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Например, в области есть сельская начальная школа с 12 обучающимися. Тогда в графу 5 по строке 02 заносим число 12. Если есть 5 сельских начальных школ, в каждой по 12 обучающихся, тогда в графу 5 по строке 02 заносим число 60 (т.е. всего 60 обучающихся в общеобразовательных учреждениях с численностью обучающихся от 10 до 14 человек).</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этом следует иметь в виду, что данные строки 03 по всем графам равны сумме данных строк 01 и 02.</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Данные графы 3 равны сумме данных граф 4-14, данные графы 15 - сумме данных граф 16-22, а данные графы 23 - сумме данных граф 24-33.</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Д-7 "Сведения о распределении учреждений, реализующих программы общего образования, и обучающихся по языку обучения и по изучению родного (нерусского) языка"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45"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246"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РАСПРЕДЕЛЕНИИ УЧРЕЖДЕНИЙ, РЕАЛИЗУЮЩИХ ПРОГРАММЫ ОБЩЕГО ОБРАЗОВАНИЯ, И ОБУЧАЮЩИХСЯ ПО ЯЗЫКУ ОБУЧЕНИЯ И ПО ИЗУЧЕНИЮ РОДНОГО (НЕРУССКОГО) ЯЗЫКА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на начало 20__/20__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Форма N Д-7</w:t>
            </w:r>
          </w:p>
        </w:tc>
      </w:tr>
      <w:tr w:rsidR="00DD70CD" w:rsidRPr="00551E3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Приказ Росстата:</w:t>
            </w:r>
            <w:r w:rsidRPr="00551E39">
              <w:rPr>
                <w:rFonts w:ascii="Times New Roman" w:eastAsia="Times New Roman" w:hAnsi="Times New Roman" w:cs="Times New Roman"/>
                <w:sz w:val="14"/>
                <w:szCs w:val="14"/>
                <w:lang w:eastAsia="ru-RU"/>
              </w:rPr>
              <w:br/>
              <w:t>Об утверждении формы</w:t>
            </w:r>
            <w:r w:rsidRPr="00551E39">
              <w:rPr>
                <w:rFonts w:ascii="Times New Roman" w:eastAsia="Times New Roman" w:hAnsi="Times New Roman" w:cs="Times New Roman"/>
                <w:sz w:val="14"/>
                <w:szCs w:val="14"/>
                <w:lang w:eastAsia="ru-RU"/>
              </w:rPr>
              <w:br/>
            </w:r>
            <w:r w:rsidRPr="00551E39">
              <w:rPr>
                <w:rFonts w:ascii="Times New Roman" w:eastAsia="Times New Roman" w:hAnsi="Times New Roman" w:cs="Times New Roman"/>
                <w:sz w:val="14"/>
                <w:szCs w:val="14"/>
                <w:lang w:eastAsia="ru-RU"/>
              </w:rPr>
              <w:lastRenderedPageBreak/>
              <w:t>от 27.08.2012 N 466</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 внесении изменений</w:t>
            </w:r>
            <w:r w:rsidRPr="00551E39">
              <w:rPr>
                <w:rFonts w:ascii="Times New Roman" w:eastAsia="Times New Roman" w:hAnsi="Times New Roman" w:cs="Times New Roman"/>
                <w:sz w:val="14"/>
                <w:szCs w:val="14"/>
                <w:lang w:eastAsia="ru-RU"/>
              </w:rPr>
              <w:br/>
              <w:t>(при наличии)</w:t>
            </w:r>
          </w:p>
        </w:tc>
      </w:tr>
      <w:tr w:rsidR="00DD70CD" w:rsidRPr="00551E3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 ноября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__________ N ____</w:t>
            </w:r>
            <w:r w:rsidRPr="00551E39">
              <w:rPr>
                <w:rFonts w:ascii="Times New Roman" w:eastAsia="Times New Roman" w:hAnsi="Times New Roman" w:cs="Times New Roman"/>
                <w:sz w:val="14"/>
                <w:szCs w:val="14"/>
                <w:lang w:eastAsia="ru-RU"/>
              </w:rPr>
              <w:br/>
            </w:r>
            <w:r w:rsidRPr="00551E39">
              <w:rPr>
                <w:rFonts w:ascii="Times New Roman" w:eastAsia="Times New Roman" w:hAnsi="Times New Roman" w:cs="Times New Roman"/>
                <w:sz w:val="14"/>
                <w:szCs w:val="14"/>
                <w:lang w:eastAsia="ru-RU"/>
              </w:rPr>
              <w:br/>
              <w:t>от __________ N ____</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раз в год</w:t>
            </w:r>
          </w:p>
        </w:tc>
      </w:tr>
      <w:tr w:rsidR="00DD70CD" w:rsidRPr="00551E3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Код</w:t>
            </w:r>
          </w:p>
        </w:tc>
      </w:tr>
      <w:tr w:rsidR="00DD70CD" w:rsidRPr="00551E3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формы</w:t>
            </w:r>
            <w:r w:rsidRPr="00551E39">
              <w:rPr>
                <w:rFonts w:ascii="Times New Roman" w:eastAsia="Times New Roman" w:hAnsi="Times New Roman" w:cs="Times New Roman"/>
                <w:sz w:val="14"/>
                <w:szCs w:val="14"/>
                <w:lang w:eastAsia="ru-RU"/>
              </w:rPr>
              <w:br/>
              <w:t xml:space="preserve">по </w:t>
            </w:r>
            <w:hyperlink r:id="rId247" w:history="1">
              <w:r w:rsidRPr="00551E39">
                <w:rPr>
                  <w:rFonts w:ascii="Times New Roman" w:eastAsia="Times New Roman" w:hAnsi="Times New Roman" w:cs="Times New Roman"/>
                  <w:color w:val="0000FF"/>
                  <w:sz w:val="14"/>
                  <w:szCs w:val="14"/>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отчитывающейся организации по </w:t>
            </w:r>
            <w:hyperlink r:id="rId248" w:history="1">
              <w:r w:rsidRPr="00551E39">
                <w:rPr>
                  <w:rFonts w:ascii="Times New Roman" w:eastAsia="Times New Roman" w:hAnsi="Times New Roman" w:cs="Times New Roman"/>
                  <w:color w:val="0000FF"/>
                  <w:sz w:val="14"/>
                  <w:szCs w:val="14"/>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0609547</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0"/>
        <w:gridCol w:w="3344"/>
        <w:gridCol w:w="866"/>
        <w:gridCol w:w="1134"/>
        <w:gridCol w:w="970"/>
        <w:gridCol w:w="970"/>
        <w:gridCol w:w="871"/>
        <w:gridCol w:w="832"/>
        <w:gridCol w:w="1426"/>
        <w:gridCol w:w="970"/>
        <w:gridCol w:w="970"/>
        <w:gridCol w:w="1069"/>
        <w:gridCol w:w="748"/>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7741" w:type="dxa"/>
            <w:gridSpan w:val="13"/>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49"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учреж-</w:t>
            </w:r>
            <w:r w:rsidRPr="00551E39">
              <w:rPr>
                <w:rFonts w:ascii="Times New Roman" w:eastAsia="Times New Roman" w:hAnsi="Times New Roman" w:cs="Times New Roman"/>
                <w:sz w:val="14"/>
                <w:szCs w:val="14"/>
                <w:lang w:eastAsia="ru-RU"/>
              </w:rPr>
              <w:br/>
              <w:t>дений по</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Распределение обучающихся по языку обучения (чел)</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учреждений, в которых</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Распределение обучающихся, изучающих родной (нерусский язык) как предмет (чел)</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языку обучения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родной (нерусский ) язык изучается как предмет (ед)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r>
      <w:tr w:rsidR="00DD70CD" w:rsidRPr="00551E39" w:rsidTr="00DD70CD">
        <w:trPr>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По всем учреждениям с языками обучения и с изучением языка как предмета (сумма стр.2-91 и 92-94 по гр.4-7 и гр.9-12)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Абазинский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Аварский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Агульский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Адыгейский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Азербайджанский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Алтайский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Армянский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Балкарский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Башкирский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Белорусский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Бурятский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Вепсский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Греческий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Грузинский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Даргинский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Долганский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Еврейский (идиш)</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Ингушский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Ительменский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Кабардинский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Казахский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Калмыцкий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Карачаевский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Карельский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Кетский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Китайский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Коми-пермяцкий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Корейский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Корякский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Крымско-татарский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Кумыкский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Лакский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Латышский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Лезгинский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Литовский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Манси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Марийский горный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Марийский луговой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Мордовский мокша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Мордовский эрзя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Нанайский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Негидальский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Ненецкий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Нивхский (на двух диалектах)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Новогреческий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Ногайский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Орокский (Уйльта)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Осетинский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Польский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Рутульсский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Саамский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Селькупский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Сойотский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Табасаранский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Татарский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Татский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Телеутский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Тофаларский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Тувинский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Турецкий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Туркменский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Удмуртский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Удэгейский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Украинский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Ульчский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Хакасский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Хантыйский (на трех диалектах)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Цахурский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Черкесский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Чеченский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Чувашский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Чукотский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Шорский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Эвенкийский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Эвенский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Энецкий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Эскимосский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Эстонский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Юкагирский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Якутский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99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общего числа (стр.01):</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 Учреждения с русским языком обучения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 Учреждения с нерусским(и) языками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 Учреждения с русским и нерусским(и) языками обучения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 Учреждения, в которых нерусские языки изучаются факультативно или в кружках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hyperlink r:id="rId250"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Д-7</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251"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отчет не включаются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отчет не включаются данные по специальным (коррекционным) классам для детей с ограниченными возможностями здоровья, организованные при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Вечернее (сменное) общеобразовательное учреждение в отчет по </w:t>
      </w:r>
      <w:hyperlink r:id="rId252" w:history="1">
        <w:r w:rsidRPr="00DD70CD">
          <w:rPr>
            <w:rFonts w:ascii="Times New Roman" w:eastAsia="Times New Roman" w:hAnsi="Times New Roman" w:cs="Times New Roman"/>
            <w:color w:val="0000FF"/>
            <w:sz w:val="24"/>
            <w:szCs w:val="24"/>
            <w:u w:val="single"/>
            <w:lang w:eastAsia="ru-RU"/>
          </w:rPr>
          <w:t>форме N Д-7</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включается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составляются на основании всех первичных отчетов (</w:t>
      </w:r>
      <w:hyperlink r:id="rId253"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xml:space="preserve">), включая заполненные обособленными структурными подразделениями (филиалами, отделениями и т.п.), которые в </w:t>
      </w:r>
      <w:hyperlink r:id="rId254" w:history="1">
        <w:r w:rsidRPr="00DD70CD">
          <w:rPr>
            <w:rFonts w:ascii="Times New Roman" w:eastAsia="Times New Roman" w:hAnsi="Times New Roman" w:cs="Times New Roman"/>
            <w:color w:val="0000FF"/>
            <w:sz w:val="24"/>
            <w:szCs w:val="24"/>
            <w:u w:val="single"/>
            <w:lang w:eastAsia="ru-RU"/>
          </w:rPr>
          <w:t>отчете N Д-7</w:t>
        </w:r>
      </w:hyperlink>
      <w:r w:rsidRPr="00DD70CD">
        <w:rPr>
          <w:rFonts w:ascii="Times New Roman" w:eastAsia="Times New Roman" w:hAnsi="Times New Roman" w:cs="Times New Roman"/>
          <w:sz w:val="24"/>
          <w:szCs w:val="24"/>
          <w:lang w:eastAsia="ru-RU"/>
        </w:rPr>
        <w:t xml:space="preserve"> будут являться самостоятельной единицей учета.</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255"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256"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257"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контроле сведений необходимо обратить внимание на следующее.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Сводный отчет должен быть представлен отдельно по типам и видам учреждений, реализующих программы общего образования, расположенных в городских поселениях и отдельно - по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отчете указываются язык или языки народов Российской Федерации, на которых ведется преподавание в образовательных учреждениях, а также родные (нерусские) языки, изучаемые как самостоятельный предмет или факультативно. Преподавание иностранных языков в этом отчете не показывается (обратить внимание на различие между родным (нерусским) языком и иностранным: так, например, немецкий язык для немцев является родным языком такие обучающиеся в форме отражаются; а обучающиеся, для которых немецкий язык будет иностранным, отражаются в </w:t>
      </w:r>
      <w:hyperlink r:id="rId258" w:history="1">
        <w:r w:rsidRPr="00DD70CD">
          <w:rPr>
            <w:rFonts w:ascii="Times New Roman" w:eastAsia="Times New Roman" w:hAnsi="Times New Roman" w:cs="Times New Roman"/>
            <w:color w:val="0000FF"/>
            <w:sz w:val="24"/>
            <w:szCs w:val="24"/>
            <w:u w:val="single"/>
            <w:lang w:eastAsia="ru-RU"/>
          </w:rPr>
          <w:t>форме N Д-8</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Отчет по </w:t>
      </w:r>
      <w:hyperlink r:id="rId259" w:history="1">
        <w:r w:rsidRPr="00DD70CD">
          <w:rPr>
            <w:rFonts w:ascii="Times New Roman" w:eastAsia="Times New Roman" w:hAnsi="Times New Roman" w:cs="Times New Roman"/>
            <w:color w:val="0000FF"/>
            <w:sz w:val="24"/>
            <w:szCs w:val="24"/>
            <w:u w:val="single"/>
            <w:lang w:eastAsia="ru-RU"/>
          </w:rPr>
          <w:t>форме N Д-7</w:t>
        </w:r>
      </w:hyperlink>
      <w:r w:rsidRPr="00DD70CD">
        <w:rPr>
          <w:rFonts w:ascii="Times New Roman" w:eastAsia="Times New Roman" w:hAnsi="Times New Roman" w:cs="Times New Roman"/>
          <w:sz w:val="24"/>
          <w:szCs w:val="24"/>
          <w:lang w:eastAsia="ru-RU"/>
        </w:rPr>
        <w:t xml:space="preserve"> составляется на основании раздела 1 первичных отчетов учреждений (</w:t>
      </w:r>
      <w:hyperlink r:id="rId260"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распределение обучающихся по языку обучения (графы 4-7) производится на основании строк 01, 02, 03 раздела 1 </w:t>
      </w:r>
      <w:hyperlink r:id="rId261"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По учреждениям, где преподавание ведется только на русском языке, заполняются только строки 53 и 92; по учреждениям, где кроме классов с преподаванием на русском есть классы, в которых преподавание ведется не на русском языке, кроме строки 53 (русский язык), заполняются строки по соответствующему языку (строки 02-52, 54-85) и строка 94; по учреждениям, где преподавание ведется только на нерусском языке, заполняются только строки по языку преподавания (строки 02-52, 54-85) и строка 93.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 распределение обучающихся, изучающих язык как самостоятельный предмет (графы 9-12), производится на основании строк 04-08 раздела 1 </w:t>
      </w:r>
      <w:hyperlink r:id="rId262"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95 обучающиеся, изучающие родные (нерусские) языки факультативно или в кружках, показываются в сумме, не выделяясь по языкам и классам (на основании строки 09 раздела 1 </w:t>
      </w:r>
      <w:hyperlink r:id="rId263"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по графам 4-7 должны быть равны соответствующим данным раздела 4 отчета по </w:t>
      </w:r>
      <w:hyperlink r:id="rId264"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01 графа 4 равна строке 07 (графа 4 - по городу или графа 8 - по селу) раздела 4 </w:t>
      </w:r>
      <w:hyperlink r:id="rId265"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1-4 </w:t>
      </w:r>
      <w:r w:rsidRPr="00DD70CD">
        <w:rPr>
          <w:rFonts w:ascii="Times New Roman" w:eastAsia="Times New Roman" w:hAnsi="Times New Roman" w:cs="Times New Roman"/>
          <w:sz w:val="24"/>
          <w:szCs w:val="24"/>
          <w:lang w:eastAsia="ru-RU"/>
        </w:rPr>
        <w:lastRenderedPageBreak/>
        <w:t>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01 графа 5 равна строке 13 (графа 4 - по городу или графа 8 - по селу) раздела 4 </w:t>
      </w:r>
      <w:hyperlink r:id="rId266"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5-9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01 графа 6 равна строке 17 (графа 4 - по городу или графа 8 - по селу) раздела 4 </w:t>
      </w:r>
      <w:hyperlink r:id="rId267"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10-12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Строка 01 графа 7 равна строке 18 (графа 4 - по городу или графа 8 - по селу) раздела 4 </w:t>
      </w:r>
      <w:hyperlink r:id="rId268"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общая численность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92 показываются учреждения, где преподавание во всех классах ведется только на русском языке.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93 показываются учреждения, где преподавание во всех классах ведется только на нерусском языке.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94 показываются учреждения, где есть классы, в которых преподавание ведется на русском языке и также есть классы, в которых преподавание ведется на нерусском языке (например, в младших классах на татарском языке, а в старших - на русском).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строк 92 и 94 по графе 3 должна быть равна данным строки 53 графы 3 "число учреждений с русским языком обучения". То есть, обучение на русском языке (стр.53) производится как в учреждениях только с русским языком обучения (стр.92), так и в учреждениях с русским и нерусскими языками обучения (стр.94).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строк 92, 93, 94 по графе 3 должна быть равна сумме данных строк 02, 03, 11, 12 раздела 1 </w:t>
      </w:r>
      <w:hyperlink r:id="rId269"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строк 92, 93, 94 по графе 4 должна быть равна строке 07 (графа 4 - по городу или графа 8- по селу) раздела 4 </w:t>
      </w:r>
      <w:hyperlink r:id="rId270"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1-4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строк 92, 93, 94 по графе 5 должна быть равна строке 13 (графа 4 - по городу или графа 8- по селу) раздела 4 </w:t>
      </w:r>
      <w:hyperlink r:id="rId271"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5-9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строк 92, 93, 94 по графе 6 должна быть равна строке 17 (графа 4 - по городу или графа 8- по селу) раздела 4 </w:t>
      </w:r>
      <w:hyperlink r:id="rId272"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численность обучающихся 10-12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Сумма строк 92, 93, 94 по графе 7 должна быть равна строке 18 (графа 4 - по городу или графа 8- по селу) раздела 4 </w:t>
      </w:r>
      <w:hyperlink r:id="rId273"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 общая численность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строк 02-91 по графе 3 должна быть больше аналогичных данных отчета по </w:t>
      </w:r>
      <w:hyperlink r:id="rId274"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в случае, если в общеобразовательных учреждениях данной территории обучение ведется на двух и более языках, или равна в случае, если обучение ведется только на одном языке.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строк 02-91 по графам 4-7 должна быть равна данным, указанным в строке 01 по этим же графам.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строк 92, 93, 94 по графам 4-7 должна быть равна данным, указанным в строке 01 по этим же графам.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строки 92 по графам 4-7 должны быть меньше или равны данным, приведенным в строке 53 по соответствующим графам.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данных строк 02-52, 54-91 по графам 9-12 должна быть равна данным, указанным в строке 01 по графам 9-12.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95 (графа 3 и графа 12) "изучение родного (нерусского) языка факультативно или в кружках" заполняются на основании строки 9 раздела 1 первичных отчетов </w:t>
      </w:r>
      <w:hyperlink r:id="rId275"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Д-8 "Сведения о преподавании иностранных языков, углубленном изучении отдельных предметов и профильном обучении"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76"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277"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ПРЕПОДАВАНИИ ИНОСТРАННЫХ ЯЗЫКОВ, УГЛУБЛЕННОМ ИЗУЧЕНИИ ОТДЕЛЬНЫХ ПРЕДМЕТОВ И ПРОФИЛЬНОМ ОБУЧЕНИИ</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начало 20__/20__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Форма N Д-8</w:t>
            </w:r>
          </w:p>
        </w:tc>
      </w:tr>
      <w:tr w:rsidR="00DD70CD" w:rsidRPr="00551E3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Приказ Росстата:</w:t>
            </w:r>
            <w:r w:rsidRPr="00551E39">
              <w:rPr>
                <w:rFonts w:ascii="Times New Roman" w:eastAsia="Times New Roman" w:hAnsi="Times New Roman" w:cs="Times New Roman"/>
                <w:sz w:val="14"/>
                <w:szCs w:val="14"/>
                <w:lang w:eastAsia="ru-RU"/>
              </w:rPr>
              <w:br/>
              <w:t>Об утверждении формы</w:t>
            </w:r>
            <w:r w:rsidRPr="00551E39">
              <w:rPr>
                <w:rFonts w:ascii="Times New Roman" w:eastAsia="Times New Roman" w:hAnsi="Times New Roman" w:cs="Times New Roman"/>
                <w:sz w:val="14"/>
                <w:szCs w:val="14"/>
                <w:lang w:eastAsia="ru-RU"/>
              </w:rPr>
              <w:br/>
              <w:t>от 27.08.2012 N 466</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 внесении изменений</w:t>
            </w:r>
            <w:r w:rsidRPr="00551E39">
              <w:rPr>
                <w:rFonts w:ascii="Times New Roman" w:eastAsia="Times New Roman" w:hAnsi="Times New Roman" w:cs="Times New Roman"/>
                <w:sz w:val="14"/>
                <w:szCs w:val="14"/>
                <w:lang w:eastAsia="ru-RU"/>
              </w:rPr>
              <w:br/>
              <w:t>(при наличии)</w:t>
            </w:r>
          </w:p>
        </w:tc>
      </w:tr>
      <w:tr w:rsidR="00DD70CD" w:rsidRPr="00551E3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 ноября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__________ N ____</w:t>
            </w:r>
            <w:r w:rsidRPr="00551E39">
              <w:rPr>
                <w:rFonts w:ascii="Times New Roman" w:eastAsia="Times New Roman" w:hAnsi="Times New Roman" w:cs="Times New Roman"/>
                <w:sz w:val="14"/>
                <w:szCs w:val="14"/>
                <w:lang w:eastAsia="ru-RU"/>
              </w:rPr>
              <w:br/>
            </w:r>
            <w:r w:rsidRPr="00551E39">
              <w:rPr>
                <w:rFonts w:ascii="Times New Roman" w:eastAsia="Times New Roman" w:hAnsi="Times New Roman" w:cs="Times New Roman"/>
                <w:sz w:val="14"/>
                <w:szCs w:val="14"/>
                <w:lang w:eastAsia="ru-RU"/>
              </w:rPr>
              <w:br/>
              <w:t>от __________ N ____</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раз в год</w:t>
            </w:r>
          </w:p>
        </w:tc>
      </w:tr>
      <w:tr w:rsidR="00DD70CD" w:rsidRPr="00551E3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b/>
                <w:bCs/>
                <w:sz w:val="14"/>
                <w:szCs w:val="14"/>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Код</w:t>
            </w:r>
          </w:p>
        </w:tc>
      </w:tr>
      <w:tr w:rsidR="00DD70CD" w:rsidRPr="00551E3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формы</w:t>
            </w:r>
            <w:r w:rsidRPr="00551E39">
              <w:rPr>
                <w:rFonts w:ascii="Times New Roman" w:eastAsia="Times New Roman" w:hAnsi="Times New Roman" w:cs="Times New Roman"/>
                <w:sz w:val="14"/>
                <w:szCs w:val="14"/>
                <w:lang w:eastAsia="ru-RU"/>
              </w:rPr>
              <w:br/>
              <w:t xml:space="preserve">по </w:t>
            </w:r>
            <w:hyperlink r:id="rId278" w:history="1">
              <w:r w:rsidRPr="00551E39">
                <w:rPr>
                  <w:rFonts w:ascii="Times New Roman" w:eastAsia="Times New Roman" w:hAnsi="Times New Roman" w:cs="Times New Roman"/>
                  <w:color w:val="0000FF"/>
                  <w:sz w:val="14"/>
                  <w:szCs w:val="14"/>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отчитывающейся организации по </w:t>
            </w:r>
            <w:hyperlink r:id="rId279" w:history="1">
              <w:r w:rsidRPr="00551E39">
                <w:rPr>
                  <w:rFonts w:ascii="Times New Roman" w:eastAsia="Times New Roman" w:hAnsi="Times New Roman" w:cs="Times New Roman"/>
                  <w:color w:val="0000FF"/>
                  <w:sz w:val="14"/>
                  <w:szCs w:val="14"/>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0609536</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Сведения о преподавании иностранных языков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
        <w:gridCol w:w="1174"/>
        <w:gridCol w:w="706"/>
        <w:gridCol w:w="653"/>
        <w:gridCol w:w="752"/>
        <w:gridCol w:w="769"/>
        <w:gridCol w:w="708"/>
        <w:gridCol w:w="717"/>
        <w:gridCol w:w="696"/>
        <w:gridCol w:w="689"/>
        <w:gridCol w:w="625"/>
        <w:gridCol w:w="578"/>
        <w:gridCol w:w="653"/>
        <w:gridCol w:w="752"/>
        <w:gridCol w:w="769"/>
        <w:gridCol w:w="708"/>
        <w:gridCol w:w="717"/>
        <w:gridCol w:w="696"/>
        <w:gridCol w:w="689"/>
        <w:gridCol w:w="625"/>
        <w:gridCol w:w="593"/>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21"/>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0"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887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 и сельская местность</w:t>
            </w:r>
          </w:p>
        </w:tc>
        <w:tc>
          <w:tcPr>
            <w:tcW w:w="887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 сельская местность</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w:t>
            </w:r>
            <w:r w:rsidRPr="00551E39">
              <w:rPr>
                <w:rFonts w:ascii="Times New Roman" w:eastAsia="Times New Roman" w:hAnsi="Times New Roman" w:cs="Times New Roman"/>
                <w:sz w:val="14"/>
                <w:szCs w:val="14"/>
                <w:lang w:eastAsia="ru-RU"/>
              </w:rPr>
              <w:br/>
              <w:t>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w:t>
            </w:r>
            <w:r w:rsidRPr="00551E39">
              <w:rPr>
                <w:rFonts w:ascii="Times New Roman" w:eastAsia="Times New Roman" w:hAnsi="Times New Roman" w:cs="Times New Roman"/>
                <w:sz w:val="14"/>
                <w:szCs w:val="14"/>
                <w:lang w:eastAsia="ru-RU"/>
              </w:rPr>
              <w:br/>
              <w:t>цузский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w:t>
            </w:r>
            <w:r w:rsidRPr="00551E39">
              <w:rPr>
                <w:rFonts w:ascii="Times New Roman" w:eastAsia="Times New Roman" w:hAnsi="Times New Roman" w:cs="Times New Roman"/>
                <w:sz w:val="14"/>
                <w:szCs w:val="14"/>
                <w:lang w:eastAsia="ru-RU"/>
              </w:rPr>
              <w:br/>
              <w:t>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италь-</w:t>
            </w:r>
            <w:r w:rsidRPr="00551E39">
              <w:rPr>
                <w:rFonts w:ascii="Times New Roman" w:eastAsia="Times New Roman" w:hAnsi="Times New Roman" w:cs="Times New Roman"/>
                <w:sz w:val="14"/>
                <w:szCs w:val="14"/>
                <w:lang w:eastAsia="ru-RU"/>
              </w:rPr>
              <w:br/>
              <w:t>янский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испан-</w:t>
            </w:r>
            <w:r w:rsidRPr="00551E39">
              <w:rPr>
                <w:rFonts w:ascii="Times New Roman" w:eastAsia="Times New Roman" w:hAnsi="Times New Roman" w:cs="Times New Roman"/>
                <w:sz w:val="14"/>
                <w:szCs w:val="14"/>
                <w:lang w:eastAsia="ru-RU"/>
              </w:rPr>
              <w:br/>
              <w:t>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китай-</w:t>
            </w:r>
            <w:r w:rsidRPr="00551E39">
              <w:rPr>
                <w:rFonts w:ascii="Times New Roman" w:eastAsia="Times New Roman" w:hAnsi="Times New Roman" w:cs="Times New Roman"/>
                <w:sz w:val="14"/>
                <w:szCs w:val="14"/>
                <w:lang w:eastAsia="ru-RU"/>
              </w:rPr>
              <w:br/>
              <w:t>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араб-</w:t>
            </w:r>
            <w:r w:rsidRPr="00551E39">
              <w:rPr>
                <w:rFonts w:ascii="Times New Roman" w:eastAsia="Times New Roman" w:hAnsi="Times New Roman" w:cs="Times New Roman"/>
                <w:sz w:val="14"/>
                <w:szCs w:val="14"/>
                <w:lang w:eastAsia="ru-RU"/>
              </w:rPr>
              <w:br/>
              <w:t>ский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w:t>
            </w:r>
            <w:r w:rsidRPr="00551E39">
              <w:rPr>
                <w:rFonts w:ascii="Times New Roman" w:eastAsia="Times New Roman" w:hAnsi="Times New Roman" w:cs="Times New Roman"/>
                <w:sz w:val="14"/>
                <w:szCs w:val="14"/>
                <w:lang w:eastAsia="ru-RU"/>
              </w:rPr>
              <w:br/>
              <w:t>гие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w:t>
            </w:r>
            <w:r w:rsidRPr="00551E39">
              <w:rPr>
                <w:rFonts w:ascii="Times New Roman" w:eastAsia="Times New Roman" w:hAnsi="Times New Roman" w:cs="Times New Roman"/>
                <w:sz w:val="14"/>
                <w:szCs w:val="14"/>
                <w:lang w:eastAsia="ru-RU"/>
              </w:rPr>
              <w:br/>
              <w:t>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w:t>
            </w:r>
            <w:r w:rsidRPr="00551E39">
              <w:rPr>
                <w:rFonts w:ascii="Times New Roman" w:eastAsia="Times New Roman" w:hAnsi="Times New Roman" w:cs="Times New Roman"/>
                <w:sz w:val="14"/>
                <w:szCs w:val="14"/>
                <w:lang w:eastAsia="ru-RU"/>
              </w:rPr>
              <w:br/>
              <w:t>цузский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w:t>
            </w:r>
            <w:r w:rsidRPr="00551E39">
              <w:rPr>
                <w:rFonts w:ascii="Times New Roman" w:eastAsia="Times New Roman" w:hAnsi="Times New Roman" w:cs="Times New Roman"/>
                <w:sz w:val="14"/>
                <w:szCs w:val="14"/>
                <w:lang w:eastAsia="ru-RU"/>
              </w:rPr>
              <w:br/>
              <w:t>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италь-</w:t>
            </w:r>
            <w:r w:rsidRPr="00551E39">
              <w:rPr>
                <w:rFonts w:ascii="Times New Roman" w:eastAsia="Times New Roman" w:hAnsi="Times New Roman" w:cs="Times New Roman"/>
                <w:sz w:val="14"/>
                <w:szCs w:val="14"/>
                <w:lang w:eastAsia="ru-RU"/>
              </w:rPr>
              <w:br/>
              <w:t>янский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испан-</w:t>
            </w:r>
            <w:r w:rsidRPr="00551E39">
              <w:rPr>
                <w:rFonts w:ascii="Times New Roman" w:eastAsia="Times New Roman" w:hAnsi="Times New Roman" w:cs="Times New Roman"/>
                <w:sz w:val="14"/>
                <w:szCs w:val="14"/>
                <w:lang w:eastAsia="ru-RU"/>
              </w:rPr>
              <w:br/>
              <w:t>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китай-</w:t>
            </w:r>
            <w:r w:rsidRPr="00551E39">
              <w:rPr>
                <w:rFonts w:ascii="Times New Roman" w:eastAsia="Times New Roman" w:hAnsi="Times New Roman" w:cs="Times New Roman"/>
                <w:sz w:val="14"/>
                <w:szCs w:val="14"/>
                <w:lang w:eastAsia="ru-RU"/>
              </w:rPr>
              <w:br/>
              <w:t>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араб-</w:t>
            </w:r>
            <w:r w:rsidRPr="00551E39">
              <w:rPr>
                <w:rFonts w:ascii="Times New Roman" w:eastAsia="Times New Roman" w:hAnsi="Times New Roman" w:cs="Times New Roman"/>
                <w:sz w:val="14"/>
                <w:szCs w:val="14"/>
                <w:lang w:eastAsia="ru-RU"/>
              </w:rPr>
              <w:br/>
              <w:t>ский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w:t>
            </w:r>
            <w:r w:rsidRPr="00551E39">
              <w:rPr>
                <w:rFonts w:ascii="Times New Roman" w:eastAsia="Times New Roman" w:hAnsi="Times New Roman" w:cs="Times New Roman"/>
                <w:sz w:val="14"/>
                <w:szCs w:val="14"/>
                <w:lang w:eastAsia="ru-RU"/>
              </w:rPr>
              <w:br/>
              <w:t>гие</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Число начальных, основных и средних общеобразовательных учреждений, в которых преподаются иностранные языки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 число 1-12 классов (ед) (сумма строк 04, 06, 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обучающихся 1-12 классов (чел) (сумма строк 05, 07, 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 классов (групп)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 классов (групп)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10-12 кл. классов (групп)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основных и средних общеобразовательных учреждений, в которых иностранные языки не преподаются (ед)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 обучающихся 5-12 классов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Число общеобразовательных учреждений, в которых </w:t>
            </w:r>
            <w:r w:rsidRPr="00551E39">
              <w:rPr>
                <w:rFonts w:ascii="Times New Roman" w:eastAsia="Times New Roman" w:hAnsi="Times New Roman" w:cs="Times New Roman"/>
                <w:sz w:val="14"/>
                <w:szCs w:val="14"/>
                <w:lang w:eastAsia="ru-RU"/>
              </w:rPr>
              <w:lastRenderedPageBreak/>
              <w:t>обучающиеся изучают 2-ой, 3-ий и более иностранные языки (из строки 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классов (из строки 02)</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обучающихся (из строки 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об углубленном изучении отдельных предметов в общеобразовательных учреждениях с углубленным изучением отдельных предметов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2951"/>
        <w:gridCol w:w="1063"/>
        <w:gridCol w:w="2018"/>
        <w:gridCol w:w="1066"/>
        <w:gridCol w:w="1066"/>
        <w:gridCol w:w="1066"/>
        <w:gridCol w:w="753"/>
        <w:gridCol w:w="1066"/>
        <w:gridCol w:w="1066"/>
        <w:gridCol w:w="1066"/>
        <w:gridCol w:w="916"/>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5523" w:type="dxa"/>
            <w:gridSpan w:val="1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1"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Профили обучения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общеобра-</w:t>
            </w:r>
          </w:p>
        </w:tc>
        <w:tc>
          <w:tcPr>
            <w:tcW w:w="83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зовательных учреждений (ед)</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классов (групп) с углубленным изучением предметов (ед)</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классах (группах) с углубленным изучением предметов (чел)</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строк 02, 08, 09, 10, 11 по всем графам кроме 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Гуманитарный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изучением языков: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европейских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восточных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Естественно-научный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Технический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Сельскохозяйственный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Графа 3 строка 01 - фактическое число общеобразовательных учреждений с углубленным изучением отдельных предметов.</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Графа 3 строка 02-11 - число учреждений, в которых ведется углубленное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Сведения об углубленном изучении отдельных предметов в общеобразовательных учреждениях, имеющих классы с углубленным изучением отдельных предметов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2951"/>
        <w:gridCol w:w="1063"/>
        <w:gridCol w:w="2018"/>
        <w:gridCol w:w="1066"/>
        <w:gridCol w:w="1066"/>
        <w:gridCol w:w="1066"/>
        <w:gridCol w:w="753"/>
        <w:gridCol w:w="1066"/>
        <w:gridCol w:w="1066"/>
        <w:gridCol w:w="1066"/>
        <w:gridCol w:w="916"/>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5523" w:type="dxa"/>
            <w:gridSpan w:val="1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2"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Профили обучения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общеобра-</w:t>
            </w:r>
          </w:p>
        </w:tc>
        <w:tc>
          <w:tcPr>
            <w:tcW w:w="83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зовательных учреждений (ед)</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классов (групп) с углубленным изучением предметов (ед)</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классах (группах) с углубленным изучением предметов (чел)</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строк 02, 08, 09, 10, 11 по всем графам кроме 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Гуманитарный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изучением языков: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европейских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восточных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Естественно-научный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Технический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Сельскохозяйственный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Графа 3 строка 01 - фактическое число общеобразовательных учреждений, имеющих классы с углубленным изучением отдельных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Графа 3 строка 02-11 - число учреждений, в которых ведется углубленное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Сведения об углубленном изучении отдельных предметов в гимназиях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2963"/>
        <w:gridCol w:w="1066"/>
        <w:gridCol w:w="1988"/>
        <w:gridCol w:w="1068"/>
        <w:gridCol w:w="1068"/>
        <w:gridCol w:w="1068"/>
        <w:gridCol w:w="754"/>
        <w:gridCol w:w="1068"/>
        <w:gridCol w:w="1068"/>
        <w:gridCol w:w="1068"/>
        <w:gridCol w:w="918"/>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5523" w:type="dxa"/>
            <w:gridSpan w:val="1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3"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Профили обучения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гимназий</w:t>
            </w:r>
          </w:p>
        </w:tc>
        <w:tc>
          <w:tcPr>
            <w:tcW w:w="83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(ед)</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классов (групп) с углубленным изучением предметов (ед)</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классах (группах) с углубленным изучением предметов (чел)</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строк 02, 08, 09, 10, 11 по всем графам кроме 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Гуманитарный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изучением языков: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европейских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восточных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Естественно-научный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Технический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Сельскохозяйственный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Графа 3 строка 01 - фактическое число гимназий с углубленным изучением отдельных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Графа 3 строка 02-11 - число учреждений, в которых ведется углубленное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Сведения об углубленном изучении отдельных предметов в лицеях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2971"/>
        <w:gridCol w:w="1067"/>
        <w:gridCol w:w="1965"/>
        <w:gridCol w:w="1070"/>
        <w:gridCol w:w="1070"/>
        <w:gridCol w:w="1070"/>
        <w:gridCol w:w="754"/>
        <w:gridCol w:w="1070"/>
        <w:gridCol w:w="1070"/>
        <w:gridCol w:w="1070"/>
        <w:gridCol w:w="91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5523" w:type="dxa"/>
            <w:gridSpan w:val="1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4"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Профили обучения</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лицеев</w:t>
            </w:r>
          </w:p>
        </w:tc>
        <w:tc>
          <w:tcPr>
            <w:tcW w:w="83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(ед)</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классов (групп) с углубленным изучением предметов (ед)</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классах (группах) с углубленным изучением предметов (чел)</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5-9 классы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строк 02, 08, 09, 10, 11 по всем графам кроме 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Гуманитарный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с изучением языков: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европейских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восточных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Естественно-научный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Технический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Сельскохозяйственный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Графа 3 строка 01 - фактическое число лицеев с углубленным изучением отдельных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Графа 3 строка 02-11 - число учреждений, в которых ведется углубленное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Сведения о профильном обучении в учреждениях, реализующих программы общего образования (без вечерних (сменных) общеобразовательных учреждений)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3911"/>
        <w:gridCol w:w="954"/>
        <w:gridCol w:w="2802"/>
        <w:gridCol w:w="2063"/>
        <w:gridCol w:w="1893"/>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772"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012" w:type="dxa"/>
            <w:gridSpan w:val="6"/>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285"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Профили обучения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общеобразовательных учреждений, имеющих классы профильного обучения (ед)</w:t>
            </w:r>
          </w:p>
        </w:tc>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10-11 (12) классов (групп) профильного обучения (ед)</w:t>
            </w:r>
          </w:p>
        </w:tc>
        <w:tc>
          <w:tcPr>
            <w:tcW w:w="184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численность обучающихся 10-11 (12) классов (групп), по </w:t>
            </w:r>
            <w:r w:rsidRPr="00551E39">
              <w:rPr>
                <w:rFonts w:ascii="Times New Roman" w:eastAsia="Times New Roman" w:hAnsi="Times New Roman" w:cs="Times New Roman"/>
                <w:sz w:val="14"/>
                <w:szCs w:val="14"/>
                <w:lang w:eastAsia="ru-RU"/>
              </w:rPr>
              <w:lastRenderedPageBreak/>
              <w:t>программам профильного обучения (чел)</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(сумма строк 02, 07-16 по гр.4 и гр.5)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Технологический - всего (сумма стр.03-06)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информационно-технологический</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агротехнологический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индустриально-технологический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технологические</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Физико-математический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Физико-химический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Химико-биологический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Биолого-географический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Социально-экономический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Социально-гуманитарный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Филологический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Художественно-эстетический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Оборонно-спортивный</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 (стр.01), индивидуальные образовательные программы профильного обучения</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2772"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Графа 3 строка 01 - фактическое число общеобразовательных учреждений, имеющих классы профильного обучения.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Графа 3 строки 02-16 - число учреждений, в которых ведется профильное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487"/>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w:t>
            </w:r>
            <w:r w:rsidRPr="00DD70CD">
              <w:rPr>
                <w:rFonts w:ascii="Times New Roman" w:eastAsia="Times New Roman" w:hAnsi="Times New Roman" w:cs="Times New Roman"/>
                <w:sz w:val="24"/>
                <w:szCs w:val="24"/>
                <w:lang w:eastAsia="ru-RU"/>
              </w:rPr>
              <w:lastRenderedPageBreak/>
              <w:t>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286"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Д-8</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287"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отчет не включаются специальные (коррекционные) образовательные учреждения для обучающихся, воспитанников с ограниченными </w:t>
      </w:r>
      <w:r w:rsidRPr="00DD70CD">
        <w:rPr>
          <w:rFonts w:ascii="Times New Roman" w:eastAsia="Times New Roman" w:hAnsi="Times New Roman" w:cs="Times New Roman"/>
          <w:sz w:val="24"/>
          <w:szCs w:val="24"/>
          <w:lang w:eastAsia="ru-RU"/>
        </w:rPr>
        <w:lastRenderedPageBreak/>
        <w:t>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отчет не включаются данные по специальным (коррекционным) классам для детей с ограниченными возможностями здоровья, организованные при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Вечернее (сменное) общеобразовательное учреждение в</w:t>
      </w:r>
      <w:r w:rsidRPr="00DD70CD">
        <w:rPr>
          <w:rFonts w:ascii="Times New Roman" w:eastAsia="Times New Roman" w:hAnsi="Times New Roman" w:cs="Times New Roman"/>
          <w:sz w:val="24"/>
          <w:szCs w:val="24"/>
          <w:lang w:eastAsia="ru-RU"/>
        </w:rPr>
        <w:t xml:space="preserve"> </w:t>
      </w:r>
      <w:hyperlink r:id="rId288" w:history="1">
        <w:r w:rsidRPr="00DD70CD">
          <w:rPr>
            <w:rFonts w:ascii="Times New Roman" w:eastAsia="Times New Roman" w:hAnsi="Times New Roman" w:cs="Times New Roman"/>
            <w:color w:val="0000FF"/>
            <w:sz w:val="24"/>
            <w:szCs w:val="24"/>
            <w:u w:val="single"/>
            <w:lang w:eastAsia="ru-RU"/>
          </w:rPr>
          <w:t>отчет N Д-8</w:t>
        </w:r>
      </w:hyperlink>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не включается.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Сведения по </w:t>
      </w:r>
      <w:hyperlink r:id="rId289" w:history="1">
        <w:r w:rsidRPr="00DD70CD">
          <w:rPr>
            <w:rFonts w:ascii="Times New Roman" w:eastAsia="Times New Roman" w:hAnsi="Times New Roman" w:cs="Times New Roman"/>
            <w:color w:val="0000FF"/>
            <w:sz w:val="24"/>
            <w:szCs w:val="24"/>
            <w:u w:val="single"/>
            <w:lang w:eastAsia="ru-RU"/>
          </w:rPr>
          <w:t>форме N Д-8</w:t>
        </w:r>
      </w:hyperlink>
      <w:r w:rsidRPr="00DD70CD">
        <w:rPr>
          <w:rFonts w:ascii="Times New Roman" w:eastAsia="Times New Roman" w:hAnsi="Times New Roman" w:cs="Times New Roman"/>
          <w:sz w:val="24"/>
          <w:szCs w:val="24"/>
          <w:lang w:eastAsia="ru-RU"/>
        </w:rPr>
        <w:t xml:space="preserve"> составляются на основании всех первичных отчетов (</w:t>
      </w:r>
      <w:hyperlink r:id="rId290"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xml:space="preserve">), включая заполненные обособленными структурными подразделениями (филиалами, отделениями и т.п.), которые в </w:t>
      </w:r>
      <w:hyperlink r:id="rId291" w:history="1">
        <w:r w:rsidRPr="00DD70CD">
          <w:rPr>
            <w:rFonts w:ascii="Times New Roman" w:eastAsia="Times New Roman" w:hAnsi="Times New Roman" w:cs="Times New Roman"/>
            <w:color w:val="0000FF"/>
            <w:sz w:val="24"/>
            <w:szCs w:val="24"/>
            <w:u w:val="single"/>
            <w:lang w:eastAsia="ru-RU"/>
          </w:rPr>
          <w:t>отчете N Д-8</w:t>
        </w:r>
      </w:hyperlink>
      <w:r w:rsidRPr="00DD70CD">
        <w:rPr>
          <w:rFonts w:ascii="Times New Roman" w:eastAsia="Times New Roman" w:hAnsi="Times New Roman" w:cs="Times New Roman"/>
          <w:sz w:val="24"/>
          <w:szCs w:val="24"/>
          <w:lang w:eastAsia="ru-RU"/>
        </w:rPr>
        <w:t xml:space="preserve"> будут являться самостоятельной единицей учета.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292"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29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29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Сводный отчет по </w:t>
      </w:r>
      <w:hyperlink r:id="rId295" w:history="1">
        <w:r w:rsidRPr="00DD70CD">
          <w:rPr>
            <w:rFonts w:ascii="Times New Roman" w:eastAsia="Times New Roman" w:hAnsi="Times New Roman" w:cs="Times New Roman"/>
            <w:color w:val="0000FF"/>
            <w:sz w:val="24"/>
            <w:szCs w:val="24"/>
            <w:u w:val="single"/>
            <w:lang w:eastAsia="ru-RU"/>
          </w:rPr>
          <w:t>форме N Д-8</w:t>
        </w:r>
      </w:hyperlink>
      <w:r w:rsidRPr="00DD70CD">
        <w:rPr>
          <w:rFonts w:ascii="Times New Roman" w:eastAsia="Times New Roman" w:hAnsi="Times New Roman" w:cs="Times New Roman"/>
          <w:sz w:val="24"/>
          <w:szCs w:val="24"/>
          <w:lang w:eastAsia="ru-RU"/>
        </w:rPr>
        <w:t xml:space="preserve"> составляется на основании разделов 16, 17 и 18 первичных отчетов образовательное учреждение (</w:t>
      </w:r>
      <w:hyperlink r:id="rId296"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1 приводятся сведения о преподавании иностранных языков, включая общеобразовательные учреждения с углубленным изучением иностранных языков.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класс разделен на несколько групп - учитывается число групп. Если из нескольких классов создана 1 группа, занятие в которой одновременно ведет 1 учитель, - учитывается группа.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обучающийся изучает два и более иностранных языка, его показывают по каждому изучаемому им языку. Если изучение второго языка осуществляется за дополнительную плату, то в этом случае обучающиеся показываются только один раз (обучение за дополнительную плату не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 графам 3 и 12 показывается фактическое число начальных, основных и средних общеобразовательных учреждений, в которых преподаются иностранные языки.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строке 01 сумма данных граф 4-11 и 13-20 должна быть больше данных граф 3 и 12 за счет учреждений, в которых преподается два и </w:t>
      </w:r>
      <w:r w:rsidRPr="00DD70CD">
        <w:rPr>
          <w:rFonts w:ascii="Times New Roman" w:eastAsia="Times New Roman" w:hAnsi="Times New Roman" w:cs="Times New Roman"/>
          <w:sz w:val="24"/>
          <w:szCs w:val="24"/>
          <w:lang w:eastAsia="ru-RU"/>
        </w:rPr>
        <w:lastRenderedPageBreak/>
        <w:t>более иностранных языков.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02-09 графы 3 и 12 являются арифметической суммой составляющих их граф: сумма данных граф 4-11 должна быть равна данным графы 3 и сумма данных граф 13-20 должна быть равна данным графы 12. (Данные по этим строкам больше реальной численности обучающихся, но по ним происходит заказ учебников и планируется необходимая численность учителей).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Сумма данных строк 01 и 10 по графам 3 и 12 не должна быть равна сумме данных строк 02, 03, 11, 12 по графам раздела 1 </w:t>
      </w:r>
      <w:hyperlink r:id="rId297"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за счет начальных общеобразовательных учреждений, т.к. в строку 10 они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данных строк 04, 06, 08 по всем графам должна быть равна данным строки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Сумма данных строк 05, 07, 09 по всем графам должна быть равна данным строки 03.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12, 13, 14 показываются обучающиеся (в том числе из строк 01, 02, 03) изучающие 2-й, 3-й и более иностранные языки. Если обучающийся изучает английский язык, а вторым изучает немецкий язык, то по английскому языку он входит только в 01-09 строки, а по немецкому языку как в 01-09 строки, так и в 12-14 строки.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разделах 2-5 приводятся сведения об углубленном изучении отдельных предметов в каждом из типов образовательных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2 приводятся сведения по общеобразовательным учреждениям с углубленным изучением отдельных предметов (в обиходе - спецшколы), имеющим соответствующую лицензию;</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3 приводятся сведения по общеобразовательным учреждениям, имеющим классы с углубленным изучением отдельных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4 приводятся сведения по гимназиям;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5 приводятся сведения по лицеям.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каждому типу учреждений следует показывать только тех обучающихся, которые изучают предметы углубленно относительно программ образовательного учреждения данного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Если в одном и том же общеобразовательном учреждении углубленно изучаются два и более предмета, то такое учреждение следует </w:t>
      </w:r>
      <w:r w:rsidRPr="00DD70CD">
        <w:rPr>
          <w:rFonts w:ascii="Times New Roman" w:eastAsia="Times New Roman" w:hAnsi="Times New Roman" w:cs="Times New Roman"/>
          <w:sz w:val="24"/>
          <w:szCs w:val="24"/>
          <w:lang w:eastAsia="ru-RU"/>
        </w:rPr>
        <w:lastRenderedPageBreak/>
        <w:t>показать дважды и более раз в графе 3. Если обучающийся углубленно изучает два и более предмета, его показывают по каждой строке соответствующего профиля.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изучение второго предмета осуществляется за дополнительную плату, то в этом случае обучающиеся показываются только один раз (обучение за дополнительную плату не показывается).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разделах 2-5 в графе 3 строки 01 показывается фактическое число общеобразовательных учреждений, в которых углубленно изучаются предметы. Графа 3 по строкам с 02 по 11 - число учреждений, в которых ведется углубленное обучение, по каждому профилю (в сумме может быть больше фактического количества за счет одновременного обучения по нескольким профилям).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11 раздела 2 должны быть равны или меньше данных строки 08 раздела 1.2 </w:t>
      </w:r>
      <w:hyperlink r:id="rId298"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за счет обучающихся обычных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разделах 2-5 строка 01 по остальным графам (4-11) является арифметической суммой составляющих ее строк, следовательно, по графам 4-11 сумма строки 01 равна сумме строк 02, 08, 09, 10, 11.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разделах 2-5 строка 02 является арифметической суммой составляющих ее строк по всем графам, следовательно, строка 02 больше или равна сумме строк 03-07 по всем графам за счет гуманитарных предметов (история, литература и т.д.), которые в отчете не выделяются отдельной строкой.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11 раздела 4 и строки 01 графы 11 раздела 5 должны быть равны или меньше данных строк 09 и 10 графы 5 раздела 1.2 </w:t>
      </w:r>
      <w:hyperlink r:id="rId299"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за счет обучающихся не гимназических или не лицейских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Д-9 "Сведения о специальных (коррекционных) образовательных учреждениях для обучающихся, воспитанников с ограниченными возможностями здоровья и оздоровительных образовательных учреждениях санаторного типа для детей, нуждающихся в длительном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00"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301"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СПЕЦИАЛЬНЫХ (КОРРЕКЦИОННЫХ) ОБРАЗОВАТЕЛЬНЫХ УЧРЕЖДЕНИЯХ ДЛЯ ОБУЧАЮЩИХСЯ, ВОСПИТАННИКОВ С ОГРАНИЧЕННЫМИ ВОЗМОЖНОСТЯМИ ЗДОРОВЬЯ И ОЗДОРОВИТЕЛЬНЫХ ОБРАЗОВАТЕЛЬНЫХ УЧРЕЖДЕНИЯХ САНАТОРНОГО ТИПА ДЛЯ ДЕТЕЙ, НУЖДАЮЩИХСЯ В ДЛИТЕЛЬНОМ ЛЕЧЕНИИ</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 начало 20 __/20 __ учебного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Форма N Д-9</w:t>
            </w:r>
          </w:p>
        </w:tc>
      </w:tr>
      <w:tr w:rsidR="00DD70CD" w:rsidRPr="00551E3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Приказ Росстата:</w:t>
            </w:r>
            <w:r w:rsidRPr="00551E39">
              <w:rPr>
                <w:rFonts w:ascii="Times New Roman" w:eastAsia="Times New Roman" w:hAnsi="Times New Roman" w:cs="Times New Roman"/>
                <w:sz w:val="18"/>
                <w:szCs w:val="18"/>
                <w:lang w:eastAsia="ru-RU"/>
              </w:rPr>
              <w:br/>
              <w:t>Об утверждении формы</w:t>
            </w:r>
            <w:r w:rsidRPr="00551E39">
              <w:rPr>
                <w:rFonts w:ascii="Times New Roman" w:eastAsia="Times New Roman" w:hAnsi="Times New Roman" w:cs="Times New Roman"/>
                <w:sz w:val="18"/>
                <w:szCs w:val="18"/>
                <w:lang w:eastAsia="ru-RU"/>
              </w:rPr>
              <w:br/>
              <w:t>от 27.08.2012 N 466</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 внесении изменений (при наличии)</w:t>
            </w:r>
          </w:p>
        </w:tc>
      </w:tr>
      <w:tr w:rsidR="00DD70CD" w:rsidRPr="00551E3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от __________ N ____</w:t>
            </w:r>
            <w:r w:rsidRPr="00551E39">
              <w:rPr>
                <w:rFonts w:ascii="Times New Roman" w:eastAsia="Times New Roman" w:hAnsi="Times New Roman" w:cs="Times New Roman"/>
                <w:sz w:val="18"/>
                <w:szCs w:val="18"/>
                <w:lang w:eastAsia="ru-RU"/>
              </w:rPr>
              <w:br/>
            </w:r>
            <w:r w:rsidRPr="00551E39">
              <w:rPr>
                <w:rFonts w:ascii="Times New Roman" w:eastAsia="Times New Roman" w:hAnsi="Times New Roman" w:cs="Times New Roman"/>
                <w:sz w:val="18"/>
                <w:szCs w:val="18"/>
                <w:lang w:eastAsia="ru-RU"/>
              </w:rPr>
              <w:br/>
              <w:t>от __________ N ____</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 раз в год</w:t>
            </w:r>
          </w:p>
        </w:tc>
      </w:tr>
      <w:tr w:rsidR="00DD70CD" w:rsidRPr="00551E3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lastRenderedPageBreak/>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r>
      <w:tr w:rsidR="00DD70CD" w:rsidRPr="00551E3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формы</w:t>
            </w:r>
            <w:r w:rsidRPr="00551E39">
              <w:rPr>
                <w:rFonts w:ascii="Times New Roman" w:eastAsia="Times New Roman" w:hAnsi="Times New Roman" w:cs="Times New Roman"/>
                <w:sz w:val="18"/>
                <w:szCs w:val="18"/>
                <w:lang w:eastAsia="ru-RU"/>
              </w:rPr>
              <w:br/>
              <w:t xml:space="preserve">по </w:t>
            </w:r>
            <w:hyperlink r:id="rId302" w:history="1">
              <w:r w:rsidRPr="00551E39">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xml:space="preserve">отчитывающейся организации по </w:t>
            </w:r>
            <w:hyperlink r:id="rId303" w:history="1">
              <w:r w:rsidRPr="00551E39">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w:t>
            </w: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0609544</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Сведения об 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37"/>
        <w:gridCol w:w="744"/>
        <w:gridCol w:w="660"/>
        <w:gridCol w:w="865"/>
        <w:gridCol w:w="660"/>
        <w:gridCol w:w="865"/>
        <w:gridCol w:w="660"/>
        <w:gridCol w:w="865"/>
        <w:gridCol w:w="660"/>
        <w:gridCol w:w="865"/>
        <w:gridCol w:w="660"/>
        <w:gridCol w:w="865"/>
        <w:gridCol w:w="660"/>
        <w:gridCol w:w="865"/>
        <w:gridCol w:w="660"/>
        <w:gridCol w:w="865"/>
        <w:gridCol w:w="660"/>
        <w:gridCol w:w="880"/>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9"/>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304"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 (согласно типовым положениям)</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учреждений (ед)</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1-11 (12) и подготовительных классов</w:t>
            </w:r>
            <w:r w:rsidRPr="00551E39">
              <w:rPr>
                <w:rFonts w:ascii="Times New Roman" w:eastAsia="Times New Roman" w:hAnsi="Times New Roman" w:cs="Times New Roman"/>
                <w:sz w:val="14"/>
                <w:szCs w:val="14"/>
                <w:lang w:eastAsia="ru-RU"/>
              </w:rPr>
              <w:br/>
              <w:t>(ед)</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учителей (включая совместителей) (чел)</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медицинских работников (включая состоящих в штате учреждений здравоохранения и осуществляющих работу в образовательных учреждениях) (чел)</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общего числа учреждений</w:t>
            </w:r>
            <w:r w:rsidRPr="00551E39">
              <w:rPr>
                <w:rFonts w:ascii="Times New Roman" w:eastAsia="Times New Roman" w:hAnsi="Times New Roman" w:cs="Times New Roman"/>
                <w:sz w:val="14"/>
                <w:szCs w:val="14"/>
                <w:lang w:eastAsia="ru-RU"/>
              </w:rPr>
              <w:br/>
              <w:t>(из граф 3, 4)</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них число групп (ед)</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врачей всех специальностей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медицинских сестер</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школ-</w:t>
            </w:r>
            <w:r w:rsidRPr="00551E39">
              <w:rPr>
                <w:rFonts w:ascii="Times New Roman" w:eastAsia="Times New Roman" w:hAnsi="Times New Roman" w:cs="Times New Roman"/>
                <w:sz w:val="14"/>
                <w:szCs w:val="14"/>
                <w:lang w:eastAsia="ru-RU"/>
              </w:rPr>
              <w:br/>
              <w:t>интернатов</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учреждений для детей-сирот</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в сельской мест-</w:t>
            </w:r>
            <w:r w:rsidRPr="00551E39">
              <w:rPr>
                <w:rFonts w:ascii="Times New Roman" w:eastAsia="Times New Roman" w:hAnsi="Times New Roman" w:cs="Times New Roman"/>
                <w:sz w:val="14"/>
                <w:szCs w:val="14"/>
                <w:lang w:eastAsia="ru-RU"/>
              </w:rPr>
              <w:br/>
              <w:t>ности</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(коррекционные) образовательные учреждения для обучающихся, воспитанников с ограниченными возможностями здоровья (сумма строк 02-10)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неслышащих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слабослышащих и позднооглохших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незрячих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слабовидящих и поздноослепши</w:t>
            </w:r>
            <w:r w:rsidRPr="00551E39">
              <w:rPr>
                <w:rFonts w:ascii="Times New Roman" w:eastAsia="Times New Roman" w:hAnsi="Times New Roman" w:cs="Times New Roman"/>
                <w:sz w:val="14"/>
                <w:szCs w:val="14"/>
                <w:lang w:eastAsia="ru-RU"/>
              </w:rPr>
              <w:lastRenderedPageBreak/>
              <w:t>х детей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тяжелой речевой патологией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нарушениями опорно-двигательного аппарата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задержкой психического развития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умственной отсталостью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школы индивидуального обучения на дому для детей-инвалидов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 (стр.01), филиалы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стр.01): школы-интернаты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стр.01) образовательные учреждения для детей-сирот и детей, оставшихся без попечения родителей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из них (из стр.15) для детей и подростков с малыми и затухающими </w:t>
            </w:r>
            <w:r w:rsidRPr="00551E39">
              <w:rPr>
                <w:rFonts w:ascii="Times New Roman" w:eastAsia="Times New Roman" w:hAnsi="Times New Roman" w:cs="Times New Roman"/>
                <w:sz w:val="14"/>
                <w:szCs w:val="14"/>
                <w:lang w:eastAsia="ru-RU"/>
              </w:rPr>
              <w:lastRenderedPageBreak/>
              <w:t>формами туберкулеза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стр.15) для детей, больных сколиозом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 (стр.15), филиалы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 (стр.19), филиалы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Численность обучающихся на начало учебного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
        <w:gridCol w:w="2833"/>
        <w:gridCol w:w="979"/>
        <w:gridCol w:w="835"/>
        <w:gridCol w:w="1175"/>
        <w:gridCol w:w="1244"/>
        <w:gridCol w:w="1163"/>
        <w:gridCol w:w="1096"/>
        <w:gridCol w:w="1489"/>
        <w:gridCol w:w="1410"/>
        <w:gridCol w:w="1037"/>
        <w:gridCol w:w="1005"/>
      </w:tblGrid>
      <w:tr w:rsidR="00DD70CD" w:rsidRPr="00551E39" w:rsidTr="00DD70CD">
        <w:trPr>
          <w:trHeight w:val="15"/>
          <w:tblCellSpacing w:w="15" w:type="dxa"/>
        </w:trPr>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7186" w:type="dxa"/>
            <w:gridSpan w:val="1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05"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обучающихся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w:t>
            </w:r>
            <w:r w:rsidRPr="00551E39">
              <w:rPr>
                <w:rFonts w:ascii="Times New Roman" w:eastAsia="Times New Roman" w:hAnsi="Times New Roman" w:cs="Times New Roman"/>
                <w:sz w:val="14"/>
                <w:szCs w:val="14"/>
                <w:lang w:eastAsia="ru-RU"/>
              </w:rPr>
              <w:br/>
              <w:t>(из графы 3)</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Обучающихся в образо-</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w:t>
            </w:r>
            <w:r w:rsidRPr="00551E39">
              <w:rPr>
                <w:rFonts w:ascii="Times New Roman" w:eastAsia="Times New Roman" w:hAnsi="Times New Roman" w:cs="Times New Roman"/>
                <w:sz w:val="14"/>
                <w:szCs w:val="14"/>
                <w:lang w:eastAsia="ru-RU"/>
              </w:rPr>
              <w:br/>
              <w:t>щихся 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графы 9)</w:t>
            </w:r>
          </w:p>
        </w:tc>
      </w:tr>
      <w:tr w:rsidR="00DD70CD" w:rsidRPr="00551E3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их них в сельской местности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 с умствен-</w:t>
            </w:r>
            <w:r w:rsidRPr="00551E39">
              <w:rPr>
                <w:rFonts w:ascii="Times New Roman" w:eastAsia="Times New Roman" w:hAnsi="Times New Roman" w:cs="Times New Roman"/>
                <w:sz w:val="14"/>
                <w:szCs w:val="14"/>
                <w:lang w:eastAsia="ru-RU"/>
              </w:rPr>
              <w:br/>
              <w:t>ной отста-</w:t>
            </w:r>
            <w:r w:rsidRPr="00551E39">
              <w:rPr>
                <w:rFonts w:ascii="Times New Roman" w:eastAsia="Times New Roman" w:hAnsi="Times New Roman" w:cs="Times New Roman"/>
                <w:sz w:val="14"/>
                <w:szCs w:val="14"/>
                <w:lang w:eastAsia="ru-RU"/>
              </w:rPr>
              <w:br/>
              <w:t>лостью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инвалиды и дети-</w:t>
            </w:r>
            <w:r w:rsidRPr="00551E39">
              <w:rPr>
                <w:rFonts w:ascii="Times New Roman" w:eastAsia="Times New Roman" w:hAnsi="Times New Roman" w:cs="Times New Roman"/>
                <w:sz w:val="14"/>
                <w:szCs w:val="14"/>
                <w:lang w:eastAsia="ru-RU"/>
              </w:rPr>
              <w:br/>
              <w:t>инвалиды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w:t>
            </w:r>
            <w:r w:rsidRPr="00551E39">
              <w:rPr>
                <w:rFonts w:ascii="Times New Roman" w:eastAsia="Times New Roman" w:hAnsi="Times New Roman" w:cs="Times New Roman"/>
                <w:sz w:val="14"/>
                <w:szCs w:val="14"/>
                <w:lang w:eastAsia="ru-RU"/>
              </w:rPr>
              <w:br/>
              <w:t>сироты</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вательных учреждениях для детей-сирот</w:t>
            </w:r>
            <w:r w:rsidRPr="00551E39">
              <w:rPr>
                <w:rFonts w:ascii="Times New Roman" w:eastAsia="Times New Roman" w:hAnsi="Times New Roman" w:cs="Times New Roman"/>
                <w:sz w:val="14"/>
                <w:szCs w:val="14"/>
                <w:lang w:eastAsia="ru-RU"/>
              </w:rPr>
              <w:br/>
              <w:t>(из гр.3)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школах-</w:t>
            </w:r>
            <w:r w:rsidRPr="00551E39">
              <w:rPr>
                <w:rFonts w:ascii="Times New Roman" w:eastAsia="Times New Roman" w:hAnsi="Times New Roman" w:cs="Times New Roman"/>
                <w:sz w:val="14"/>
                <w:szCs w:val="14"/>
                <w:lang w:eastAsia="ru-RU"/>
              </w:rPr>
              <w:br/>
              <w:t>интернатах (из гр.3)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приходя-</w:t>
            </w:r>
            <w:r w:rsidRPr="00551E39">
              <w:rPr>
                <w:rFonts w:ascii="Times New Roman" w:eastAsia="Times New Roman" w:hAnsi="Times New Roman" w:cs="Times New Roman"/>
                <w:sz w:val="14"/>
                <w:szCs w:val="14"/>
                <w:lang w:eastAsia="ru-RU"/>
              </w:rPr>
              <w:br/>
              <w:t>щие обучаю-</w:t>
            </w:r>
            <w:r w:rsidRPr="00551E39">
              <w:rPr>
                <w:rFonts w:ascii="Times New Roman" w:eastAsia="Times New Roman" w:hAnsi="Times New Roman" w:cs="Times New Roman"/>
                <w:sz w:val="14"/>
                <w:szCs w:val="14"/>
                <w:lang w:eastAsia="ru-RU"/>
              </w:rPr>
              <w:br/>
              <w:t>щиеся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w:t>
            </w:r>
            <w:r w:rsidRPr="00551E39">
              <w:rPr>
                <w:rFonts w:ascii="Times New Roman" w:eastAsia="Times New Roman" w:hAnsi="Times New Roman" w:cs="Times New Roman"/>
                <w:sz w:val="14"/>
                <w:szCs w:val="14"/>
                <w:lang w:eastAsia="ru-RU"/>
              </w:rPr>
              <w:br/>
              <w:t>сироты</w:t>
            </w: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(коррекционные) образовательные учреждения для обучающихся, воспитанников с ограниченными возможностями здоровья (сумма строк 02-10)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неслышащих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слабослышащих и позднооглохших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незрячих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слабовидящих и поздноослепших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тяжелой речевой патологией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нарушениями опорно-двигательного аппарата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задержкой психического развития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умственной отсталостью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школы индивидуального обучения на дому для детей-инвалидов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 (стр.01), детей дошкольного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(из стр.01) обучающихся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обучающихся (из стр.01) воспитанников школ-интернатов (без приходящих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(из стр.01) обучающихся в школах-интернатах для детей-сирот и детей, оставшихся без попечения родителей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стр.15)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стр.17)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стр.17) для детей и подростков с малыми и затухающими формами туберкулеза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стр.17) для детей, больных сколиозом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r w:rsidR="00DD70CD" w:rsidRPr="00551E3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стр.21)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9"/>
        <w:gridCol w:w="628"/>
        <w:gridCol w:w="2063"/>
        <w:gridCol w:w="724"/>
      </w:tblGrid>
      <w:tr w:rsidR="00DD70CD" w:rsidRPr="00551E39" w:rsidTr="00DD70CD">
        <w:trPr>
          <w:trHeight w:val="15"/>
          <w:tblCellSpacing w:w="15" w:type="dxa"/>
        </w:trPr>
        <w:tc>
          <w:tcPr>
            <w:tcW w:w="97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7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слабовидящих детей, обучающихся в учреждениях для незрячих (из</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7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раздела 2 гр.3, стр.04)</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(23)</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7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7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незрячих детей, обучающихся в учреждениях для слабовидящих и</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7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поздноослепших (из раздела 2 гр.3, стр.05)</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(24)</w:t>
            </w:r>
          </w:p>
        </w:tc>
        <w:tc>
          <w:tcPr>
            <w:tcW w:w="203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Распределение обучающихся по классам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
        <w:gridCol w:w="2260"/>
        <w:gridCol w:w="894"/>
        <w:gridCol w:w="1033"/>
        <w:gridCol w:w="776"/>
        <w:gridCol w:w="776"/>
        <w:gridCol w:w="713"/>
        <w:gridCol w:w="776"/>
        <w:gridCol w:w="776"/>
        <w:gridCol w:w="713"/>
        <w:gridCol w:w="776"/>
        <w:gridCol w:w="776"/>
        <w:gridCol w:w="713"/>
        <w:gridCol w:w="776"/>
        <w:gridCol w:w="776"/>
        <w:gridCol w:w="713"/>
        <w:gridCol w:w="967"/>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295"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06"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1642"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обучающихся (из раздела 2 графы 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Выпуск</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подгото-</w:t>
            </w:r>
            <w:r w:rsidRPr="00551E39">
              <w:rPr>
                <w:rFonts w:ascii="Times New Roman" w:eastAsia="Times New Roman" w:hAnsi="Times New Roman" w:cs="Times New Roman"/>
                <w:sz w:val="14"/>
                <w:szCs w:val="14"/>
                <w:lang w:eastAsia="ru-RU"/>
              </w:rPr>
              <w:br/>
              <w:t>витель-</w:t>
            </w:r>
            <w:r w:rsidRPr="00551E39">
              <w:rPr>
                <w:rFonts w:ascii="Times New Roman" w:eastAsia="Times New Roman" w:hAnsi="Times New Roman" w:cs="Times New Roman"/>
                <w:sz w:val="14"/>
                <w:szCs w:val="14"/>
                <w:lang w:eastAsia="ru-RU"/>
              </w:rPr>
              <w:br/>
              <w:t>ный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 класс</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обучаю-</w:t>
            </w:r>
            <w:r w:rsidRPr="00551E39">
              <w:rPr>
                <w:rFonts w:ascii="Times New Roman" w:eastAsia="Times New Roman" w:hAnsi="Times New Roman" w:cs="Times New Roman"/>
                <w:sz w:val="14"/>
                <w:szCs w:val="14"/>
                <w:lang w:eastAsia="ru-RU"/>
              </w:rPr>
              <w:br/>
              <w:t>щихся - всего</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(коррекционные) образовательные учреждения для обучающихся, воспитанников с ограниченными возможностями здоровья (сумма строк 02-10)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неслышащих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слабослышащих и позднооглохших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незрячих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слабовидящих и поздноослепших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тяжелой речевой патологией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нарушениями опорно-двигательного аппарата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задержкой психического развития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для детей с умственной отсталостью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школы индивидуального обучения на дому для детей-инвалидов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(из стр.01) обучающихся -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обучающихся (из стр.01) - воспитанники школ-интернатов (без приходящих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(из стр.01) - обучающиеся в школах-интернатах для детей-сирот и детей, оставшихся без попечения родителей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стр.14)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стр.16)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стр.16) для детей и подростков с малыми и затухающими формами туберкулеза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стр.16) для детей, больных сколиозом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стр.20)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(из стр.01) - выпускники, участвовавшие в едином государственном экзамене (ЕГЭ)</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Сведения о специальных (коррекционных) классах для детей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1100"/>
        <w:gridCol w:w="666"/>
        <w:gridCol w:w="654"/>
        <w:gridCol w:w="620"/>
        <w:gridCol w:w="603"/>
        <w:gridCol w:w="603"/>
        <w:gridCol w:w="603"/>
        <w:gridCol w:w="603"/>
        <w:gridCol w:w="603"/>
        <w:gridCol w:w="603"/>
        <w:gridCol w:w="603"/>
        <w:gridCol w:w="603"/>
        <w:gridCol w:w="603"/>
        <w:gridCol w:w="603"/>
        <w:gridCol w:w="603"/>
        <w:gridCol w:w="603"/>
        <w:gridCol w:w="603"/>
        <w:gridCol w:w="732"/>
        <w:gridCol w:w="713"/>
        <w:gridCol w:w="685"/>
        <w:gridCol w:w="602"/>
        <w:gridCol w:w="676"/>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23"/>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Коды по </w:t>
            </w:r>
            <w:hyperlink r:id="rId307"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r w:rsidRPr="00551E39">
              <w:rPr>
                <w:rFonts w:ascii="Times New Roman" w:eastAsia="Times New Roman" w:hAnsi="Times New Roman" w:cs="Times New Roman"/>
                <w:sz w:val="14"/>
                <w:szCs w:val="14"/>
                <w:lang w:eastAsia="ru-RU"/>
              </w:rPr>
              <w:br/>
              <w:t>(согласно типовым положениям)</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1-11 (12) и подго-</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обу-</w:t>
            </w:r>
            <w:r w:rsidRPr="00551E39">
              <w:rPr>
                <w:rFonts w:ascii="Times New Roman" w:eastAsia="Times New Roman" w:hAnsi="Times New Roman" w:cs="Times New Roman"/>
                <w:sz w:val="14"/>
                <w:szCs w:val="14"/>
                <w:lang w:eastAsia="ru-RU"/>
              </w:rPr>
              <w:br/>
              <w:t>чаю-</w:t>
            </w:r>
          </w:p>
        </w:tc>
        <w:tc>
          <w:tcPr>
            <w:tcW w:w="11088"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 (из графы 4):</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Выпуск обучаю-</w:t>
            </w:r>
            <w:r w:rsidRPr="00551E39">
              <w:rPr>
                <w:rFonts w:ascii="Times New Roman" w:eastAsia="Times New Roman" w:hAnsi="Times New Roman" w:cs="Times New Roman"/>
                <w:sz w:val="14"/>
                <w:szCs w:val="14"/>
                <w:lang w:eastAsia="ru-RU"/>
              </w:rPr>
              <w:br/>
              <w:t>щихся -</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обучающихся</w:t>
            </w:r>
            <w:r w:rsidRPr="00551E39">
              <w:rPr>
                <w:rFonts w:ascii="Times New Roman" w:eastAsia="Times New Roman" w:hAnsi="Times New Roman" w:cs="Times New Roman"/>
                <w:sz w:val="14"/>
                <w:szCs w:val="14"/>
                <w:lang w:eastAsia="ru-RU"/>
              </w:rPr>
              <w:br/>
              <w:t>(из графы 4)</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w:t>
            </w:r>
            <w:r w:rsidRPr="00551E39">
              <w:rPr>
                <w:rFonts w:ascii="Times New Roman" w:eastAsia="Times New Roman" w:hAnsi="Times New Roman" w:cs="Times New Roman"/>
                <w:sz w:val="14"/>
                <w:szCs w:val="14"/>
                <w:lang w:eastAsia="ru-RU"/>
              </w:rPr>
              <w:br/>
              <w:t>лен-</w:t>
            </w:r>
            <w:r w:rsidRPr="00551E39">
              <w:rPr>
                <w:rFonts w:ascii="Times New Roman" w:eastAsia="Times New Roman" w:hAnsi="Times New Roman" w:cs="Times New Roman"/>
                <w:sz w:val="14"/>
                <w:szCs w:val="14"/>
                <w:lang w:eastAsia="ru-RU"/>
              </w:rPr>
              <w:br/>
              <w:t>ность</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тови-</w:t>
            </w:r>
            <w:r w:rsidRPr="00551E39">
              <w:rPr>
                <w:rFonts w:ascii="Times New Roman" w:eastAsia="Times New Roman" w:hAnsi="Times New Roman" w:cs="Times New Roman"/>
                <w:sz w:val="14"/>
                <w:szCs w:val="14"/>
                <w:lang w:eastAsia="ru-RU"/>
              </w:rPr>
              <w:br/>
              <w:t>тель-</w:t>
            </w:r>
            <w:r w:rsidRPr="00551E39">
              <w:rPr>
                <w:rFonts w:ascii="Times New Roman" w:eastAsia="Times New Roman" w:hAnsi="Times New Roman" w:cs="Times New Roman"/>
                <w:sz w:val="14"/>
                <w:szCs w:val="14"/>
                <w:lang w:eastAsia="ru-RU"/>
              </w:rPr>
              <w:br/>
              <w:t>ных клас-</w:t>
            </w:r>
            <w:r w:rsidRPr="00551E39">
              <w:rPr>
                <w:rFonts w:ascii="Times New Roman" w:eastAsia="Times New Roman" w:hAnsi="Times New Roman" w:cs="Times New Roman"/>
                <w:sz w:val="14"/>
                <w:szCs w:val="14"/>
                <w:lang w:eastAsia="ru-RU"/>
              </w:rPr>
              <w:br/>
              <w:t>сов (ед)</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щих-</w:t>
            </w:r>
            <w:r w:rsidRPr="00551E39">
              <w:rPr>
                <w:rFonts w:ascii="Times New Roman" w:eastAsia="Times New Roman" w:hAnsi="Times New Roman" w:cs="Times New Roman"/>
                <w:sz w:val="14"/>
                <w:szCs w:val="14"/>
                <w:lang w:eastAsia="ru-RU"/>
              </w:rPr>
              <w:br/>
              <w:t>ся (сум-</w:t>
            </w:r>
            <w:r w:rsidRPr="00551E39">
              <w:rPr>
                <w:rFonts w:ascii="Times New Roman" w:eastAsia="Times New Roman" w:hAnsi="Times New Roman" w:cs="Times New Roman"/>
                <w:sz w:val="14"/>
                <w:szCs w:val="14"/>
                <w:lang w:eastAsia="ru-RU"/>
              </w:rPr>
              <w:br/>
              <w:t>ма граф</w:t>
            </w:r>
            <w:r w:rsidRPr="00551E39">
              <w:rPr>
                <w:rFonts w:ascii="Times New Roman" w:eastAsia="Times New Roman" w:hAnsi="Times New Roman" w:cs="Times New Roman"/>
                <w:sz w:val="14"/>
                <w:szCs w:val="14"/>
                <w:lang w:eastAsia="ru-RU"/>
              </w:rPr>
              <w:br/>
              <w:t>5-17) (чел)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под-</w:t>
            </w:r>
            <w:r w:rsidRPr="00551E39">
              <w:rPr>
                <w:rFonts w:ascii="Times New Roman" w:eastAsia="Times New Roman" w:hAnsi="Times New Roman" w:cs="Times New Roman"/>
                <w:sz w:val="14"/>
                <w:szCs w:val="14"/>
                <w:lang w:eastAsia="ru-RU"/>
              </w:rPr>
              <w:br/>
              <w:t>гото-</w:t>
            </w:r>
            <w:r w:rsidRPr="00551E39">
              <w:rPr>
                <w:rFonts w:ascii="Times New Roman" w:eastAsia="Times New Roman" w:hAnsi="Times New Roman" w:cs="Times New Roman"/>
                <w:sz w:val="14"/>
                <w:szCs w:val="14"/>
                <w:lang w:eastAsia="ru-RU"/>
              </w:rPr>
              <w:br/>
              <w:t>ви-</w:t>
            </w:r>
            <w:r w:rsidRPr="00551E39">
              <w:rPr>
                <w:rFonts w:ascii="Times New Roman" w:eastAsia="Times New Roman" w:hAnsi="Times New Roman" w:cs="Times New Roman"/>
                <w:sz w:val="14"/>
                <w:szCs w:val="14"/>
                <w:lang w:eastAsia="ru-RU"/>
              </w:rPr>
              <w:br/>
              <w:t>тель-</w:t>
            </w:r>
            <w:r w:rsidRPr="00551E39">
              <w:rPr>
                <w:rFonts w:ascii="Times New Roman" w:eastAsia="Times New Roman" w:hAnsi="Times New Roman" w:cs="Times New Roman"/>
                <w:sz w:val="14"/>
                <w:szCs w:val="14"/>
                <w:lang w:eastAsia="ru-RU"/>
              </w:rPr>
              <w:br/>
              <w:t>ный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 класс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 класс</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w:t>
            </w:r>
            <w:r w:rsidRPr="00551E39">
              <w:rPr>
                <w:rFonts w:ascii="Times New Roman" w:eastAsia="Times New Roman" w:hAnsi="Times New Roman" w:cs="Times New Roman"/>
                <w:sz w:val="14"/>
                <w:szCs w:val="14"/>
                <w:lang w:eastAsia="ru-RU"/>
              </w:rPr>
              <w:br/>
              <w:t>инвали-</w:t>
            </w:r>
            <w:r w:rsidRPr="00551E39">
              <w:rPr>
                <w:rFonts w:ascii="Times New Roman" w:eastAsia="Times New Roman" w:hAnsi="Times New Roman" w:cs="Times New Roman"/>
                <w:sz w:val="14"/>
                <w:szCs w:val="14"/>
                <w:lang w:eastAsia="ru-RU"/>
              </w:rPr>
              <w:br/>
              <w:t>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w:t>
            </w:r>
            <w:r w:rsidRPr="00551E39">
              <w:rPr>
                <w:rFonts w:ascii="Times New Roman" w:eastAsia="Times New Roman" w:hAnsi="Times New Roman" w:cs="Times New Roman"/>
                <w:sz w:val="14"/>
                <w:szCs w:val="14"/>
                <w:lang w:eastAsia="ru-RU"/>
              </w:rPr>
              <w:br/>
              <w:t>сироты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при-</w:t>
            </w:r>
            <w:r w:rsidRPr="00551E39">
              <w:rPr>
                <w:rFonts w:ascii="Times New Roman" w:eastAsia="Times New Roman" w:hAnsi="Times New Roman" w:cs="Times New Roman"/>
                <w:sz w:val="14"/>
                <w:szCs w:val="14"/>
                <w:lang w:eastAsia="ru-RU"/>
              </w:rPr>
              <w:br/>
              <w:t>ходя-</w:t>
            </w:r>
            <w:r w:rsidRPr="00551E39">
              <w:rPr>
                <w:rFonts w:ascii="Times New Roman" w:eastAsia="Times New Roman" w:hAnsi="Times New Roman" w:cs="Times New Roman"/>
                <w:sz w:val="14"/>
                <w:szCs w:val="14"/>
                <w:lang w:eastAsia="ru-RU"/>
              </w:rPr>
              <w:br/>
              <w:t>щие обу-</w:t>
            </w:r>
            <w:r w:rsidRPr="00551E39">
              <w:rPr>
                <w:rFonts w:ascii="Times New Roman" w:eastAsia="Times New Roman" w:hAnsi="Times New Roman" w:cs="Times New Roman"/>
                <w:sz w:val="14"/>
                <w:szCs w:val="14"/>
                <w:lang w:eastAsia="ru-RU"/>
              </w:rPr>
              <w:br/>
              <w:t>чаю-</w:t>
            </w:r>
            <w:r w:rsidRPr="00551E39">
              <w:rPr>
                <w:rFonts w:ascii="Times New Roman" w:eastAsia="Times New Roman" w:hAnsi="Times New Roman" w:cs="Times New Roman"/>
                <w:sz w:val="14"/>
                <w:szCs w:val="14"/>
                <w:lang w:eastAsia="ru-RU"/>
              </w:rPr>
              <w:br/>
              <w:t>щие-</w:t>
            </w:r>
            <w:r w:rsidRPr="00551E39">
              <w:rPr>
                <w:rFonts w:ascii="Times New Roman" w:eastAsia="Times New Roman" w:hAnsi="Times New Roman" w:cs="Times New Roman"/>
                <w:sz w:val="14"/>
                <w:szCs w:val="14"/>
                <w:lang w:eastAsia="ru-RU"/>
              </w:rPr>
              <w:br/>
              <w:t>ся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w:t>
            </w:r>
            <w:r w:rsidRPr="00551E39">
              <w:rPr>
                <w:rFonts w:ascii="Times New Roman" w:eastAsia="Times New Roman" w:hAnsi="Times New Roman" w:cs="Times New Roman"/>
                <w:sz w:val="14"/>
                <w:szCs w:val="14"/>
                <w:lang w:eastAsia="ru-RU"/>
              </w:rPr>
              <w:br/>
              <w:t>телей (вклю-</w:t>
            </w:r>
            <w:r w:rsidRPr="00551E39">
              <w:rPr>
                <w:rFonts w:ascii="Times New Roman" w:eastAsia="Times New Roman" w:hAnsi="Times New Roman" w:cs="Times New Roman"/>
                <w:sz w:val="14"/>
                <w:szCs w:val="14"/>
                <w:lang w:eastAsia="ru-RU"/>
              </w:rPr>
              <w:br/>
              <w:t>чая</w:t>
            </w:r>
            <w:r w:rsidRPr="00551E39">
              <w:rPr>
                <w:rFonts w:ascii="Times New Roman" w:eastAsia="Times New Roman" w:hAnsi="Times New Roman" w:cs="Times New Roman"/>
                <w:sz w:val="14"/>
                <w:szCs w:val="14"/>
                <w:lang w:eastAsia="ru-RU"/>
              </w:rPr>
              <w:br/>
              <w:t>сов-</w:t>
            </w:r>
            <w:r w:rsidRPr="00551E39">
              <w:rPr>
                <w:rFonts w:ascii="Times New Roman" w:eastAsia="Times New Roman" w:hAnsi="Times New Roman" w:cs="Times New Roman"/>
                <w:sz w:val="14"/>
                <w:szCs w:val="14"/>
                <w:lang w:eastAsia="ru-RU"/>
              </w:rPr>
              <w:br/>
              <w:t>мес-</w:t>
            </w:r>
            <w:r w:rsidRPr="00551E39">
              <w:rPr>
                <w:rFonts w:ascii="Times New Roman" w:eastAsia="Times New Roman" w:hAnsi="Times New Roman" w:cs="Times New Roman"/>
                <w:sz w:val="14"/>
                <w:szCs w:val="14"/>
                <w:lang w:eastAsia="ru-RU"/>
              </w:rPr>
              <w:br/>
              <w:t>тите-</w:t>
            </w:r>
            <w:r w:rsidRPr="00551E39">
              <w:rPr>
                <w:rFonts w:ascii="Times New Roman" w:eastAsia="Times New Roman" w:hAnsi="Times New Roman" w:cs="Times New Roman"/>
                <w:sz w:val="14"/>
                <w:szCs w:val="14"/>
                <w:lang w:eastAsia="ru-RU"/>
              </w:rPr>
              <w:br/>
              <w:t>лей) (чел)</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r>
      <w:tr w:rsidR="00DD70CD" w:rsidRPr="00551E39" w:rsidTr="00DD70CD">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Специальные (коррекционные) классы для детей с ограниченными возможностями здоровья, </w:t>
            </w:r>
            <w:r w:rsidRPr="00551E39">
              <w:rPr>
                <w:rFonts w:ascii="Times New Roman" w:eastAsia="Times New Roman" w:hAnsi="Times New Roman" w:cs="Times New Roman"/>
                <w:sz w:val="14"/>
                <w:szCs w:val="14"/>
                <w:lang w:eastAsia="ru-RU"/>
              </w:rPr>
              <w:lastRenderedPageBreak/>
              <w:t>организованные при дневных общеобразовательных учреждениях (школах-интернатах)</w:t>
            </w:r>
            <w:r w:rsidRPr="00551E39">
              <w:rPr>
                <w:rFonts w:ascii="Times New Roman" w:eastAsia="Times New Roman" w:hAnsi="Times New Roman" w:cs="Times New Roman"/>
                <w:sz w:val="14"/>
                <w:szCs w:val="14"/>
                <w:lang w:eastAsia="ru-RU"/>
              </w:rPr>
              <w:br/>
            </w:r>
            <w:r w:rsidRPr="00551E39">
              <w:rPr>
                <w:rFonts w:ascii="Times New Roman" w:eastAsia="Times New Roman" w:hAnsi="Times New Roman" w:cs="Times New Roman"/>
                <w:sz w:val="14"/>
                <w:szCs w:val="14"/>
                <w:lang w:eastAsia="ru-RU"/>
              </w:rPr>
              <w:br/>
              <w:t>(сумма строк 02-09)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неслышащих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слабослышащих и позднооглохших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незрячих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слабовидящих и поздноослепших детей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детей с тяжелой речевой патологией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детей с нарушениями опорно-двигательного аппарата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детей с задержкой психического развития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классы для детей с умственной отсталостью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стр.01)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Из них (из стр.01) численность выпускников, </w:t>
            </w:r>
            <w:r w:rsidRPr="00551E39">
              <w:rPr>
                <w:rFonts w:ascii="Times New Roman" w:eastAsia="Times New Roman" w:hAnsi="Times New Roman" w:cs="Times New Roman"/>
                <w:sz w:val="14"/>
                <w:szCs w:val="14"/>
                <w:lang w:eastAsia="ru-RU"/>
              </w:rPr>
              <w:lastRenderedPageBreak/>
              <w:t>участвовавших в едином государственном экзамене (ЕГЭ)</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5. Возрастной состав обучающихся</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обучающихся в специальных (коррекционных) классах для детей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888"/>
        <w:gridCol w:w="493"/>
        <w:gridCol w:w="767"/>
        <w:gridCol w:w="875"/>
        <w:gridCol w:w="937"/>
        <w:gridCol w:w="920"/>
        <w:gridCol w:w="937"/>
        <w:gridCol w:w="920"/>
        <w:gridCol w:w="991"/>
        <w:gridCol w:w="920"/>
        <w:gridCol w:w="1164"/>
        <w:gridCol w:w="913"/>
        <w:gridCol w:w="913"/>
        <w:gridCol w:w="913"/>
        <w:gridCol w:w="1187"/>
      </w:tblGrid>
      <w:tr w:rsidR="00DD70CD" w:rsidRPr="00551E39" w:rsidTr="00DD70CD">
        <w:trPr>
          <w:trHeight w:val="15"/>
          <w:tblCellSpacing w:w="15" w:type="dxa"/>
        </w:trPr>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7926" w:type="dxa"/>
            <w:gridSpan w:val="16"/>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08"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3696"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628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общего числа (из гр.7) обучающиеся</w:t>
            </w:r>
          </w:p>
        </w:tc>
      </w:tr>
      <w:tr w:rsidR="00DD70CD" w:rsidRPr="00551E39" w:rsidTr="00DD70CD">
        <w:trPr>
          <w:tblCellSpacing w:w="15" w:type="dxa"/>
        </w:trPr>
        <w:tc>
          <w:tcPr>
            <w:tcW w:w="3696"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w:t>
            </w:r>
            <w:r w:rsidRPr="00551E39">
              <w:rPr>
                <w:rFonts w:ascii="Times New Roman" w:eastAsia="Times New Roman" w:hAnsi="Times New Roman" w:cs="Times New Roman"/>
                <w:sz w:val="14"/>
                <w:szCs w:val="14"/>
                <w:lang w:eastAsia="ru-RU"/>
              </w:rPr>
              <w:br/>
              <w:t>ность обучаю-</w:t>
            </w:r>
            <w:r w:rsidRPr="00551E39">
              <w:rPr>
                <w:rFonts w:ascii="Times New Roman" w:eastAsia="Times New Roman" w:hAnsi="Times New Roman" w:cs="Times New Roman"/>
                <w:sz w:val="14"/>
                <w:szCs w:val="14"/>
                <w:lang w:eastAsia="ru-RU"/>
              </w:rPr>
              <w:br/>
              <w:t>щихся</w:t>
            </w:r>
            <w:r w:rsidRPr="00551E39">
              <w:rPr>
                <w:rFonts w:ascii="Times New Roman" w:eastAsia="Times New Roman" w:hAnsi="Times New Roman" w:cs="Times New Roman"/>
                <w:sz w:val="14"/>
                <w:szCs w:val="14"/>
                <w:lang w:eastAsia="ru-RU"/>
              </w:rPr>
              <w:br/>
              <w:t>1-12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т.ч. девочек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w:t>
            </w:r>
            <w:r w:rsidRPr="00551E39">
              <w:rPr>
                <w:rFonts w:ascii="Times New Roman" w:eastAsia="Times New Roman" w:hAnsi="Times New Roman" w:cs="Times New Roman"/>
                <w:sz w:val="14"/>
                <w:szCs w:val="14"/>
                <w:lang w:eastAsia="ru-RU"/>
              </w:rPr>
              <w:br/>
              <w:t>ность обучаю-</w:t>
            </w:r>
            <w:r w:rsidRPr="00551E39">
              <w:rPr>
                <w:rFonts w:ascii="Times New Roman" w:eastAsia="Times New Roman" w:hAnsi="Times New Roman" w:cs="Times New Roman"/>
                <w:sz w:val="14"/>
                <w:szCs w:val="14"/>
                <w:lang w:eastAsia="ru-RU"/>
              </w:rPr>
              <w:br/>
              <w:t>щихся</w:t>
            </w:r>
            <w:r w:rsidRPr="00551E39">
              <w:rPr>
                <w:rFonts w:ascii="Times New Roman" w:eastAsia="Times New Roman" w:hAnsi="Times New Roman" w:cs="Times New Roman"/>
                <w:sz w:val="14"/>
                <w:szCs w:val="14"/>
                <w:lang w:eastAsia="ru-RU"/>
              </w:rPr>
              <w:br/>
              <w:t>1-12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т.ч. девочек</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w:t>
            </w:r>
            <w:r w:rsidRPr="00551E39">
              <w:rPr>
                <w:rFonts w:ascii="Times New Roman" w:eastAsia="Times New Roman" w:hAnsi="Times New Roman" w:cs="Times New Roman"/>
                <w:sz w:val="14"/>
                <w:szCs w:val="14"/>
                <w:lang w:eastAsia="ru-RU"/>
              </w:rPr>
              <w:br/>
              <w:t>ность обучаю-</w:t>
            </w:r>
            <w:r w:rsidRPr="00551E39">
              <w:rPr>
                <w:rFonts w:ascii="Times New Roman" w:eastAsia="Times New Roman" w:hAnsi="Times New Roman" w:cs="Times New Roman"/>
                <w:sz w:val="14"/>
                <w:szCs w:val="14"/>
                <w:lang w:eastAsia="ru-RU"/>
              </w:rPr>
              <w:br/>
              <w:t>щихся</w:t>
            </w:r>
            <w:r w:rsidRPr="00551E39">
              <w:rPr>
                <w:rFonts w:ascii="Times New Roman" w:eastAsia="Times New Roman" w:hAnsi="Times New Roman" w:cs="Times New Roman"/>
                <w:sz w:val="14"/>
                <w:szCs w:val="14"/>
                <w:lang w:eastAsia="ru-RU"/>
              </w:rPr>
              <w:br/>
              <w:t>1-12 классов</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т.ч. девочек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подготови-</w:t>
            </w:r>
            <w:r w:rsidRPr="00551E39">
              <w:rPr>
                <w:rFonts w:ascii="Times New Roman" w:eastAsia="Times New Roman" w:hAnsi="Times New Roman" w:cs="Times New Roman"/>
                <w:sz w:val="14"/>
                <w:szCs w:val="14"/>
                <w:lang w:eastAsia="ru-RU"/>
              </w:rPr>
              <w:br/>
              <w:t>тельных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 классов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10-11 (12) классов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 выпускных классов (из графы 12)</w:t>
            </w:r>
          </w:p>
        </w:tc>
      </w:tr>
      <w:tr w:rsidR="00DD70CD" w:rsidRPr="00551E39" w:rsidTr="00DD70CD">
        <w:trPr>
          <w:tblCellSpacing w:w="15" w:type="dxa"/>
        </w:trPr>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2007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2006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2005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2004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2003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2002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2001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2000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ж</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1999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1998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1997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1996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января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1995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1994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1993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1992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года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 год</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1991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 года</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1990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 года и старше</w:t>
            </w: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1989 г. и ранее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строк 01-19)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6. Сведения о детях-инвалидах и детях с ОВЗ, обучающихся в специальных (коррекционных) классах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
        <w:gridCol w:w="362"/>
        <w:gridCol w:w="148"/>
        <w:gridCol w:w="2009"/>
        <w:gridCol w:w="754"/>
        <w:gridCol w:w="1104"/>
        <w:gridCol w:w="798"/>
        <w:gridCol w:w="748"/>
        <w:gridCol w:w="748"/>
        <w:gridCol w:w="793"/>
        <w:gridCol w:w="748"/>
        <w:gridCol w:w="748"/>
        <w:gridCol w:w="793"/>
        <w:gridCol w:w="748"/>
        <w:gridCol w:w="748"/>
        <w:gridCol w:w="793"/>
        <w:gridCol w:w="748"/>
        <w:gridCol w:w="748"/>
        <w:gridCol w:w="748"/>
        <w:gridCol w:w="102"/>
        <w:gridCol w:w="154"/>
      </w:tblGrid>
      <w:tr w:rsidR="00DD70CD" w:rsidRPr="00551E39" w:rsidTr="00DD70CD">
        <w:trPr>
          <w:gridAfter w:val="1"/>
          <w:wAfter w:w="435" w:type="dxa"/>
          <w:trHeight w:val="15"/>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gridAfter w:val="1"/>
          <w:wAfter w:w="435" w:type="dxa"/>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9774" w:type="dxa"/>
            <w:gridSpan w:val="18"/>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09"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NN</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обу-</w:t>
            </w:r>
          </w:p>
        </w:tc>
        <w:tc>
          <w:tcPr>
            <w:tcW w:w="12566"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 (из графы 3):</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чающихся (сумма</w:t>
            </w:r>
            <w:r w:rsidRPr="00551E39">
              <w:rPr>
                <w:rFonts w:ascii="Times New Roman" w:eastAsia="Times New Roman" w:hAnsi="Times New Roman" w:cs="Times New Roman"/>
                <w:sz w:val="14"/>
                <w:szCs w:val="14"/>
                <w:lang w:eastAsia="ru-RU"/>
              </w:rPr>
              <w:br/>
              <w:t>граф 4-16)</w:t>
            </w:r>
            <w:r w:rsidRPr="00551E39">
              <w:rPr>
                <w:rFonts w:ascii="Times New Roman" w:eastAsia="Times New Roman" w:hAnsi="Times New Roman" w:cs="Times New Roman"/>
                <w:sz w:val="14"/>
                <w:szCs w:val="14"/>
                <w:lang w:eastAsia="ru-RU"/>
              </w:rPr>
              <w:br/>
              <w:t>(чел.)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подго-</w:t>
            </w:r>
            <w:r w:rsidRPr="00551E39">
              <w:rPr>
                <w:rFonts w:ascii="Times New Roman" w:eastAsia="Times New Roman" w:hAnsi="Times New Roman" w:cs="Times New Roman"/>
                <w:sz w:val="14"/>
                <w:szCs w:val="14"/>
                <w:lang w:eastAsia="ru-RU"/>
              </w:rPr>
              <w:br/>
              <w:t>тови-</w:t>
            </w:r>
            <w:r w:rsidRPr="00551E39">
              <w:rPr>
                <w:rFonts w:ascii="Times New Roman" w:eastAsia="Times New Roman" w:hAnsi="Times New Roman" w:cs="Times New Roman"/>
                <w:sz w:val="14"/>
                <w:szCs w:val="14"/>
                <w:lang w:eastAsia="ru-RU"/>
              </w:rPr>
              <w:br/>
              <w:t>тель-</w:t>
            </w:r>
            <w:r w:rsidRPr="00551E39">
              <w:rPr>
                <w:rFonts w:ascii="Times New Roman" w:eastAsia="Times New Roman" w:hAnsi="Times New Roman" w:cs="Times New Roman"/>
                <w:sz w:val="14"/>
                <w:szCs w:val="14"/>
                <w:lang w:eastAsia="ru-RU"/>
              </w:rPr>
              <w:br/>
              <w:t>ный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r w:rsidRPr="00551E39">
              <w:rPr>
                <w:rFonts w:ascii="Times New Roman" w:eastAsia="Times New Roman" w:hAnsi="Times New Roman" w:cs="Times New Roman"/>
                <w:sz w:val="14"/>
                <w:szCs w:val="14"/>
                <w:lang w:eastAsia="ru-RU"/>
              </w:rPr>
              <w:br/>
              <w:t>класс</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Инвалиды и дети-инвалиды в специальных (коррекционных) классах для детей с ОВЗ, организованных при общеобразовательных учреждениях общего типа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 с ОВЗ в специальных (коррекционных) классах для детей с ОВЗ, организованных при общеобразовательных учреждениях общего типа (сумма строк 03-10)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неслышащие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слабослышащие и позднооглохшие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незрячие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слабовидящие и поздноослепшие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тяжелой речевой патологией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нарушениями опорно-двигательного аппарата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задержкой психического развития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умственной отсталостью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________________</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83820" cy="219075"/>
                <wp:effectExtent l="0" t="0" r="0" b="0"/>
                <wp:docPr id="1" name="Прямоугольник 1" descr="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719E2" id="Прямоугольник 1" o:spid="_x0000_s1026" al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style="width:6.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" filled="f" stroked="f">
                <o:lock v:ext="edit" aspectratio="t"/>
                <w10:anchorlock/>
              </v:rect>
            </w:pict>
          </mc:Fallback>
        </mc:AlternateContent>
      </w:r>
      <w:r w:rsidRPr="00DD70CD">
        <w:rPr>
          <w:rFonts w:ascii="Times New Roman" w:eastAsia="Times New Roman" w:hAnsi="Times New Roman" w:cs="Times New Roman"/>
          <w:sz w:val="24"/>
          <w:szCs w:val="24"/>
          <w:lang w:eastAsia="ru-RU"/>
        </w:rPr>
        <w:t>ОВЗ - ограниченные возможности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7. Сведения о детях-инвалидах и детях с ОВЗ, обучающихся в обычных классах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
        <w:gridCol w:w="362"/>
        <w:gridCol w:w="148"/>
        <w:gridCol w:w="2009"/>
        <w:gridCol w:w="754"/>
        <w:gridCol w:w="1104"/>
        <w:gridCol w:w="798"/>
        <w:gridCol w:w="748"/>
        <w:gridCol w:w="748"/>
        <w:gridCol w:w="793"/>
        <w:gridCol w:w="748"/>
        <w:gridCol w:w="748"/>
        <w:gridCol w:w="793"/>
        <w:gridCol w:w="748"/>
        <w:gridCol w:w="748"/>
        <w:gridCol w:w="793"/>
        <w:gridCol w:w="748"/>
        <w:gridCol w:w="748"/>
        <w:gridCol w:w="748"/>
        <w:gridCol w:w="102"/>
        <w:gridCol w:w="154"/>
      </w:tblGrid>
      <w:tr w:rsidR="00DD70CD" w:rsidRPr="00551E39" w:rsidTr="00DD70CD">
        <w:trPr>
          <w:gridAfter w:val="1"/>
          <w:wAfter w:w="435" w:type="dxa"/>
          <w:trHeight w:val="15"/>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gridAfter w:val="1"/>
          <w:wAfter w:w="435" w:type="dxa"/>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9774" w:type="dxa"/>
            <w:gridSpan w:val="18"/>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10"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NN</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обу-</w:t>
            </w:r>
          </w:p>
        </w:tc>
        <w:tc>
          <w:tcPr>
            <w:tcW w:w="12566"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 (из графы 3):</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чающихся (сумма</w:t>
            </w:r>
            <w:r w:rsidRPr="00551E39">
              <w:rPr>
                <w:rFonts w:ascii="Times New Roman" w:eastAsia="Times New Roman" w:hAnsi="Times New Roman" w:cs="Times New Roman"/>
                <w:sz w:val="14"/>
                <w:szCs w:val="14"/>
                <w:lang w:eastAsia="ru-RU"/>
              </w:rPr>
              <w:br/>
              <w:t>граф 4-16)</w:t>
            </w:r>
            <w:r w:rsidRPr="00551E39">
              <w:rPr>
                <w:rFonts w:ascii="Times New Roman" w:eastAsia="Times New Roman" w:hAnsi="Times New Roman" w:cs="Times New Roman"/>
                <w:sz w:val="14"/>
                <w:szCs w:val="14"/>
                <w:lang w:eastAsia="ru-RU"/>
              </w:rPr>
              <w:br/>
              <w:t>(чел.)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подго-</w:t>
            </w:r>
            <w:r w:rsidRPr="00551E39">
              <w:rPr>
                <w:rFonts w:ascii="Times New Roman" w:eastAsia="Times New Roman" w:hAnsi="Times New Roman" w:cs="Times New Roman"/>
                <w:sz w:val="14"/>
                <w:szCs w:val="14"/>
                <w:lang w:eastAsia="ru-RU"/>
              </w:rPr>
              <w:br/>
              <w:t>тови-</w:t>
            </w:r>
            <w:r w:rsidRPr="00551E39">
              <w:rPr>
                <w:rFonts w:ascii="Times New Roman" w:eastAsia="Times New Roman" w:hAnsi="Times New Roman" w:cs="Times New Roman"/>
                <w:sz w:val="14"/>
                <w:szCs w:val="14"/>
                <w:lang w:eastAsia="ru-RU"/>
              </w:rPr>
              <w:br/>
              <w:t>тель-</w:t>
            </w:r>
            <w:r w:rsidRPr="00551E39">
              <w:rPr>
                <w:rFonts w:ascii="Times New Roman" w:eastAsia="Times New Roman" w:hAnsi="Times New Roman" w:cs="Times New Roman"/>
                <w:sz w:val="14"/>
                <w:szCs w:val="14"/>
                <w:lang w:eastAsia="ru-RU"/>
              </w:rPr>
              <w:br/>
              <w:t>ный 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r w:rsidRPr="00551E39">
              <w:rPr>
                <w:rFonts w:ascii="Times New Roman" w:eastAsia="Times New Roman" w:hAnsi="Times New Roman" w:cs="Times New Roman"/>
                <w:sz w:val="14"/>
                <w:szCs w:val="14"/>
                <w:lang w:eastAsia="ru-RU"/>
              </w:rPr>
              <w:br/>
              <w:t>класс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r w:rsidRPr="00551E39">
              <w:rPr>
                <w:rFonts w:ascii="Times New Roman" w:eastAsia="Times New Roman" w:hAnsi="Times New Roman" w:cs="Times New Roman"/>
                <w:sz w:val="14"/>
                <w:szCs w:val="14"/>
                <w:lang w:eastAsia="ru-RU"/>
              </w:rPr>
              <w:br/>
              <w:t>класс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r w:rsidRPr="00551E39">
              <w:rPr>
                <w:rFonts w:ascii="Times New Roman" w:eastAsia="Times New Roman" w:hAnsi="Times New Roman" w:cs="Times New Roman"/>
                <w:sz w:val="14"/>
                <w:szCs w:val="14"/>
                <w:lang w:eastAsia="ru-RU"/>
              </w:rPr>
              <w:br/>
              <w:t>класс</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Дети-инвалиды в обычных классах общеобразовательных учреждений общего типа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Дети с ОВЗ в обычных классах общеобразовательных учреждений общего типа (сумма строк 03-10)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неслышащие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слабослышащие и позднооглохшие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незрячие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слабовидящие и поздноослепшие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тяжелой речевой патологией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435"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нарушениями опорно-двигательного аппарата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задержкой психического развития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406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 умственной отсталостью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gridSpan w:val="2"/>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Для целей настоящего отчета: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 под образовательным учреждением общего типа подразумевается учреждение, не являющееся специальным (коррекционным учреждением)</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 - под обычным классом подразумевается любой класс, не являющийся специальным (коррекционным) классом.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8. Сведения о классах, классах-комплектах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2"/>
        <w:gridCol w:w="721"/>
        <w:gridCol w:w="918"/>
        <w:gridCol w:w="897"/>
        <w:gridCol w:w="730"/>
        <w:gridCol w:w="918"/>
        <w:gridCol w:w="897"/>
        <w:gridCol w:w="730"/>
        <w:gridCol w:w="918"/>
        <w:gridCol w:w="788"/>
        <w:gridCol w:w="730"/>
        <w:gridCol w:w="918"/>
        <w:gridCol w:w="897"/>
        <w:gridCol w:w="730"/>
        <w:gridCol w:w="918"/>
        <w:gridCol w:w="843"/>
        <w:gridCol w:w="745"/>
      </w:tblGrid>
      <w:tr w:rsidR="00762A04" w:rsidRPr="00551E39" w:rsidTr="00DD70CD">
        <w:trPr>
          <w:trHeight w:val="15"/>
          <w:tblCellSpacing w:w="15" w:type="dxa"/>
        </w:trPr>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0328"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11"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единица - 642</w:t>
            </w:r>
          </w:p>
        </w:tc>
      </w:tr>
      <w:tr w:rsidR="00762A04" w:rsidRPr="00551E39" w:rsidTr="00DD70CD">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(коррекционные) образовательные учреждения для обучающихся с ограниченными возможностями здоровья</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Специальные (коррекционные) классы для детей с ОВЗ, организованные при общеобразовательных учреждениях общего типа</w:t>
            </w:r>
          </w:p>
        </w:tc>
      </w:tr>
      <w:tr w:rsidR="00762A04" w:rsidRPr="00551E39" w:rsidTr="00DD70CD">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граф 3, 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Сельская местность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граф 6,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w:t>
            </w:r>
            <w:r w:rsidR="00762A04">
              <w:rPr>
                <w:rFonts w:ascii="Times New Roman" w:eastAsia="Times New Roman" w:hAnsi="Times New Roman" w:cs="Times New Roman"/>
                <w:sz w:val="14"/>
                <w:szCs w:val="14"/>
                <w:lang w:eastAsia="ru-RU"/>
              </w:rPr>
              <w:t>е</w:t>
            </w:r>
            <w:r w:rsidRPr="00551E39">
              <w:rPr>
                <w:rFonts w:ascii="Times New Roman" w:eastAsia="Times New Roman" w:hAnsi="Times New Roman" w:cs="Times New Roman"/>
                <w:sz w:val="14"/>
                <w:szCs w:val="14"/>
                <w:lang w:eastAsia="ru-RU"/>
              </w:rPr>
              <w:t xml:space="preserve"> поселения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62A04"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Селькая </w:t>
            </w:r>
          </w:p>
          <w:p w:rsidR="00DD70CD" w:rsidRPr="00551E39" w:rsidRDefault="00762A04"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w:t>
            </w:r>
            <w:r w:rsidR="00DD70CD" w:rsidRPr="00551E39">
              <w:rPr>
                <w:rFonts w:ascii="Times New Roman" w:eastAsia="Times New Roman" w:hAnsi="Times New Roman" w:cs="Times New Roman"/>
                <w:sz w:val="14"/>
                <w:szCs w:val="14"/>
                <w:lang w:eastAsia="ru-RU"/>
              </w:rPr>
              <w:t>ест-</w:t>
            </w:r>
            <w:r w:rsidR="00DD70CD" w:rsidRPr="00551E39">
              <w:rPr>
                <w:rFonts w:ascii="Times New Roman" w:eastAsia="Times New Roman" w:hAnsi="Times New Roman" w:cs="Times New Roman"/>
                <w:sz w:val="14"/>
                <w:szCs w:val="14"/>
                <w:lang w:eastAsia="ru-RU"/>
              </w:rPr>
              <w:br/>
              <w:t>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граф 9,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62A04"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Городские </w:t>
            </w:r>
          </w:p>
          <w:p w:rsidR="00DD70CD" w:rsidRPr="00551E39" w:rsidRDefault="00762A04"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00DD70CD" w:rsidRPr="00551E39">
              <w:rPr>
                <w:rFonts w:ascii="Times New Roman" w:eastAsia="Times New Roman" w:hAnsi="Times New Roman" w:cs="Times New Roman"/>
                <w:sz w:val="14"/>
                <w:szCs w:val="14"/>
                <w:lang w:eastAsia="ru-RU"/>
              </w:rPr>
              <w:t>оселе-</w:t>
            </w:r>
            <w:r w:rsidR="00DD70CD" w:rsidRPr="00551E39">
              <w:rPr>
                <w:rFonts w:ascii="Times New Roman" w:eastAsia="Times New Roman" w:hAnsi="Times New Roman" w:cs="Times New Roman"/>
                <w:sz w:val="14"/>
                <w:szCs w:val="14"/>
                <w:lang w:eastAsia="ru-RU"/>
              </w:rPr>
              <w:br/>
              <w:t>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62A04"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Сельская </w:t>
            </w:r>
          </w:p>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местность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граф 12, 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Городские поселе-</w:t>
            </w:r>
            <w:r w:rsidRPr="00551E39">
              <w:rPr>
                <w:rFonts w:ascii="Times New Roman" w:eastAsia="Times New Roman" w:hAnsi="Times New Roman" w:cs="Times New Roman"/>
                <w:sz w:val="14"/>
                <w:szCs w:val="14"/>
                <w:lang w:eastAsia="ru-RU"/>
              </w:rPr>
              <w:br/>
              <w:t>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62A04" w:rsidRDefault="00DD70CD"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Сельская </w:t>
            </w:r>
          </w:p>
          <w:p w:rsidR="00DD70CD" w:rsidRPr="00551E39" w:rsidRDefault="00762A04" w:rsidP="00762A04">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w:t>
            </w:r>
            <w:r w:rsidR="00DD70CD" w:rsidRPr="00551E39">
              <w:rPr>
                <w:rFonts w:ascii="Times New Roman" w:eastAsia="Times New Roman" w:hAnsi="Times New Roman" w:cs="Times New Roman"/>
                <w:sz w:val="14"/>
                <w:szCs w:val="14"/>
                <w:lang w:eastAsia="ru-RU"/>
              </w:rPr>
              <w:t>ест</w:t>
            </w:r>
            <w:r>
              <w:rPr>
                <w:rFonts w:ascii="Times New Roman" w:eastAsia="Times New Roman" w:hAnsi="Times New Roman" w:cs="Times New Roman"/>
                <w:sz w:val="14"/>
                <w:szCs w:val="14"/>
                <w:lang w:eastAsia="ru-RU"/>
              </w:rPr>
              <w:t>-</w:t>
            </w:r>
            <w:r w:rsidR="00DD70CD" w:rsidRPr="00551E39">
              <w:rPr>
                <w:rFonts w:ascii="Times New Roman" w:eastAsia="Times New Roman" w:hAnsi="Times New Roman" w:cs="Times New Roman"/>
                <w:sz w:val="14"/>
                <w:szCs w:val="14"/>
                <w:lang w:eastAsia="ru-RU"/>
              </w:rPr>
              <w:br/>
              <w:t>ность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Итого (сумма граф 15, 16)</w:t>
            </w:r>
          </w:p>
        </w:tc>
      </w:tr>
      <w:tr w:rsidR="00762A04" w:rsidRPr="00551E39" w:rsidTr="00DD70C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r>
      <w:tr w:rsidR="00762A04" w:rsidRPr="00551E39" w:rsidTr="00DD70C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1-4 и подготовительных классов и классов-комплектов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762A04" w:rsidRPr="00551E39" w:rsidTr="00DD70C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5-9 классов и классов-комплектов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762A04" w:rsidRPr="00551E39" w:rsidTr="00DD70C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 10-11 (12) классов и классов-комплектов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762A04" w:rsidRPr="00551E39" w:rsidTr="00DD70C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классов и классов-комплектов</w:t>
            </w:r>
            <w:r w:rsidRPr="00551E39">
              <w:rPr>
                <w:rFonts w:ascii="Times New Roman" w:eastAsia="Times New Roman" w:hAnsi="Times New Roman" w:cs="Times New Roman"/>
                <w:sz w:val="14"/>
                <w:szCs w:val="14"/>
                <w:lang w:eastAsia="ru-RU"/>
              </w:rPr>
              <w:br/>
            </w:r>
            <w:r w:rsidRPr="00551E39">
              <w:rPr>
                <w:rFonts w:ascii="Times New Roman" w:eastAsia="Times New Roman" w:hAnsi="Times New Roman" w:cs="Times New Roman"/>
                <w:sz w:val="14"/>
                <w:szCs w:val="14"/>
                <w:lang w:eastAsia="ru-RU"/>
              </w:rPr>
              <w:br/>
              <w:t>(сумма строк 01-03)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154"/>
      </w:tblGrid>
      <w:tr w:rsidR="00DD70CD" w:rsidRPr="00551E39" w:rsidTr="00DD70CD">
        <w:trPr>
          <w:trHeight w:val="15"/>
          <w:tblCellSpacing w:w="15" w:type="dxa"/>
        </w:trPr>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772"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lastRenderedPageBreak/>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(подпись)</w:t>
            </w:r>
          </w:p>
        </w:tc>
      </w:tr>
      <w:tr w:rsidR="00DD70CD" w:rsidRPr="00551E39"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(дата составления</w:t>
            </w:r>
            <w:r w:rsidRPr="00551E39">
              <w:rPr>
                <w:rFonts w:ascii="Times New Roman" w:eastAsia="Times New Roman" w:hAnsi="Times New Roman" w:cs="Times New Roman"/>
                <w:sz w:val="18"/>
                <w:szCs w:val="18"/>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312"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Д-9</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313" w:history="1">
        <w:r w:rsidRPr="00DD70CD">
          <w:rPr>
            <w:rFonts w:ascii="Times New Roman" w:eastAsia="Times New Roman" w:hAnsi="Times New Roman" w:cs="Times New Roman"/>
            <w:color w:val="0000FF"/>
            <w:sz w:val="24"/>
            <w:szCs w:val="24"/>
            <w:u w:val="single"/>
            <w:lang w:eastAsia="ru-RU"/>
          </w:rPr>
          <w:t>форма N ОШ-1</w:t>
        </w:r>
      </w:hyperlink>
      <w:r w:rsidRPr="00DD70CD">
        <w:rPr>
          <w:rFonts w:ascii="Times New Roman" w:eastAsia="Times New Roman" w:hAnsi="Times New Roman" w:cs="Times New Roman"/>
          <w:sz w:val="24"/>
          <w:szCs w:val="24"/>
          <w:lang w:eastAsia="ru-RU"/>
        </w:rPr>
        <w:t>) государственных и муниципальных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(коррекционных) образовательных учреждений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t xml:space="preserve"> (специальных (коррекционных) начальных школ - детских садов; специальных (коррекционных) общеобразовательных школ; специальных (коррекционных) общеобразовательных школ-интернатов; специальных (коррекционных) образовательных учреждений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учебно-воспитательных учреждений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(специальных общеобразовательных школ; специальных (коррекционных) общеобразовательных школ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(специальных (коррекционных) детских домов для детей с ограниченными возможностями здоровья (для детей школьного и смешанного возрастов), где осуществляется </w:t>
      </w:r>
      <w:r w:rsidRPr="00DD70CD">
        <w:rPr>
          <w:rFonts w:ascii="Times New Roman" w:eastAsia="Times New Roman" w:hAnsi="Times New Roman" w:cs="Times New Roman"/>
          <w:sz w:val="24"/>
          <w:szCs w:val="24"/>
          <w:lang w:eastAsia="ru-RU"/>
        </w:rPr>
        <w:lastRenderedPageBreak/>
        <w:t>учебный процесс в самом детском доме, т.е. дети не только проживают, но и учатся); специальных (коррекционных) школ-интернатов для детей-сирот и детей, оставшихся без попечения родителей,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(санаторных школ-интернатов, санаторно-лесных школ, санаторных детских домов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(государственных и муниципальных образовательных учреждений для детей, нуждающихся в психолого-педагогической и медико-социальной помощи,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 - из них только учреждений, реализующих программы общего образования;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где в установленном порядке созданы специальные (коррекционные) классы для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Сведения об образовательных учреждениях приводятся отдельно по каждому виду учреждений. По специальным (коррекционным) образовательным учреждениям для обучающихся с ограниченными возможностями здоровья данные приводятся в разрезе по каждому из I-VIII видов учреждений (для детей с умственной отсталостью, для незрячих, для неслышащих детей и т. 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314"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315"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316"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Используемые в отчете понятия: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w:t>
      </w:r>
      <w:r w:rsidRPr="00DD70CD">
        <w:rPr>
          <w:rFonts w:ascii="Times New Roman" w:eastAsia="Times New Roman" w:hAnsi="Times New Roman" w:cs="Times New Roman"/>
          <w:sz w:val="24"/>
          <w:szCs w:val="24"/>
          <w:lang w:eastAsia="ru-RU"/>
        </w:rPr>
        <w:lastRenderedPageBreak/>
        <w:t>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сюда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317"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318"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319"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Примечание:</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Детский дом-школа и детский дом, где дети не только проживают, но и обучаются, заполняются в справочнике и по всем показателям в отчете как школа-интернат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2. Санаторно-лесная школа заполняется в справочнике и по всем показателям в отчете как оздоровительное ОУ санаторного типа для детей, нуждающихся в длительном лечении (проходит в сводных отчетах: </w:t>
      </w:r>
      <w:hyperlink r:id="rId320"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321"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 строки 15-18, графа 4);</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3. Санаторная школа-интернат заполняется в справочнике и по всем показателям в отчете как оздоровительное ОУ санаторного типа для детей, нуждающихся в длительном лечении (проходит в сводных отчетах: </w:t>
      </w:r>
      <w:hyperlink r:id="rId322" w:history="1">
        <w:r w:rsidRPr="00DD70CD">
          <w:rPr>
            <w:rFonts w:ascii="Times New Roman" w:eastAsia="Times New Roman" w:hAnsi="Times New Roman" w:cs="Times New Roman"/>
            <w:color w:val="0000FF"/>
            <w:sz w:val="24"/>
            <w:szCs w:val="24"/>
            <w:u w:val="single"/>
            <w:lang w:eastAsia="ru-RU"/>
          </w:rPr>
          <w:t>N 76-РИК</w:t>
        </w:r>
      </w:hyperlink>
      <w:r w:rsidRPr="00DD70CD">
        <w:rPr>
          <w:rFonts w:ascii="Times New Roman" w:eastAsia="Times New Roman" w:hAnsi="Times New Roman" w:cs="Times New Roman"/>
          <w:sz w:val="24"/>
          <w:szCs w:val="24"/>
          <w:lang w:eastAsia="ru-RU"/>
        </w:rPr>
        <w:t xml:space="preserve"> раздел 1.1 строки 01, 15 и </w:t>
      </w:r>
      <w:hyperlink r:id="rId323" w:history="1">
        <w:r w:rsidRPr="00DD70CD">
          <w:rPr>
            <w:rFonts w:ascii="Times New Roman" w:eastAsia="Times New Roman" w:hAnsi="Times New Roman" w:cs="Times New Roman"/>
            <w:color w:val="0000FF"/>
            <w:sz w:val="24"/>
            <w:szCs w:val="24"/>
            <w:u w:val="single"/>
            <w:lang w:eastAsia="ru-RU"/>
          </w:rPr>
          <w:t>N Д-9</w:t>
        </w:r>
      </w:hyperlink>
      <w:r w:rsidRPr="00DD70CD">
        <w:rPr>
          <w:rFonts w:ascii="Times New Roman" w:eastAsia="Times New Roman" w:hAnsi="Times New Roman" w:cs="Times New Roman"/>
          <w:sz w:val="24"/>
          <w:szCs w:val="24"/>
          <w:lang w:eastAsia="ru-RU"/>
        </w:rPr>
        <w:t xml:space="preserve"> раздел 1строки 15-18, графы 4, 13);</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 Статус образовательного учреждения для детей-сирот и детей, оставшихся без попечения родителей, в справочнике можно выбрать для учреждения любого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Сводный отчет по форме включает данные, заполненные обособленными структурными подразделениями (филиалами, отделениями и </w:t>
      </w:r>
      <w:r w:rsidRPr="00DD70CD">
        <w:rPr>
          <w:rFonts w:ascii="Times New Roman" w:eastAsia="Times New Roman" w:hAnsi="Times New Roman" w:cs="Times New Roman"/>
          <w:sz w:val="24"/>
          <w:szCs w:val="24"/>
          <w:lang w:eastAsia="ru-RU"/>
        </w:rPr>
        <w:lastRenderedPageBreak/>
        <w:t>т.п.). Наличие в образовательном учреждении обособленных структурных подразделений (филиалов, отделений и т.п.) определяется на основании учредительных документов или устава этого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Сведения об образовательных учреждениях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1 данные об образовательных учреждениях приводятся отдельно по головным учреждениям и обособленным структурным подразделениям (филиалам, отделениям).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Учреждения, находящиеся на капитальном ремонте (указанные в </w:t>
      </w:r>
      <w:hyperlink r:id="rId324"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в графах 9-11), в отчет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Число учреждений в отчете должно совпадать с числом учреждений в </w:t>
      </w:r>
      <w:hyperlink r:id="rId325" w:history="1">
        <w:r w:rsidRPr="00DD70CD">
          <w:rPr>
            <w:rFonts w:ascii="Times New Roman" w:eastAsia="Times New Roman" w:hAnsi="Times New Roman" w:cs="Times New Roman"/>
            <w:color w:val="0000FF"/>
            <w:sz w:val="24"/>
            <w:szCs w:val="24"/>
            <w:u w:val="single"/>
            <w:lang w:eastAsia="ru-RU"/>
          </w:rPr>
          <w:t>отчете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01-11 приводятся данные по специальным (коррекционным) образовательным учреждениям I-VIII вида для обучающихся, воспитанников с ОВЗ. В строке 01 показываются данные в сумме по всем этим учреждениям без учета филиалов. В строках 02-09 эти учреждения показываются в разрезе по I-VIII видам. Кроме того (кроме строки 01), в строке 11 данные по филиалам специальных (коррекционных) образовательных учреждений даются в сумме по всем учреждениям, без выделения по видам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3 равны числу учреждений по строке 13 графы 5 раздела 1.1 </w:t>
      </w:r>
      <w:hyperlink r:id="rId326"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(общее число специальных (коррекционных) образовательных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11 графы 3 равны числу учреждений по строке 13 графы 8 раздела 1.1 </w:t>
      </w:r>
      <w:hyperlink r:id="rId327"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(общее число филиалов специальных (коррекционных) образовательных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01 графы 4 равны числу учреждений по строке 13 графы 4 раздела 1.1 </w:t>
      </w:r>
      <w:hyperlink r:id="rId328"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специальных (коррекционных) образовательных учреждений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11 графы 4 равны числу учреждений по строке 13 графы 7 раздела 1.1 </w:t>
      </w:r>
      <w:hyperlink r:id="rId329"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(число филиалов специальных (коррекционных) образовательных учреждений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14 показываются данные по специальным учебно-воспитательным учреждениям для детей и подростков с девиантным </w:t>
      </w:r>
      <w:r w:rsidRPr="00DD70CD">
        <w:rPr>
          <w:rFonts w:ascii="Times New Roman" w:eastAsia="Times New Roman" w:hAnsi="Times New Roman" w:cs="Times New Roman"/>
          <w:sz w:val="24"/>
          <w:szCs w:val="24"/>
          <w:lang w:eastAsia="ru-RU"/>
        </w:rPr>
        <w:lastRenderedPageBreak/>
        <w:t>поведением.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14 графы 3 равны числу учреждений по строке 14 графы 5 раздела 1.1 отчета по </w:t>
      </w:r>
      <w:hyperlink r:id="rId330"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14 графы 4 равны числу учреждений по строке 14 графы 4 раздела 1.1 отчета по </w:t>
      </w:r>
      <w:hyperlink r:id="rId331"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строки 15-18 (оздоровительные образовательные учреждения санаторного типа для детей, нуждающихся в длительном лечении) включаются данные по санаторно-лесным школам и санаторным школам-интернатам.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графе 3 указывается общее число санаторно-лесных школ и санаторных школ-интернатов без учета филиалов. В графе 4 указываются те из них, которые расположены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графе 13 указывается (из графы 3) общее число санаторных школ-интернатов; из них расположенные в сельской местности, показываются в графе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строки 15 (общего числа учреждений) выделяются данные по санаторно-лесным школам и санаторным школам-интернатам для детей и подростков с малыми и затухающими формами туберкулеза - в строке 16, для детей больных сколиозом - в строке 17.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Кроме того (кроме строки 15), в строке 18 показываются данные по филиалам 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15 графы 3 равны числу учреждений по строке 15 графы 5 раздела 1.1 отчета по </w:t>
      </w:r>
      <w:hyperlink r:id="rId332"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15 графы 4 равны числу учреждений по строке 15 графы 4 раздела 1.1 отчета по </w:t>
      </w:r>
      <w:hyperlink r:id="rId333"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18 графы 3 равны числу учреждений по строке 15 графы 8 раздела 1.1 отчета по </w:t>
      </w:r>
      <w:hyperlink r:id="rId334"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18 графы 4 равны числу учреждений по строке 15 графы 7 раздела 1.1 отчета по </w:t>
      </w:r>
      <w:hyperlink r:id="rId335"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19-20 показываются данные по образовательным учреждениям для детей, нуждающихся в психолого-педагогической и медико-социальной помощи (только по учреждениям, реализующим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19 графы 3 равны числу учреждений по строке 16 графы 5 раздела 1.1 отчета по </w:t>
      </w:r>
      <w:hyperlink r:id="rId336"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xml:space="preserve">     Данные строки 19 графы 4 равны числу учреждений по строке 16 графы 4 раздела 1.1 отчета по </w:t>
      </w:r>
      <w:hyperlink r:id="rId337"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20 графы 3 равны числу учреждений по строке 16 графы 8 раздела 1.1 отчета по </w:t>
      </w:r>
      <w:hyperlink r:id="rId338"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строки 20 графы 4 равны числу учреждений по строке 16 графы 7 раздела 1.1 отчета по </w:t>
      </w:r>
      <w:hyperlink r:id="rId339"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Сведения по специальным (коррекционным) школам-интернатам: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Из графы 3 (общего числа специальных (коррекционных) образовательных учреждений) в графе 13 по строке 01 выделяется общее число специальных (коррекционных) образовательных школ-интернатов и специальных (коррекционных)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по строкам 02-09 - из них в разрезе по учреждениям I-VIII видов.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14 - из них (из графы 13) выделяются учреждения, расположенные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17 по строкам 01-09 указывается число групп во всех специальных (коррекционных) школах-интернатах и детских домах (учтенным в графе 13), в графе 18 - из них (из графы 17) расположенных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12 по графам 5-12 показываются данные по числу классов, численности учителей и медицинских работников в сумме по всем специальным (коррекционным) образовательным школам-интернатам и детским домам (учтенным в строке 01 графы 13).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по графе 13 (число школ-интернатов) должны быть равны или несколько меньше данных, указанных в графе 3 (общее число учреждений) по всем строкам; данные по графе 14 (из них в сельской местности) должны быть равны или несколько меньше указанных в графе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Сведения по специальным (коррекционным) образовательным учреждениям для детей-сирот и детей, оставшихся без попечения родителей: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Из графы 3 (общего числа специальных (коррекционных) образовательных учреждений) в графе 15 по строке 01 выделяется общее число </w:t>
      </w:r>
      <w:r w:rsidRPr="00DD70CD">
        <w:rPr>
          <w:rFonts w:ascii="Times New Roman" w:eastAsia="Times New Roman" w:hAnsi="Times New Roman" w:cs="Times New Roman"/>
          <w:sz w:val="24"/>
          <w:szCs w:val="24"/>
          <w:lang w:eastAsia="ru-RU"/>
        </w:rPr>
        <w:lastRenderedPageBreak/>
        <w:t>специальных (коррекционных)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и специальных (коррекционных) школ-интернатов для обучающихся, воспитанников с ограниченными возможностями здоровья для детей-сирот и детей, оставшихся без попечения родителей всех видов; по строкам 02-09 - из них в разрезе по учреждениям I-VIII видов.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16 - из них (из графы 15) выделяются учреждения, расположенные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 графам 5-12 показываются данные по числу классов, численности учителей и медицинских работников в сумме по всем специальным (коррекционным) образовательным учреждениям для детей-сирот и детей, оставшихся без попечения родителей (учтенным в строке 01 графы 15).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в графе 13 указывается общее число специальных (коррекционных)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и специальных (коррекционных) школ-интернатов для обучающихся, воспитанников с ограниченными возможностями здоровья для детей-сирот и детей, оставшихся без попечения родителей всех видов (равно данным строки 01 графа 15); в графе 14 - из них (из графы 13) расположенных в сельской местности (равно данным строки 01 графа 16). В строке 13 в графе 17 указывается общее число групп во всех образовательных учреждениях для детей-сирот, в графе 18 - из них (из графы 17) расположенных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графах 5 и 6 показывается число 1-11 (12) и подготовительных классов (из раздела 4 первичной </w:t>
      </w:r>
      <w:hyperlink r:id="rId340"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графах 7 и 8 показывается численность всех </w:t>
      </w:r>
      <w:r w:rsidRPr="00DD70CD">
        <w:rPr>
          <w:rFonts w:ascii="Times New Roman" w:eastAsia="Times New Roman" w:hAnsi="Times New Roman" w:cs="Times New Roman"/>
          <w:b/>
          <w:bCs/>
          <w:sz w:val="24"/>
          <w:szCs w:val="24"/>
          <w:lang w:eastAsia="ru-RU"/>
        </w:rPr>
        <w:t>учителей</w:t>
      </w:r>
      <w:r w:rsidRPr="00DD70CD">
        <w:rPr>
          <w:rFonts w:ascii="Times New Roman" w:eastAsia="Times New Roman" w:hAnsi="Times New Roman" w:cs="Times New Roman"/>
          <w:sz w:val="24"/>
          <w:szCs w:val="24"/>
          <w:lang w:eastAsia="ru-RU"/>
        </w:rPr>
        <w:t xml:space="preserve">, работающих в данных образовательных учреждениях, включая руководителей. В это число включаются также воспитатели, ведущие преподавательскую работу в учреждениях, а также лица, которые наряду с преподаванием в данных образовательных учреждениях работают в других организациях, где они имеют трудовую книжку (из раздела 6 </w:t>
      </w:r>
      <w:hyperlink r:id="rId341"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В отчет не включаются педагогические работники, временно отсутствующие в связи с их уходом в отпуск по беременности и родам, и в отпуск по уходу за ребенком до достижения им возраста 3 лет.</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графах 9-12 показываются сведения </w:t>
      </w:r>
      <w:r w:rsidRPr="00DD70CD">
        <w:rPr>
          <w:rFonts w:ascii="Times New Roman" w:eastAsia="Times New Roman" w:hAnsi="Times New Roman" w:cs="Times New Roman"/>
          <w:b/>
          <w:bCs/>
          <w:sz w:val="24"/>
          <w:szCs w:val="24"/>
          <w:lang w:eastAsia="ru-RU"/>
        </w:rPr>
        <w:t>о медицинских работниках</w:t>
      </w:r>
      <w:r w:rsidRPr="00DD70CD">
        <w:rPr>
          <w:rFonts w:ascii="Times New Roman" w:eastAsia="Times New Roman" w:hAnsi="Times New Roman" w:cs="Times New Roman"/>
          <w:sz w:val="24"/>
          <w:szCs w:val="24"/>
          <w:lang w:eastAsia="ru-RU"/>
        </w:rPr>
        <w:t xml:space="preserve">. Следует показать общее число медицинских работников, включая состоящих в штате учреждений здравоохранения и осуществляющих работу в данном образовательном учреждении, независимо от того на полной или неполной ставке они работают (из раздела 6 первичной </w:t>
      </w:r>
      <w:hyperlink r:id="rId342"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lastRenderedPageBreak/>
        <w:t>Раздел 2. Численность обучающихся на начало учебного года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2 показывается общая численность обучающихся на начало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01-10 - в специальных (коррекционных) образовательных учреждениях для обучающихся, воспитанников с ограниченными возможностями здоровья в разрезе по учреждениям I-VIII вида;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15 - в учебно-воспитательных учреждениях для детей с девиантным поведением;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17 - в оздоровительных образовательных учреждениях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21 - в образовательных учреждениях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Обучающиеся в специальных (коррекционных) классах для детей с ограниченными возможностями здоровья, организованные при общеобразовательных учреждениях, в разделе 2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Численность обучающихся должна совпадать с численностью обучающихся в </w:t>
      </w:r>
      <w:hyperlink r:id="rId343" w:history="1">
        <w:r w:rsidRPr="00DD70CD">
          <w:rPr>
            <w:rFonts w:ascii="Times New Roman" w:eastAsia="Times New Roman" w:hAnsi="Times New Roman" w:cs="Times New Roman"/>
            <w:color w:val="0000FF"/>
            <w:sz w:val="24"/>
            <w:szCs w:val="24"/>
            <w:u w:val="single"/>
            <w:lang w:eastAsia="ru-RU"/>
          </w:rPr>
          <w:t>отчете N 76-РИК</w:t>
        </w:r>
      </w:hyperlink>
      <w:r w:rsidRPr="00DD70CD">
        <w:rPr>
          <w:rFonts w:ascii="Times New Roman" w:eastAsia="Times New Roman" w:hAnsi="Times New Roman" w:cs="Times New Roman"/>
          <w:sz w:val="24"/>
          <w:szCs w:val="24"/>
          <w:lang w:eastAsia="ru-RU"/>
        </w:rPr>
        <w:t xml:space="preserve"> по соответствующим образовательным учреждениям.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Общая численность обучающихся в специальных (коррекционных) образовательных учреждениях и классах для обучающихся, воспитанников с ограниченными возможностями здоровья (сумма строки 01 графа 3 раздела 2 и строки 01 графа 4 раздела 4) равна данным, указанным в разделе 1.2 </w:t>
      </w:r>
      <w:hyperlink r:id="rId344"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13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Численность обучающихся в сельской местности в специальных (коррекционных) образовательных учреждениях и классах для обучающихся, воспитанников с ограниченными возможностями здоровья (сумма строки 01 графа 4 раздела 2 и строки 10 графа 4 раздела 4) равна данным, указанным в разделе 1.2 </w:t>
      </w:r>
      <w:hyperlink r:id="rId345"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13 графа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Общая численность обучающихся в учебно-воспитательных учреждениях для детей с девиантным поведением (строка 15 графа 3 раздел 2) равна данным, указанным в разделе 1.2 </w:t>
      </w:r>
      <w:hyperlink r:id="rId346"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15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Численность обучающихся в сельской местности в учебно-воспитательных учреждениях для детей с девиантным поведением (строка 15 графа 4 раздел 2) равна данным, указанным в разделе 1.2 </w:t>
      </w:r>
      <w:hyperlink r:id="rId347"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15 графа 4).</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xml:space="preserve">     Общая численность обучающихся в оздоровительных образовательных учреждениях санаторного типа для детей, нуждающихся в длительном лечении (строка 17 графа 3 раздел 2), равна данным, указанным в разделе 1.2 </w:t>
      </w:r>
      <w:hyperlink r:id="rId348"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16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Численность обучающихся в сельской местности в оздоровительных образовательных учреждениях санаторного типа для детей, нуждающихся в длительном лечении (строка 17 графа 4 раздел 2), равна данным, указанным в разделе 1.2 </w:t>
      </w:r>
      <w:hyperlink r:id="rId349"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16 графа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Общая численность обучающихся в образовательных учреждениях для детей, нуждающихся в психолого-педагогической и медико-социальной помощи (строка 21 графа 3 раздел 2), равна данным, указанным в разделе 1.2 </w:t>
      </w:r>
      <w:hyperlink r:id="rId350"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17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Численность обучающихся в сельской местности в образовательных учреждениях для детей, нуждающихся в психолого-педагогической и медико-социальной помощи (строка 21 графа 4 раздел 2), равна данным, указанным в разделе 1.2 </w:t>
      </w:r>
      <w:hyperlink r:id="rId351"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17 графа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наличии в специальных (коррекционных) образовательных учреждениях детей дошкольного возраста, их показывают по строке 11 справочно (кроме того к строке 01). Численность детей дошкольного возраста не входит в общую численность обучающихся (строку 01). Дошкольные группы и занимающиеся в них дети в других строках и разделах отчета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Сведения о численности детей с умственной отсталостью, находящихся в специальных (коррекционных) образовательных учреждениях, показываются в графе 5. Общая численность детей с умственной отсталостью (строка 01 графа 5) должна быть равна сумме данных строк с 02 по 10 по графе 5. Данные графы 5 по строкам 01-12 заполняются на основании сведений, приведенных в строке 18 раздела 4 первичного </w:t>
      </w:r>
      <w:hyperlink r:id="rId352"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5 по строке 13 показывается численность воспитанников специальных (коррекционных) школ-интернатов (без приходящих для обучения детей) с умственной отсталостью из общей численности обучающихся (из строки 01). Данные графы 5 по строке 13 заполняются на основании сведений, приведенных в строке 19 раздела 4 первичного </w:t>
      </w:r>
      <w:hyperlink r:id="rId353"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Сведения о численности инвалидов и детей-инвалидов, обучающихся образовательных учреждениях, показываются в графе 6. Данные графы 6 заполняются на основании сведений, приведенных в строке 28 раздела 4 первичного </w:t>
      </w:r>
      <w:hyperlink r:id="rId354"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7 необходимо выделить из общей численности обучающихся (из графы 3) детей-сирот и детей, оставшихся без попечения родителей, устроенных в организации для детей-сирот и детей, оставшихся без попечения родителей (помещенных под надзор в образовательные организации на полное государственное обеспечение). Если в школу приходят обучаться дети-сироты и дети, оставшиеся </w:t>
      </w:r>
      <w:r w:rsidRPr="00DD70CD">
        <w:rPr>
          <w:rFonts w:ascii="Times New Roman" w:eastAsia="Times New Roman" w:hAnsi="Times New Roman" w:cs="Times New Roman"/>
          <w:sz w:val="24"/>
          <w:szCs w:val="24"/>
          <w:lang w:eastAsia="ru-RU"/>
        </w:rPr>
        <w:lastRenderedPageBreak/>
        <w:t xml:space="preserve">без попечения родителей из учреждения для детей-сирот (например, из соседнего детского дома), то школа также показывает этих детей по графе 7. Дети-сироты и дети, оставшиеся без попечения родителей, обучающиеся в специальных (коррекционных) классах, в разделе 2 не указываются, они выделяются в разделе 4. Дети, находящиеся под опекой (проживающие в семьях), в графу 7 не включаются. Данные графы 7 заполняются на основании сведений, приведенных в строке 17 раздела 4 первичного </w:t>
      </w:r>
      <w:hyperlink r:id="rId355"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по обучающимся в специальных (коррекционных) детских домах, где дети не только проживают, но и обучаются, и специальных (коррекционных) школах-интернатах для детей-сирот всех видов показываются в графе 8 из общей численности обучающихся (из графы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9 приводятся данные о специальных (коррекционных) детских домах, где дети не только проживают, но и обучаются, и специальных (коррекционных) школах-интернатах для детей с ограниченными возможностями здоровья (включая специальные (коррекционные) учреждения для детей-сирот и детей, оставшихся без попечения родителей). Численность обучающихся, показанных в графе 9, должна быть меньше или равна общей численности обучающихся (графа 3) по всем строкам.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10 показываются (из графы 9) приходящие в школы-интернаты для обучения дети (посещающие только учебные занятия и не пользующиеся общежитием, одеждой, обувью и питанием).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13 показывается численность (из графы 9 строки 01) только воспитанников специальных (коррекционных) детских домов, где дети не только проживают, но и обучаются, и специальных (коррекционных) школ-интернатов для детей с ограниченными возможностями здоровья без приходящих для обучения (графа 10 строка 01) детей.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численность обучающихся в строке 01 графы 9 должно быть равна численности воспитанников (без приходящих) (строка 13 графы 3) плюс численность приходящих обучающихся (строка 01 графы 10). Должно выполняться строгое равенство данных: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01 графа 9 = строка 13 графа 3 + строка 01 графа 10.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11 необходимо выделить из численности обучающихся в специальных (коррекционных) детских домах, где дети не только проживают, но и обучаются, и специальных (коррекционных) школах-интернатах для детей с ограниченными возможностями здоровья (из графы 9) детей-сирот и детей, оставшихся без попечения родителей, устроенных в организации для детей-сирот и детей, оставшихся без попечения родителей (помещенных под надзор в образовательные организации на полное государственное обеспечение). Данные по графе 11 могут быть меньше данных по графе 7 за счет детей-сирот из детских домов, посещающих для обучения специальные (коррекционные) школы. Дети, находящиеся под опекой (проживающие в семьях), в графу 11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23 показывается численность слабовидящих детей, обучающихся в школах для незрячих детей, а в строке 24 - численность </w:t>
      </w:r>
      <w:r w:rsidRPr="00DD70CD">
        <w:rPr>
          <w:rFonts w:ascii="Times New Roman" w:eastAsia="Times New Roman" w:hAnsi="Times New Roman" w:cs="Times New Roman"/>
          <w:sz w:val="24"/>
          <w:szCs w:val="24"/>
          <w:lang w:eastAsia="ru-RU"/>
        </w:rPr>
        <w:lastRenderedPageBreak/>
        <w:t xml:space="preserve">незрячих детей, обучающихся в школах для слабовидящих. Указанные строки заполняются на основании данных, приведенных в разделе 4 (строка 30 и строка 31) отчета по </w:t>
      </w:r>
      <w:hyperlink r:id="rId356" w:history="1">
        <w:r w:rsidRPr="00DD70CD">
          <w:rPr>
            <w:rFonts w:ascii="Times New Roman" w:eastAsia="Times New Roman" w:hAnsi="Times New Roman" w:cs="Times New Roman"/>
            <w:color w:val="0000FF"/>
            <w:sz w:val="24"/>
            <w:szCs w:val="24"/>
            <w:u w:val="single"/>
            <w:lang w:eastAsia="ru-RU"/>
          </w:rPr>
          <w:t>форме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Распределение обучающихся по классам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3 приводится распределение обучающихся по классам в образовательных учреждениях, без специальных (коррекционных) классов для детей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3-15 приводится состав обучающихся в разбивке по классам обучения. Сумма данных по графам 3-15 должна быть равна данным графы 3 раздела 2 по соответствующим строкам. Обучающиеся показываются по тому классу, в котором учатся, а не по программе какого класса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22 показывается численность выпускников специальных (коррекционных) образовательных учреждений для детей с ограниченными возможностями здоровья, участвовавшие в едином государственном экзамене (ЕГЭ). Строка 22 заполняется на основании данных строки 29 раздела 2 отчета по </w:t>
      </w:r>
      <w:hyperlink r:id="rId357" w:history="1">
        <w:r w:rsidRPr="00DD70CD">
          <w:rPr>
            <w:rFonts w:ascii="Times New Roman" w:eastAsia="Times New Roman" w:hAnsi="Times New Roman" w:cs="Times New Roman"/>
            <w:color w:val="0000FF"/>
            <w:sz w:val="24"/>
            <w:szCs w:val="24"/>
            <w:u w:val="single"/>
            <w:lang w:eastAsia="ru-RU"/>
          </w:rPr>
          <w:t>форме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Сведения о специальных (коррекционных) классах для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4 приводятся данные по образовательным учреждениям, где в установленном порядке созданы специальные (коррекционные) классы для детей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о специальных (коррекционных) классах для детей с ограниченными возможностями здоровья, показываются по строкам 02-09 в разрезе по программам обучения специальных (коррекционных) учреждений I-VIII видов.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Общая численность обучающихся в специальных (коррекционных) классах (строка 01 графа 4) должна быть равна данным, указанным в разделе 1.2 </w:t>
      </w:r>
      <w:hyperlink r:id="rId358"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14 графа 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Численность обучающихся в сельской местности в специальных (коррекционных) классах (строка 10 графа 4) должна быть равна данным, указанным в разделе 1.2 </w:t>
      </w:r>
      <w:hyperlink r:id="rId359" w:history="1">
        <w:r w:rsidRPr="00DD70CD">
          <w:rPr>
            <w:rFonts w:ascii="Times New Roman" w:eastAsia="Times New Roman" w:hAnsi="Times New Roman" w:cs="Times New Roman"/>
            <w:color w:val="0000FF"/>
            <w:sz w:val="24"/>
            <w:szCs w:val="24"/>
            <w:u w:val="single"/>
            <w:lang w:eastAsia="ru-RU"/>
          </w:rPr>
          <w:t>отчета N 76-РИК</w:t>
        </w:r>
      </w:hyperlink>
      <w:r w:rsidRPr="00DD70CD">
        <w:rPr>
          <w:rFonts w:ascii="Times New Roman" w:eastAsia="Times New Roman" w:hAnsi="Times New Roman" w:cs="Times New Roman"/>
          <w:sz w:val="24"/>
          <w:szCs w:val="24"/>
          <w:lang w:eastAsia="ru-RU"/>
        </w:rPr>
        <w:t xml:space="preserve"> (строка 14 графа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3 показывается общее число 1-11 (12) и подготовительных классов (из раздела 4 первичной </w:t>
      </w:r>
      <w:hyperlink r:id="rId360"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5-17 приводится состав обучающихся специальных (коррекционных) классов в разбивке по классам обучения. Сумма данных по графам 5-17 должна быть равна данным графы 4. Обучающиеся показываются по тому классу, в котором учатся, а не по программе какого класса обучаются.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18 приводится численность выпускников специальных (коррекционных) классов (из раздела 19 графы 6 </w:t>
      </w:r>
      <w:hyperlink r:id="rId361"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19 приводятся данные по детям-инвалидам в специальных (коррекционных) классах (из раздела 19 графы 3 </w:t>
      </w:r>
      <w:hyperlink r:id="rId362"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20 приводятся данные по детям-сиротам и детям, оставшимся без попечения родителей, устроенным в организации для детей-сирот и детей, оставшихся без попечения родителей (помещенных под надзор в образовательные организации на полное государственное обеспечение), обучающимся в специальных (коррекционных) классах (из раздела 19 графы 4 </w:t>
      </w:r>
      <w:hyperlink r:id="rId363"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 xml:space="preserve">). Дети, находящиеся под опекой (проживающие в семьях), в графу 20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21 приводятся данные по приходящим обучающимся в специальных (коррекционных) классах учреждений интернатного типа (из раздела 19 графы 5 </w:t>
      </w:r>
      <w:hyperlink r:id="rId364" w:history="1">
        <w:r w:rsidRPr="00DD70CD">
          <w:rPr>
            <w:rFonts w:ascii="Times New Roman" w:eastAsia="Times New Roman" w:hAnsi="Times New Roman" w:cs="Times New Roman"/>
            <w:color w:val="0000FF"/>
            <w:sz w:val="24"/>
            <w:szCs w:val="24"/>
            <w:u w:val="single"/>
            <w:lang w:eastAsia="ru-RU"/>
          </w:rPr>
          <w:t>отчета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наличии в школах общего типа учителей, работающих в специальных (коррекционных) классах для детей с ограниченными возможностями здоровья, сведения о них показываются по графе 22.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11 показывается численность выпускников специальных (коррекционных) классов для детей с ограниченными возможностями здоровья, участвовавшие в едином государственном экзамене (ЕГЭ). Строка 11 заполняется на основании данных строки 31 раздела 2 отчета по </w:t>
      </w:r>
      <w:hyperlink r:id="rId365" w:history="1">
        <w:r w:rsidRPr="00DD70CD">
          <w:rPr>
            <w:rFonts w:ascii="Times New Roman" w:eastAsia="Times New Roman" w:hAnsi="Times New Roman" w:cs="Times New Roman"/>
            <w:color w:val="0000FF"/>
            <w:sz w:val="24"/>
            <w:szCs w:val="24"/>
            <w:u w:val="single"/>
            <w:lang w:eastAsia="ru-RU"/>
          </w:rPr>
          <w:t>форме N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5. Возрастной состав обучающихся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Возрастной состав обучающихся приводится по обучающимся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для детей и подростков с девиантным поведением, оздоровительных образовательных учреждениях санаторного типа для детей, нуждающихся в длительном лечении и 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Обучающиеся в специальных (коррекционных) классах для детей с ограниченными возможностями здоровья, организованных при общеобразовательных учреждениях, в разделе 5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общего числа обучающихся (графа 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9 выделяется численность обучающихся подготовительных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10 выделяется численность обучающихся первых классов (включая 1 классы в дошкольном учреждении);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11 выделяется численность обучающихся 9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12 выделяется численность обучающихся 10-11 (12)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Из числа обучающихся 10-11 (12) классов (графа 12) в графе 13 выделяется численность обучающихся выпускных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6. Сведения о детях-инвалидах и детях с ОВЗ в специальных (коррекционных)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6 заполняются данные только по образовательным учреждениям общего типа (образовательное учреждение для детей дошкольного и младшего школьного возраста; начальная, основная, средняя общеобразовательная школа; средняя общеобразовательная школа с углубленным изучением отдельных предметов; гимназия; лицей; начальная, основная, средняя общеобразовательная школа-интернат; средняя общеобразовательная школа-интернат с углубленным изучением отдельных предметов; гимназия-интернат; лицей-интернат; кадетская школа; кадетская школа-интернат; общеобразовательная школа-интернат с первоначальной летной подготовкой).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разделе 6 показываются сведения о детях-инвалидах и детях с ОВЗ, обучающихся в специальных (коррекционных) классах для детей с </w:t>
      </w:r>
      <w:r w:rsidRPr="00DD70CD">
        <w:rPr>
          <w:rFonts w:ascii="Times New Roman" w:eastAsia="Times New Roman" w:hAnsi="Times New Roman" w:cs="Times New Roman"/>
          <w:sz w:val="24"/>
          <w:szCs w:val="24"/>
          <w:lang w:eastAsia="ru-RU"/>
        </w:rPr>
        <w:lastRenderedPageBreak/>
        <w:t>ограниченными возможностями здоровья, организованные при образовательных учреждениях общего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показываются обучающиеся инвалиды и дети-инвалиды с распределением по классам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показываются обучающиеся с ограниченными возможностями здоровья, распределенные по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строках 03-10 обучающиеся с ограниченными возможностями здоровья показываются по видам заболевания. Если у ребенка несколько видов заболеваний, этот ребенок показывается 1 раз по основному виду заболевания. Должно выполняться равенство: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02 = сумме строк (03 + 04 + 05 + 06 + 07 + 08 + 09 + 10) по каждой графе.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ОВЗ и является ребенком-инвалидом, он показывается и в строке 01, и в строке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7. Сведения о детях-инвалидах и детях с ОВЗ в обычных классах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7 заполняются данные только по образовательным учреждениям общего типа (образовательное учреждение для детей дошкольного и младшего школьного возраста; начальная, основная, средняя общеобразовательная школа; средняя общеобразовательная школа с углубленным изучением отдельных предметов; гимназия; лицей; начальная, основная, средняя общеобразовательная школа-интернат; средняя общеобразовательная школа-интернат с углубленным изучением отдельных предметов; гимназия-интернат; лицей-интернат; кадетская школа; кадетская школа-интернат; общеобразовательная школа-интернат с первоначальной летной подготовкой).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7 показываются сведения о детях-инвалидах и детях с ОВЗ, обучающихся в обычных классах образовательных учреждениях общего типа.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показываются инвалиды и дети-инвалиды, обучающиеся вместе с другими детьми в обычных классах, с распределением по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показываются дети с ограниченными возможностями здоровья, обучающиеся вместе с другими детьми в обычных классах, с распределением по классам.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В строках 03-10 обучающиеся с ограниченными возможностями здоровья расписываются по видам заболевания. Если у ребенка несколько видов заболеваний, этот ребенок показывается 1 раз по основному виду заболевания. Должно выполняться равенство: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строка 02 = сумме строк (03 + 04 + 05 + 06 + 07 + 08 + 09 + 10) по каждой графе.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ОВЗ и является ребенком-инвалидом, он показывается и в строке 01 и в строке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8. Сведения о классах, классах-комплектах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Сведения в разделе 8 приводятся по обучающимся специальных (коррекционных) образовательных учреждений (графы 3-5), специальных (коррекционных) классов для детей с ограниченными возможностями здоровья (графы 15-17), специальных учебно-воспитательных учреждений для детей и подростков с девиантным поведением (графы 6-8), оздоровительных учреждений санаторного типа (графы 9-11) и образовательных учреждений для детей, нуждающихся в психолого-педагогической и медико-социальной помощи (графы 12-14) (из раздела 3 первичной </w:t>
      </w:r>
      <w:hyperlink r:id="rId366" w:history="1">
        <w:r w:rsidRPr="00DD70CD">
          <w:rPr>
            <w:rFonts w:ascii="Times New Roman" w:eastAsia="Times New Roman" w:hAnsi="Times New Roman" w:cs="Times New Roman"/>
            <w:color w:val="0000FF"/>
            <w:sz w:val="24"/>
            <w:szCs w:val="24"/>
            <w:u w:val="single"/>
            <w:lang w:eastAsia="ru-RU"/>
          </w:rPr>
          <w:t>формы ОШ-1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Классом-комплектом считается группа обучающихся из двух и более классов, обучение которых ведет одновременно один учитель. Если классы входят в состав класса-комплекта, в разделе 8 считать классы-комплекты.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приводятся сведения обо всех 1-4 и подготовительных классах и классах-комплектах (включая 1 классы, организованные в дошкольных 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02 указываются сведения о числе 5-9 классов и классов-комплектов.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указываются сведения о числе 10-11 (12) классов и классов-комплектов.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04 указывается общее число классов и классов-комплектов. Данные граф 5 и 4 строки 04 </w:t>
      </w:r>
      <w:r w:rsidRPr="00DD70CD">
        <w:rPr>
          <w:rFonts w:ascii="Times New Roman" w:eastAsia="Times New Roman" w:hAnsi="Times New Roman" w:cs="Times New Roman"/>
          <w:b/>
          <w:bCs/>
          <w:sz w:val="24"/>
          <w:szCs w:val="24"/>
          <w:lang w:eastAsia="ru-RU"/>
        </w:rPr>
        <w:t>должны быть равны или меньше</w:t>
      </w:r>
      <w:r w:rsidRPr="00DD70CD">
        <w:rPr>
          <w:rFonts w:ascii="Times New Roman" w:eastAsia="Times New Roman" w:hAnsi="Times New Roman" w:cs="Times New Roman"/>
          <w:sz w:val="24"/>
          <w:szCs w:val="24"/>
          <w:lang w:eastAsia="ru-RU"/>
        </w:rPr>
        <w:t xml:space="preserve"> данных, указанных в соответствующих строках граф 5 и 6 раздела 1 для образовательных учреждений и графы 3 раздела 4 для специальных (коррекционных) классов </w:t>
      </w:r>
      <w:r w:rsidRPr="00DD70CD">
        <w:rPr>
          <w:rFonts w:ascii="Times New Roman" w:eastAsia="Times New Roman" w:hAnsi="Times New Roman" w:cs="Times New Roman"/>
          <w:b/>
          <w:bCs/>
          <w:sz w:val="24"/>
          <w:szCs w:val="24"/>
          <w:lang w:eastAsia="ru-RU"/>
        </w:rPr>
        <w:t>за счет классов, которые вошли в класс-комплект</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lastRenderedPageBreak/>
        <w:t>Форма N 83-РИК "Сведения о численности и составе работников учреждения, реализующего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67"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368"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1458" w:type="dxa"/>
            <w:gridSpan w:val="3"/>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ЧИСЛЕННОСТИ И СОСТАВЕ РАБОТНИКОВ УЧРЕЖДЕНИЯ, РЕАЛИЗУЮЩЕГО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(кроме вечерних (сменных) общеобразовательных учреждений)</w:t>
            </w:r>
            <w:r w:rsidRPr="00DD70CD">
              <w:rPr>
                <w:rFonts w:ascii="Times New Roman" w:eastAsia="Times New Roman" w:hAnsi="Times New Roman" w:cs="Times New Roman"/>
                <w:sz w:val="24"/>
                <w:szCs w:val="24"/>
                <w:lang w:eastAsia="ru-RU"/>
              </w:rPr>
              <w:br/>
              <w:t>по состоянию на 20 сентября 20__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Форма N 83-РИК</w:t>
            </w:r>
          </w:p>
        </w:tc>
      </w:tr>
      <w:tr w:rsidR="00DD70CD" w:rsidRPr="00551E3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юридические лица - образовательные учреждения, реализующие программы общего образования:</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25 сентября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Приказ Росстата:</w:t>
            </w:r>
            <w:r w:rsidRPr="00551E39">
              <w:rPr>
                <w:rFonts w:ascii="Times New Roman" w:eastAsia="Times New Roman" w:hAnsi="Times New Roman" w:cs="Times New Roman"/>
                <w:sz w:val="18"/>
                <w:szCs w:val="18"/>
                <w:lang w:eastAsia="ru-RU"/>
              </w:rPr>
              <w:br/>
              <w:t>Об утверждении формы</w:t>
            </w:r>
            <w:r w:rsidRPr="00551E39">
              <w:rPr>
                <w:rFonts w:ascii="Times New Roman" w:eastAsia="Times New Roman" w:hAnsi="Times New Roman" w:cs="Times New Roman"/>
                <w:sz w:val="18"/>
                <w:szCs w:val="18"/>
                <w:lang w:eastAsia="ru-RU"/>
              </w:rPr>
              <w:br/>
              <w:t>от 27.08.2012 N 466</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органу местного самоуправления, органу исполнительной власти субъекта Российской Федерации, федеральному органу исполнительной власти, на которые возложены функции по управлению учреждениями, реализующими программы общего образования (по принадлежности)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 внесении изменений</w:t>
            </w:r>
            <w:r w:rsidRPr="00551E39">
              <w:rPr>
                <w:rFonts w:ascii="Times New Roman" w:eastAsia="Times New Roman" w:hAnsi="Times New Roman" w:cs="Times New Roman"/>
                <w:sz w:val="18"/>
                <w:szCs w:val="18"/>
                <w:lang w:eastAsia="ru-RU"/>
              </w:rPr>
              <w:br/>
              <w:t>(при наличии)</w:t>
            </w:r>
            <w:r w:rsidRPr="00551E39">
              <w:rPr>
                <w:rFonts w:ascii="Times New Roman" w:eastAsia="Times New Roman" w:hAnsi="Times New Roman" w:cs="Times New Roman"/>
                <w:sz w:val="18"/>
                <w:szCs w:val="18"/>
                <w:lang w:eastAsia="ru-RU"/>
              </w:rPr>
              <w:br/>
              <w:t>от __________ N ____</w:t>
            </w:r>
            <w:r w:rsidRPr="00551E39">
              <w:rPr>
                <w:rFonts w:ascii="Times New Roman" w:eastAsia="Times New Roman" w:hAnsi="Times New Roman" w:cs="Times New Roman"/>
                <w:sz w:val="18"/>
                <w:szCs w:val="18"/>
                <w:lang w:eastAsia="ru-RU"/>
              </w:rPr>
              <w:br/>
            </w:r>
            <w:r w:rsidRPr="00551E39">
              <w:rPr>
                <w:rFonts w:ascii="Times New Roman" w:eastAsia="Times New Roman" w:hAnsi="Times New Roman" w:cs="Times New Roman"/>
                <w:sz w:val="18"/>
                <w:szCs w:val="18"/>
                <w:lang w:eastAsia="ru-RU"/>
              </w:rPr>
              <w:br/>
              <w:t>от __________ N ____</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 раз в год</w:t>
            </w:r>
          </w:p>
        </w:tc>
      </w:tr>
      <w:tr w:rsidR="00DD70CD" w:rsidRPr="00551E3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lastRenderedPageBreak/>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r>
      <w:tr w:rsidR="00DD70CD" w:rsidRPr="00551E3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формы</w:t>
            </w:r>
            <w:r w:rsidRPr="00551E39">
              <w:rPr>
                <w:rFonts w:ascii="Times New Roman" w:eastAsia="Times New Roman" w:hAnsi="Times New Roman" w:cs="Times New Roman"/>
                <w:sz w:val="18"/>
                <w:szCs w:val="18"/>
                <w:lang w:eastAsia="ru-RU"/>
              </w:rPr>
              <w:br/>
              <w:t xml:space="preserve">по </w:t>
            </w:r>
            <w:hyperlink r:id="rId369" w:history="1">
              <w:r w:rsidRPr="00551E39">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xml:space="preserve">отчитывающейся организации по </w:t>
            </w:r>
            <w:hyperlink r:id="rId370" w:history="1">
              <w:r w:rsidRPr="00551E39">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w:t>
            </w: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0609541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78"/>
        <w:gridCol w:w="78"/>
        <w:gridCol w:w="1613"/>
        <w:gridCol w:w="795"/>
        <w:gridCol w:w="1171"/>
        <w:gridCol w:w="1106"/>
        <w:gridCol w:w="887"/>
        <w:gridCol w:w="989"/>
        <w:gridCol w:w="833"/>
        <w:gridCol w:w="1074"/>
        <w:gridCol w:w="1002"/>
        <w:gridCol w:w="988"/>
        <w:gridCol w:w="988"/>
        <w:gridCol w:w="988"/>
        <w:gridCol w:w="698"/>
        <w:gridCol w:w="98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0698"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71"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05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учреждения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1-4 и </w:t>
            </w:r>
            <w:r w:rsidRPr="00551E39">
              <w:rPr>
                <w:rFonts w:ascii="Times New Roman" w:eastAsia="Times New Roman" w:hAnsi="Times New Roman" w:cs="Times New Roman"/>
                <w:sz w:val="14"/>
                <w:szCs w:val="14"/>
                <w:lang w:eastAsia="ru-RU"/>
              </w:rPr>
              <w:lastRenderedPageBreak/>
              <w:t>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педагогический </w:t>
            </w:r>
            <w:r w:rsidRPr="00551E39">
              <w:rPr>
                <w:rFonts w:ascii="Times New Roman" w:eastAsia="Times New Roman" w:hAnsi="Times New Roman" w:cs="Times New Roman"/>
                <w:sz w:val="14"/>
                <w:szCs w:val="14"/>
                <w:lang w:eastAsia="ru-RU"/>
              </w:rPr>
              <w:lastRenderedPageBreak/>
              <w:t>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36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907"/>
        <w:gridCol w:w="747"/>
        <w:gridCol w:w="859"/>
        <w:gridCol w:w="862"/>
        <w:gridCol w:w="859"/>
        <w:gridCol w:w="862"/>
        <w:gridCol w:w="815"/>
        <w:gridCol w:w="851"/>
        <w:gridCol w:w="692"/>
        <w:gridCol w:w="543"/>
        <w:gridCol w:w="543"/>
        <w:gridCol w:w="543"/>
        <w:gridCol w:w="679"/>
        <w:gridCol w:w="795"/>
        <w:gridCol w:w="543"/>
        <w:gridCol w:w="765"/>
        <w:gridCol w:w="803"/>
        <w:gridCol w:w="933"/>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6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388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w:t>
            </w:r>
            <w:r w:rsidRPr="00551E39">
              <w:rPr>
                <w:rFonts w:ascii="Times New Roman" w:eastAsia="Times New Roman" w:hAnsi="Times New Roman" w:cs="Times New Roman"/>
                <w:sz w:val="14"/>
                <w:szCs w:val="14"/>
                <w:lang w:eastAsia="ru-RU"/>
              </w:rPr>
              <w:br/>
              <w:t>ное про-</w:t>
            </w:r>
            <w:r w:rsidRPr="00551E39">
              <w:rPr>
                <w:rFonts w:ascii="Times New Roman" w:eastAsia="Times New Roman" w:hAnsi="Times New Roman" w:cs="Times New Roman"/>
                <w:sz w:val="14"/>
                <w:szCs w:val="14"/>
                <w:lang w:eastAsia="ru-RU"/>
              </w:rPr>
              <w:br/>
              <w:t>фессио-</w:t>
            </w:r>
            <w:r w:rsidRPr="00551E39">
              <w:rPr>
                <w:rFonts w:ascii="Times New Roman" w:eastAsia="Times New Roman" w:hAnsi="Times New Roman" w:cs="Times New Roman"/>
                <w:sz w:val="14"/>
                <w:szCs w:val="14"/>
                <w:lang w:eastAsia="ru-RU"/>
              </w:rPr>
              <w:br/>
              <w:t>нальное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Всего работников учреждения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и 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другие </w:t>
            </w:r>
            <w:r w:rsidRPr="00551E39">
              <w:rPr>
                <w:rFonts w:ascii="Times New Roman" w:eastAsia="Times New Roman" w:hAnsi="Times New Roman" w:cs="Times New Roman"/>
                <w:sz w:val="14"/>
                <w:szCs w:val="14"/>
                <w:lang w:eastAsia="ru-RU"/>
              </w:rPr>
              <w:lastRenderedPageBreak/>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37</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педагогический и учебно-вспомогательный </w:t>
            </w:r>
            <w:r w:rsidRPr="00551E39">
              <w:rPr>
                <w:rFonts w:ascii="Times New Roman" w:eastAsia="Times New Roman" w:hAnsi="Times New Roman" w:cs="Times New Roman"/>
                <w:sz w:val="14"/>
                <w:szCs w:val="14"/>
                <w:lang w:eastAsia="ru-RU"/>
              </w:rPr>
              <w:lastRenderedPageBreak/>
              <w:t>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39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8531"/>
        <w:gridCol w:w="769"/>
        <w:gridCol w:w="2248"/>
        <w:gridCol w:w="96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медицинских работников (сумма строк 43, 44)</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(41)</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из них женщин</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(42)</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87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в том числе</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врачи всех специальностей</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(43)</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медицинские сестры</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(44)</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Учителя-дефектологи (из строки 01)</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работников (физические лица)</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(45)</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кроме того, численность внешних совместителей</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(46)</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8501"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учителей в возрасте до 30 лет (из строки 08)</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(47)</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Численность руководителей, прошедших в течение последних трех лет повышение</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218"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9425" w:type="dxa"/>
            <w:gridSpan w:val="3"/>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квалификации и (или) профессиональную переподготовку (из строки 02)</w:t>
            </w: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(48)</w:t>
            </w:r>
          </w:p>
        </w:tc>
        <w:tc>
          <w:tcPr>
            <w:tcW w:w="2218"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(чел)</w:t>
            </w: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Должностное лицо, ответственное за предоставление статистической информации (лицо, уполномоченное </w:t>
            </w:r>
            <w:r w:rsidRPr="00DD70CD">
              <w:rPr>
                <w:rFonts w:ascii="Times New Roman" w:eastAsia="Times New Roman" w:hAnsi="Times New Roman" w:cs="Times New Roman"/>
                <w:sz w:val="24"/>
                <w:szCs w:val="24"/>
                <w:lang w:eastAsia="ru-RU"/>
              </w:rPr>
              <w:lastRenderedPageBreak/>
              <w:t>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372"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83-РИК</w:t>
        </w:r>
      </w:hyperlink>
      <w:r w:rsidRPr="00DD70CD">
        <w:rPr>
          <w:rFonts w:ascii="Times New Roman" w:eastAsia="Times New Roman" w:hAnsi="Times New Roman" w:cs="Times New Roman"/>
          <w:sz w:val="24"/>
          <w:szCs w:val="24"/>
          <w:lang w:eastAsia="ru-RU"/>
        </w:rPr>
        <w:t xml:space="preserve"> предоставляется юридическими лицами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государственными и муниципальными образовательными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негосударственными (частными учреждениями, в том числе учреждениями общественных объединений и религиозных организаций) образовательными учреждениями, реализующими программы общего образования, получившими лицензию органа исполнительной власти субъекта Российской Федерации, осуществляющего управление в сфере образования, и прошедшими государственную аккредитацию:</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Образовательным учреждением для детей дошкольного и младшего школьного возраста;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Общеобразовательным учреждением (начальным, основным, средним, средним с углубленным изучением отдельных предметов, гимназией, лицеем);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Общеобразовательной школой-интернатом</w:t>
      </w:r>
      <w:r w:rsidRPr="00DD70CD">
        <w:rPr>
          <w:rFonts w:ascii="Times New Roman" w:eastAsia="Times New Roman" w:hAnsi="Times New Roman" w:cs="Times New Roman"/>
          <w:sz w:val="24"/>
          <w:szCs w:val="24"/>
          <w:lang w:eastAsia="ru-RU"/>
        </w:rPr>
        <w:t xml:space="preserve"> (начальной общеобразовательной школой-интернатом, основной общеобразовательной школой-интернатом, средней общеобразовательной школой-интернатом, средней общеобразовательной школой-интернатом с углубленным изучением отдельных предметов, гимназией-интернатом, лицеем-интернатом);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Кадетским образовательным учреждением</w:t>
      </w:r>
      <w:r w:rsidRPr="00DD70CD">
        <w:rPr>
          <w:rFonts w:ascii="Times New Roman" w:eastAsia="Times New Roman" w:hAnsi="Times New Roman" w:cs="Times New Roman"/>
          <w:sz w:val="24"/>
          <w:szCs w:val="24"/>
          <w:lang w:eastAsia="ru-RU"/>
        </w:rPr>
        <w:t xml:space="preserve"> (кадетской школой и кадетской школой-интернатом);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Общеобразовательной школой-интернатом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Специальным (коррекционным) образовательным учреждением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t xml:space="preserve"> (специальной (коррекционной) начальной школой - детским садом; специальной (коррекционной) общеобразовательной школой; специальной (коррекционной) общеобразовательной школой-интернатом; специальными (коррекционными) образовательными учреждениями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Специальным учебно-воспитательным учреждением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(специальной общеобразовательной школой; специальным профессиональным училищем; специальной (коррекционной) общеобразовательной школой и специальным (коррекционным) профессиональным училищем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Образовательным учреждением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(детским домом (для детей школьного и смешанного возрастов); детским домом-школой, школой-интернатом для детей-сирот и детей, оставшихся без попечения родителей; специальным (коррекционным) детским домом для детей-сирот и детей, оставшихся без попечения родителей, с ограниченными возможностями здоровья; специальной (коррекционной) школой-интернатом для детей-сирот и детей, оставшихся без попечения родителей,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Оздоровительным образовательным учреждением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(санаторной школой-интернатом, санаторно-лесной школой, санаторным детским домом для детей-сирот и детей, оставшихся без попечения родителей).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Образовательным учреждением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(государственным и муниципальным образовательным учреждением для детей, нуждающихся в психолого-педагогической и медико-социальной помощи, центрами: диагностики и консультирования; психолого-медико-социального сопровождения; психолого-</w:t>
      </w:r>
      <w:r w:rsidRPr="00DD70CD">
        <w:rPr>
          <w:rFonts w:ascii="Times New Roman" w:eastAsia="Times New Roman" w:hAnsi="Times New Roman" w:cs="Times New Roman"/>
          <w:sz w:val="24"/>
          <w:szCs w:val="24"/>
          <w:lang w:eastAsia="ru-RU"/>
        </w:rPr>
        <w:lastRenderedPageBreak/>
        <w:t>педагогической реабилитации и коррекции; социально-трудовой адаптации и профориентации; лечебной педагогики и дифференцированного обучения и других) - из них только учреждением, реализующим программы общего образования.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Вечернее (сменное) общеобразовательное учреждение данный отчет не составляет.</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Для обеспечения достоверности данных, включаемых в отчет, необходимо заранее привести в надлежащий порядок документацию, на основе которой осуществляется заполнение формы: личные дела работников, имеющиеся в общеобразовательных учреждениях и управлениях образования, и другие документы.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то,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373"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37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375"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Государственное (муниципальное) образовательное учреждение</w:t>
      </w:r>
      <w:r w:rsidRPr="00DD70CD">
        <w:rPr>
          <w:rFonts w:ascii="Times New Roman" w:eastAsia="Times New Roman" w:hAnsi="Times New Roman" w:cs="Times New Roman"/>
          <w:b/>
          <w:bCs/>
          <w:sz w:val="24"/>
          <w:szCs w:val="24"/>
          <w:lang w:eastAsia="ru-RU"/>
        </w:rPr>
        <w:t>,</w:t>
      </w:r>
      <w:r w:rsidRPr="00DD70CD">
        <w:rPr>
          <w:rFonts w:ascii="Times New Roman" w:eastAsia="Times New Roman" w:hAnsi="Times New Roman" w:cs="Times New Roman"/>
          <w:sz w:val="24"/>
          <w:szCs w:val="24"/>
          <w:lang w:eastAsia="ru-RU"/>
        </w:rPr>
        <w:t xml:space="preserve"> реализующее программы общего образования </w:t>
      </w:r>
      <w:r w:rsidRPr="00DD70CD">
        <w:rPr>
          <w:rFonts w:ascii="Times New Roman" w:eastAsia="Times New Roman" w:hAnsi="Times New Roman" w:cs="Times New Roman"/>
          <w:b/>
          <w:bCs/>
          <w:sz w:val="24"/>
          <w:szCs w:val="24"/>
          <w:lang w:eastAsia="ru-RU"/>
        </w:rPr>
        <w:t>предоставляет отчет учредителю</w:t>
      </w:r>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w:t>
      </w:r>
      <w:r w:rsidRPr="00DD70CD">
        <w:rPr>
          <w:rFonts w:ascii="Times New Roman" w:eastAsia="Times New Roman" w:hAnsi="Times New Roman" w:cs="Times New Roman"/>
          <w:sz w:val="24"/>
          <w:szCs w:val="24"/>
          <w:lang w:eastAsia="ru-RU"/>
        </w:rPr>
        <w:t xml:space="preserve"> органу местного самоуправления, осуществляющему </w:t>
      </w:r>
      <w:r w:rsidRPr="00DD70CD">
        <w:rPr>
          <w:rFonts w:ascii="Times New Roman" w:eastAsia="Times New Roman" w:hAnsi="Times New Roman" w:cs="Times New Roman"/>
          <w:b/>
          <w:bCs/>
          <w:sz w:val="24"/>
          <w:szCs w:val="24"/>
          <w:lang w:eastAsia="ru-RU"/>
        </w:rPr>
        <w:t>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(по принадлежности).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Негосударственное образовательное учреждение, реализующее программы общего образования предоставляет отчет по месту осуществления своей деятельности органу исполнительной власти субъекта Российской Федерации, выдавшему лицензию на право ведения образовательной деятельности.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Отчет составляется юридическими лицами - образовательными учреждениями, реализующими программы общего образования (кроме вечерних (сменных) школ и негосударственных общеобразовательных учреждений) по состоянию на 20 сентября.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Отчет заполняют только юридические лица. Сведения о филиалах в настоящем отчете отдельно не отражаются.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При заполнении отчета необходимо обратить особое внимание на следующее.</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учреждения, реализующего программы общего образования, которые подразделяются на руководящих работников (строка 02), педагогических работников (строка 07), учебно-вспомогательный (строка 38) и обслуживающий (строка 40)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показываются руководящие работники - это директор (строка 03), заместители директора (строка 04), главный бухгалтер (строка 05) и другие руководящие работники (например, завуч) (строка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07 отражаются все педагогические работники, работающие в учреждении (учителя (строка 08), учителя-логопеды (строка 29), мастера производственного обучения (строка 30), педагоги-психологи (строка 31), социальные педагоги (строка 32), воспитатели (строка 33), тьюторы (строка 34)). Если по какой-либо причине педагогического работника невозможно отнести ни к одной из перечисленных групп, то его показывают в строке 35 - другие педагогические работники.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учителях показываются в строках 09-28 (1-4 и подготовительных классов, русского языка и литературы,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прочих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необходимо показать педагогический персонал, работающий в специальных (коррекционных) классах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36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37 отражается педагогический персонал, получающий надбавки за работу с детьми с ограниченными возможностями здоровья, которые обучаются в обычных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Педагогический и учебно-вспомогательный персонал, работающий с дошкольными группами, необходимо </w:t>
      </w:r>
      <w:r w:rsidRPr="00DD70CD">
        <w:rPr>
          <w:rFonts w:ascii="Times New Roman" w:eastAsia="Times New Roman" w:hAnsi="Times New Roman" w:cs="Times New Roman"/>
          <w:b/>
          <w:bCs/>
          <w:sz w:val="24"/>
          <w:szCs w:val="24"/>
          <w:lang w:eastAsia="ru-RU"/>
        </w:rPr>
        <w:t>отдельно показать</w:t>
      </w:r>
      <w:r w:rsidRPr="00DD70CD">
        <w:rPr>
          <w:rFonts w:ascii="Times New Roman" w:eastAsia="Times New Roman" w:hAnsi="Times New Roman" w:cs="Times New Roman"/>
          <w:sz w:val="24"/>
          <w:szCs w:val="24"/>
          <w:lang w:eastAsia="ru-RU"/>
        </w:rPr>
        <w:t xml:space="preserve"> в строке 39.</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Сведения о работнике показываются единожды и только по той строке, которая соответствует основному месту работы этого работника</w:t>
      </w:r>
      <w:r w:rsidRPr="00DD70CD">
        <w:rPr>
          <w:rFonts w:ascii="Times New Roman" w:eastAsia="Times New Roman" w:hAnsi="Times New Roman" w:cs="Times New Roman"/>
          <w:sz w:val="24"/>
          <w:szCs w:val="24"/>
          <w:lang w:eastAsia="ru-RU"/>
        </w:rPr>
        <w:t xml:space="preserve"> (например, если директор (или заместитель директора) преподает какой-либо предмет, то он показывается в строке 03 (или 04), а как внутренний совместитель он показывается в графе 8).</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Предмет, по которому происходит внутреннее совместительство, в отчете не отражается.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То же касается преподавателей, ведущих несколько предметов. Они показываются по основной дисциплине (например, учитель математики имеет внутреннее совместительство по физике: он показывается по строке математики (строка 13) в графе 3 - по основной дисциплине и графе 8 - как факт, что имеет внутреннее совместительство (физика, как преподаваемый предмет, не отражается).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4 показывается число вакантных должностей. Общее число вакантных должностей (строка 01) по всему учреждению складывается из вакантных должностей по строкам: строка 02 (руководящие работники) + строка 07 (педагогические работники) + строка 38 (учебно-вспомогательный персонал) + строка 40 (обслуживающий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работник имеет неполную занятость, то его необходимо показать по графе 6, если полную - в 7 графе. Но численность работников, имеющих неполную и полную занятость, должна быть равна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квалификации работников составляются на основе приказов о присвоении квалификации как в самом учреждении, так и в органе управления, в чьем подчинении находится отчитывающееся учреждение. Сумма граф 09-12 по квалификационным категориям работников (высшей, первой, второй и не имеющих категорий) должна равняться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Кроме того, помимо общей численности работников (по графе 3) в графе 13 необходимо показать всех внешних совместителей, работающих в данном учреждений, в том числе женщин (в графе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графах 15-20 показывается уровень образования работников. Общая численность работников (графа 3) складывается из численности работников, имеющих образование: графа 15 (высшее профессиональное) + графа 17 (среднее профессиональное) + графа 19 (начальное профессиональное) + графа 20 (среднее (полное) общее) + образование ниже среднего (полного) общего (не выделяется в отдельной графе, но в графу 3 включается). Поэтому значение графы 3 больше или равно сумме граф 15 + 17 + 19 + 20 (больше на число работников с образованием ниже среднего (полного) общего).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о стаже работы заполняются в графах 21-25.</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Сведения о возрасте работников учреждения, реализующего программы общего образования, показываются в графах 26-30.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28 из общей численности работников (графа 3) показывается численность работников, имеющих на отчетную дату 35 полных лет и более. В графе 29 показывается численность работающих пенсионеров (из графы 28). В графе 30 - из числа пенсионеров (из графы 29) показывается численность женщин.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справке</w:t>
      </w:r>
      <w:r w:rsidRPr="00DD70CD">
        <w:rPr>
          <w:rFonts w:ascii="Times New Roman" w:eastAsia="Times New Roman" w:hAnsi="Times New Roman" w:cs="Times New Roman"/>
          <w:sz w:val="24"/>
          <w:szCs w:val="24"/>
          <w:lang w:eastAsia="ru-RU"/>
        </w:rPr>
        <w:t xml:space="preserve"> (строки 41-44)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строках 45 и 46 справочно из общей численности работников (из строки 01) показывается численность учителей-дефектологов.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47 из общей численности учителей (из строки 08) показывается численность учителей в возрасте до 30 лет (29 лет включительно).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48 из общей численности руководящих работников (из строки 02) показывается численность руководителей, прошедших в течение последних трех лет повышение квалификации и (или) профессиональную переподготовку.</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83-РИК (сводная) "Сведения о численности и составе работников учреждений, реализующих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76"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377"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1458" w:type="dxa"/>
            <w:gridSpan w:val="3"/>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ЧИСЛЕННОСТИ И СОСТАВЕ РАБОТНИКОВ УЧРЕЖДЕНИЙ, РЕАЛИЗУЮЩИХ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по состоянию на 20 сентября 20__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48"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587"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Форма N 83-РИК (сводная)</w:t>
            </w:r>
          </w:p>
        </w:tc>
      </w:tr>
      <w:tr w:rsidR="00DD70CD" w:rsidRPr="00551E3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Приказ Росстата:</w:t>
            </w:r>
            <w:r w:rsidRPr="00551E39">
              <w:rPr>
                <w:rFonts w:ascii="Times New Roman" w:eastAsia="Times New Roman" w:hAnsi="Times New Roman" w:cs="Times New Roman"/>
                <w:sz w:val="18"/>
                <w:szCs w:val="18"/>
                <w:lang w:eastAsia="ru-RU"/>
              </w:rPr>
              <w:br/>
              <w:t>Об утверждении формы</w:t>
            </w:r>
            <w:r w:rsidRPr="00551E39">
              <w:rPr>
                <w:rFonts w:ascii="Times New Roman" w:eastAsia="Times New Roman" w:hAnsi="Times New Roman" w:cs="Times New Roman"/>
                <w:sz w:val="18"/>
                <w:szCs w:val="18"/>
                <w:lang w:eastAsia="ru-RU"/>
              </w:rPr>
              <w:br/>
              <w:t>от 27.08.2012 N 466</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органу исполнительной власти субъекта Российской Федерации, осуществляющему 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 внесении изменений (при наличии)</w:t>
            </w:r>
          </w:p>
        </w:tc>
      </w:tr>
      <w:tr w:rsidR="00DD70CD" w:rsidRPr="00551E3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 ноября</w:t>
            </w: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от __________ N ____</w:t>
            </w:r>
            <w:r w:rsidRPr="00551E39">
              <w:rPr>
                <w:rFonts w:ascii="Times New Roman" w:eastAsia="Times New Roman" w:hAnsi="Times New Roman" w:cs="Times New Roman"/>
                <w:sz w:val="18"/>
                <w:szCs w:val="18"/>
                <w:lang w:eastAsia="ru-RU"/>
              </w:rPr>
              <w:br/>
            </w:r>
            <w:r w:rsidRPr="00551E39">
              <w:rPr>
                <w:rFonts w:ascii="Times New Roman" w:eastAsia="Times New Roman" w:hAnsi="Times New Roman" w:cs="Times New Roman"/>
                <w:sz w:val="18"/>
                <w:szCs w:val="18"/>
                <w:lang w:eastAsia="ru-RU"/>
              </w:rPr>
              <w:br/>
              <w:t>от __________ N ____</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 раз в год</w:t>
            </w:r>
          </w:p>
        </w:tc>
      </w:tr>
      <w:tr w:rsidR="00DD70CD" w:rsidRPr="00551E3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8"/>
                <w:szCs w:val="18"/>
                <w:lang w:eastAsia="ru-RU"/>
              </w:rPr>
            </w:pPr>
            <w:r w:rsidRPr="00551E39">
              <w:rPr>
                <w:rFonts w:ascii="Times New Roman" w:eastAsia="Times New Roman" w:hAnsi="Times New Roman" w:cs="Times New Roman"/>
                <w:b/>
                <w:bCs/>
                <w:sz w:val="18"/>
                <w:szCs w:val="18"/>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Код</w:t>
            </w:r>
          </w:p>
        </w:tc>
      </w:tr>
      <w:tr w:rsidR="00DD70CD" w:rsidRPr="00551E3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формы</w:t>
            </w:r>
            <w:r w:rsidRPr="00551E39">
              <w:rPr>
                <w:rFonts w:ascii="Times New Roman" w:eastAsia="Times New Roman" w:hAnsi="Times New Roman" w:cs="Times New Roman"/>
                <w:sz w:val="18"/>
                <w:szCs w:val="18"/>
                <w:lang w:eastAsia="ru-RU"/>
              </w:rPr>
              <w:br/>
              <w:t xml:space="preserve">по </w:t>
            </w:r>
            <w:hyperlink r:id="rId378" w:history="1">
              <w:r w:rsidRPr="00551E39">
                <w:rPr>
                  <w:rFonts w:ascii="Times New Roman" w:eastAsia="Times New Roman" w:hAnsi="Times New Roman" w:cs="Times New Roman"/>
                  <w:color w:val="0000FF"/>
                  <w:sz w:val="18"/>
                  <w:szCs w:val="18"/>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 xml:space="preserve">отчитывающейся организации по </w:t>
            </w:r>
            <w:hyperlink r:id="rId379" w:history="1">
              <w:r w:rsidRPr="00551E39">
                <w:rPr>
                  <w:rFonts w:ascii="Times New Roman" w:eastAsia="Times New Roman" w:hAnsi="Times New Roman" w:cs="Times New Roman"/>
                  <w:color w:val="0000FF"/>
                  <w:sz w:val="18"/>
                  <w:szCs w:val="18"/>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4</w:t>
            </w:r>
          </w:p>
        </w:tc>
      </w:tr>
      <w:tr w:rsidR="00DD70CD" w:rsidRPr="00551E3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51E39">
              <w:rPr>
                <w:rFonts w:ascii="Times New Roman" w:eastAsia="Times New Roman" w:hAnsi="Times New Roman" w:cs="Times New Roman"/>
                <w:sz w:val="18"/>
                <w:szCs w:val="18"/>
                <w:lang w:eastAsia="ru-RU"/>
              </w:rPr>
              <w:t>0609556</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8"/>
                <w:szCs w:val="18"/>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Сведения о численности и составе работников учреждений, в городских поселениях</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1.1. 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75"/>
        <w:gridCol w:w="75"/>
        <w:gridCol w:w="1585"/>
        <w:gridCol w:w="788"/>
        <w:gridCol w:w="1160"/>
        <w:gridCol w:w="1098"/>
        <w:gridCol w:w="967"/>
        <w:gridCol w:w="982"/>
        <w:gridCol w:w="842"/>
        <w:gridCol w:w="1121"/>
        <w:gridCol w:w="981"/>
        <w:gridCol w:w="981"/>
        <w:gridCol w:w="981"/>
        <w:gridCol w:w="981"/>
        <w:gridCol w:w="682"/>
        <w:gridCol w:w="982"/>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437"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 xml:space="preserve">Код по </w:t>
            </w:r>
            <w:hyperlink r:id="rId380"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97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и 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педагогический персонал, получающий надбавки за работу с детьми с ограниченными возможностями здоровья, обучающимися в </w:t>
            </w:r>
            <w:r w:rsidRPr="00551E39">
              <w:rPr>
                <w:rFonts w:ascii="Times New Roman" w:eastAsia="Times New Roman" w:hAnsi="Times New Roman" w:cs="Times New Roman"/>
                <w:sz w:val="14"/>
                <w:szCs w:val="14"/>
                <w:lang w:eastAsia="ru-RU"/>
              </w:rPr>
              <w:lastRenderedPageBreak/>
              <w:t>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37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
        <w:gridCol w:w="86"/>
        <w:gridCol w:w="86"/>
        <w:gridCol w:w="1413"/>
        <w:gridCol w:w="735"/>
        <w:gridCol w:w="846"/>
        <w:gridCol w:w="849"/>
        <w:gridCol w:w="846"/>
        <w:gridCol w:w="849"/>
        <w:gridCol w:w="995"/>
        <w:gridCol w:w="838"/>
        <w:gridCol w:w="683"/>
        <w:gridCol w:w="538"/>
        <w:gridCol w:w="538"/>
        <w:gridCol w:w="538"/>
        <w:gridCol w:w="670"/>
        <w:gridCol w:w="784"/>
        <w:gridCol w:w="538"/>
        <w:gridCol w:w="754"/>
        <w:gridCol w:w="791"/>
        <w:gridCol w:w="918"/>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94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388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другие руководящие </w:t>
            </w:r>
            <w:r w:rsidRPr="00551E39">
              <w:rPr>
                <w:rFonts w:ascii="Times New Roman" w:eastAsia="Times New Roman" w:hAnsi="Times New Roman" w:cs="Times New Roman"/>
                <w:sz w:val="14"/>
                <w:szCs w:val="14"/>
                <w:lang w:eastAsia="ru-RU"/>
              </w:rPr>
              <w:lastRenderedPageBreak/>
              <w:t>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 и 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другие 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39</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обслуживающий </w:t>
            </w:r>
            <w:r w:rsidRPr="00551E39">
              <w:rPr>
                <w:rFonts w:ascii="Times New Roman" w:eastAsia="Times New Roman" w:hAnsi="Times New Roman" w:cs="Times New Roman"/>
                <w:sz w:val="14"/>
                <w:szCs w:val="14"/>
                <w:lang w:eastAsia="ru-RU"/>
              </w:rPr>
              <w:lastRenderedPageBreak/>
              <w:t>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1.1.</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9085"/>
        <w:gridCol w:w="595"/>
        <w:gridCol w:w="1693"/>
        <w:gridCol w:w="784"/>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vAlign w:val="cente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961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Численность медицинских работников (сумма строк 43, 44)</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(41)</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из них женщин</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(42)</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961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в том числе</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врачи всех специальностей</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(43)</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медицинские сестры</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(44)</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961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Численность учителей в возрасте до 30 лет (из строки 08)</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(45)</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r w:rsidR="00DD70CD" w:rsidRPr="00551E3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9055"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961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Численность руководителей, прошедших в течение последних трех лет повышение</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r>
      <w:tr w:rsidR="00DD70CD" w:rsidRPr="00551E39" w:rsidTr="00DD70CD">
        <w:trPr>
          <w:tblCellSpacing w:w="15" w:type="dxa"/>
        </w:trPr>
        <w:tc>
          <w:tcPr>
            <w:tcW w:w="9610" w:type="dxa"/>
            <w:gridSpan w:val="2"/>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квалификации и (или) профессиональную переподготовку (из строки 02)</w:t>
            </w:r>
          </w:p>
        </w:tc>
        <w:tc>
          <w:tcPr>
            <w:tcW w:w="55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(46)</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551E39">
              <w:rPr>
                <w:rFonts w:ascii="Times New Roman" w:eastAsia="Times New Roman" w:hAnsi="Times New Roman" w:cs="Times New Roman"/>
                <w:sz w:val="16"/>
                <w:szCs w:val="16"/>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1.2. Образовательные учреждения для детей дошкольного и младшего школьного возраста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136"/>
        <w:gridCol w:w="204"/>
        <w:gridCol w:w="1351"/>
        <w:gridCol w:w="792"/>
        <w:gridCol w:w="1167"/>
        <w:gridCol w:w="1104"/>
        <w:gridCol w:w="972"/>
        <w:gridCol w:w="1000"/>
        <w:gridCol w:w="846"/>
        <w:gridCol w:w="1085"/>
        <w:gridCol w:w="985"/>
        <w:gridCol w:w="985"/>
        <w:gridCol w:w="985"/>
        <w:gridCol w:w="985"/>
        <w:gridCol w:w="696"/>
        <w:gridCol w:w="987"/>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1"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03"/>
        <w:gridCol w:w="103"/>
        <w:gridCol w:w="160"/>
        <w:gridCol w:w="1116"/>
        <w:gridCol w:w="746"/>
        <w:gridCol w:w="859"/>
        <w:gridCol w:w="862"/>
        <w:gridCol w:w="859"/>
        <w:gridCol w:w="862"/>
        <w:gridCol w:w="941"/>
        <w:gridCol w:w="850"/>
        <w:gridCol w:w="692"/>
        <w:gridCol w:w="543"/>
        <w:gridCol w:w="543"/>
        <w:gridCol w:w="543"/>
        <w:gridCol w:w="678"/>
        <w:gridCol w:w="795"/>
        <w:gridCol w:w="543"/>
        <w:gridCol w:w="764"/>
        <w:gridCol w:w="802"/>
        <w:gridCol w:w="932"/>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из них (из </w:t>
            </w:r>
            <w:r w:rsidRPr="00551E39">
              <w:rPr>
                <w:rFonts w:ascii="Times New Roman" w:eastAsia="Times New Roman" w:hAnsi="Times New Roman" w:cs="Times New Roman"/>
                <w:sz w:val="14"/>
                <w:szCs w:val="14"/>
                <w:lang w:eastAsia="ru-RU"/>
              </w:rPr>
              <w:lastRenderedPageBreak/>
              <w:t>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1.3. Общеобразовательные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139"/>
        <w:gridCol w:w="189"/>
        <w:gridCol w:w="1296"/>
        <w:gridCol w:w="796"/>
        <w:gridCol w:w="1174"/>
        <w:gridCol w:w="1109"/>
        <w:gridCol w:w="976"/>
        <w:gridCol w:w="1006"/>
        <w:gridCol w:w="850"/>
        <w:gridCol w:w="1092"/>
        <w:gridCol w:w="990"/>
        <w:gridCol w:w="990"/>
        <w:gridCol w:w="990"/>
        <w:gridCol w:w="990"/>
        <w:gridCol w:w="699"/>
        <w:gridCol w:w="991"/>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2"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педагогический </w:t>
            </w:r>
            <w:r w:rsidRPr="00551E39">
              <w:rPr>
                <w:rFonts w:ascii="Times New Roman" w:eastAsia="Times New Roman" w:hAnsi="Times New Roman" w:cs="Times New Roman"/>
                <w:sz w:val="14"/>
                <w:szCs w:val="14"/>
                <w:lang w:eastAsia="ru-RU"/>
              </w:rPr>
              <w:lastRenderedPageBreak/>
              <w:t>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795"/>
        <w:gridCol w:w="746"/>
        <w:gridCol w:w="858"/>
        <w:gridCol w:w="861"/>
        <w:gridCol w:w="858"/>
        <w:gridCol w:w="861"/>
        <w:gridCol w:w="940"/>
        <w:gridCol w:w="850"/>
        <w:gridCol w:w="691"/>
        <w:gridCol w:w="543"/>
        <w:gridCol w:w="543"/>
        <w:gridCol w:w="543"/>
        <w:gridCol w:w="678"/>
        <w:gridCol w:w="794"/>
        <w:gridCol w:w="543"/>
        <w:gridCol w:w="764"/>
        <w:gridCol w:w="802"/>
        <w:gridCol w:w="931"/>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из них </w:t>
            </w:r>
            <w:r w:rsidRPr="00551E39">
              <w:rPr>
                <w:rFonts w:ascii="Times New Roman" w:eastAsia="Times New Roman" w:hAnsi="Times New Roman" w:cs="Times New Roman"/>
                <w:sz w:val="14"/>
                <w:szCs w:val="14"/>
                <w:lang w:eastAsia="ru-RU"/>
              </w:rPr>
              <w:lastRenderedPageBreak/>
              <w:t>(из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1.3.</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728"/>
        <w:gridCol w:w="1508"/>
        <w:gridCol w:w="969"/>
      </w:tblGrid>
      <w:tr w:rsidR="00DD70CD" w:rsidRPr="00DD70CD" w:rsidTr="00DD70CD">
        <w:trPr>
          <w:trHeight w:val="15"/>
          <w:tblCellSpacing w:w="15" w:type="dxa"/>
        </w:trPr>
        <w:tc>
          <w:tcPr>
            <w:tcW w:w="757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медицинских работников (сумма строк 10, 11)</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врачи всех специальностей</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медицинские сестры</w:t>
            </w: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w:t>
            </w:r>
          </w:p>
        </w:tc>
        <w:tc>
          <w:tcPr>
            <w:tcW w:w="1478"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1.4. Общеобразовательные школы-интернаты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136"/>
        <w:gridCol w:w="204"/>
        <w:gridCol w:w="1351"/>
        <w:gridCol w:w="792"/>
        <w:gridCol w:w="1167"/>
        <w:gridCol w:w="1104"/>
        <w:gridCol w:w="972"/>
        <w:gridCol w:w="1000"/>
        <w:gridCol w:w="846"/>
        <w:gridCol w:w="1085"/>
        <w:gridCol w:w="985"/>
        <w:gridCol w:w="985"/>
        <w:gridCol w:w="985"/>
        <w:gridCol w:w="985"/>
        <w:gridCol w:w="696"/>
        <w:gridCol w:w="987"/>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3"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795"/>
        <w:gridCol w:w="746"/>
        <w:gridCol w:w="858"/>
        <w:gridCol w:w="861"/>
        <w:gridCol w:w="858"/>
        <w:gridCol w:w="861"/>
        <w:gridCol w:w="940"/>
        <w:gridCol w:w="850"/>
        <w:gridCol w:w="691"/>
        <w:gridCol w:w="543"/>
        <w:gridCol w:w="543"/>
        <w:gridCol w:w="543"/>
        <w:gridCol w:w="678"/>
        <w:gridCol w:w="794"/>
        <w:gridCol w:w="543"/>
        <w:gridCol w:w="764"/>
        <w:gridCol w:w="802"/>
        <w:gridCol w:w="931"/>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обслуживающий </w:t>
            </w:r>
            <w:r w:rsidRPr="00551E39">
              <w:rPr>
                <w:rFonts w:ascii="Times New Roman" w:eastAsia="Times New Roman" w:hAnsi="Times New Roman" w:cs="Times New Roman"/>
                <w:sz w:val="14"/>
                <w:szCs w:val="14"/>
                <w:lang w:eastAsia="ru-RU"/>
              </w:rPr>
              <w:lastRenderedPageBreak/>
              <w:t>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1.5. Кадетские школы и кадетские школы-интернаты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4"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Всего работников </w:t>
            </w:r>
            <w:r w:rsidRPr="00551E39">
              <w:rPr>
                <w:rFonts w:ascii="Times New Roman" w:eastAsia="Times New Roman" w:hAnsi="Times New Roman" w:cs="Times New Roman"/>
                <w:sz w:val="14"/>
                <w:szCs w:val="14"/>
                <w:lang w:eastAsia="ru-RU"/>
              </w:rPr>
              <w:lastRenderedPageBreak/>
              <w:t>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1.6. Общеобразовательные школы-интернаты с первоначальной летной подготовкой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5"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1.7. Специальные (коррекционные) образовательные учреждения для обучающихся, воспитанников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108"/>
        <w:gridCol w:w="115"/>
        <w:gridCol w:w="1457"/>
        <w:gridCol w:w="793"/>
        <w:gridCol w:w="1168"/>
        <w:gridCol w:w="1104"/>
        <w:gridCol w:w="972"/>
        <w:gridCol w:w="1001"/>
        <w:gridCol w:w="846"/>
        <w:gridCol w:w="1086"/>
        <w:gridCol w:w="986"/>
        <w:gridCol w:w="986"/>
        <w:gridCol w:w="986"/>
        <w:gridCol w:w="986"/>
        <w:gridCol w:w="697"/>
        <w:gridCol w:w="987"/>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Код по </w:t>
            </w:r>
            <w:hyperlink r:id="rId386" w:history="1">
              <w:r w:rsidRPr="00551E39">
                <w:rPr>
                  <w:rFonts w:ascii="Times New Roman" w:eastAsia="Times New Roman" w:hAnsi="Times New Roman" w:cs="Times New Roman"/>
                  <w:color w:val="0000FF"/>
                  <w:sz w:val="14"/>
                  <w:szCs w:val="14"/>
                  <w:u w:val="single"/>
                  <w:lang w:eastAsia="ru-RU"/>
                </w:rPr>
                <w:t>ОКЕИ</w:t>
              </w:r>
            </w:hyperlink>
            <w:r w:rsidRPr="00551E39">
              <w:rPr>
                <w:rFonts w:ascii="Times New Roman" w:eastAsia="Times New Roman" w:hAnsi="Times New Roman" w:cs="Times New Roman"/>
                <w:sz w:val="14"/>
                <w:szCs w:val="14"/>
                <w:lang w:eastAsia="ru-RU"/>
              </w:rPr>
              <w:t>: человек - 792</w:t>
            </w: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Кроме того,</w:t>
            </w:r>
          </w:p>
        </w:tc>
      </w:tr>
      <w:tr w:rsidR="00DD70CD" w:rsidRPr="00551E3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внешние совместители</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14</w:t>
            </w:r>
          </w:p>
        </w:tc>
      </w:tr>
      <w:tr w:rsidR="00DD70CD" w:rsidRPr="00551E3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05, 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педагогические </w:t>
            </w:r>
            <w:r w:rsidRPr="00551E39">
              <w:rPr>
                <w:rFonts w:ascii="Times New Roman" w:eastAsia="Times New Roman" w:hAnsi="Times New Roman" w:cs="Times New Roman"/>
                <w:sz w:val="14"/>
                <w:szCs w:val="14"/>
                <w:lang w:eastAsia="ru-RU"/>
              </w:rPr>
              <w:lastRenderedPageBreak/>
              <w:t>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lastRenderedPageBreak/>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стр.03 и 05):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40"/>
        <w:gridCol w:w="155"/>
        <w:gridCol w:w="131"/>
        <w:gridCol w:w="1091"/>
        <w:gridCol w:w="744"/>
        <w:gridCol w:w="856"/>
        <w:gridCol w:w="859"/>
        <w:gridCol w:w="856"/>
        <w:gridCol w:w="859"/>
        <w:gridCol w:w="938"/>
        <w:gridCol w:w="848"/>
        <w:gridCol w:w="690"/>
        <w:gridCol w:w="542"/>
        <w:gridCol w:w="542"/>
        <w:gridCol w:w="542"/>
        <w:gridCol w:w="677"/>
        <w:gridCol w:w="793"/>
        <w:gridCol w:w="542"/>
        <w:gridCol w:w="762"/>
        <w:gridCol w:w="800"/>
        <w:gridCol w:w="929"/>
      </w:tblGrid>
      <w:tr w:rsidR="00DD70CD" w:rsidRPr="00551E39" w:rsidTr="00DD70CD">
        <w:trPr>
          <w:trHeight w:val="15"/>
          <w:tblCellSpacing w:w="15" w:type="dxa"/>
        </w:trPr>
        <w:tc>
          <w:tcPr>
            <w:tcW w:w="55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высшее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(гр.15) педаго-</w:t>
            </w:r>
            <w:r w:rsidRPr="00551E3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(гр.17) педаго-</w:t>
            </w:r>
            <w:r w:rsidRPr="00551E3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начальное профес-</w:t>
            </w:r>
            <w:r w:rsidRPr="00551E39">
              <w:rPr>
                <w:rFonts w:ascii="Times New Roman" w:eastAsia="Times New Roman" w:hAnsi="Times New Roman" w:cs="Times New Roman"/>
                <w:sz w:val="14"/>
                <w:szCs w:val="14"/>
                <w:lang w:eastAsia="ru-RU"/>
              </w:rPr>
              <w:br/>
              <w:t>сиональ-</w:t>
            </w:r>
            <w:r w:rsidRPr="00551E3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гр.28) пенсио-</w:t>
            </w:r>
            <w:r w:rsidRPr="00551E3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(из гр.29) женщины</w:t>
            </w: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30</w:t>
            </w:r>
          </w:p>
        </w:tc>
      </w:tr>
      <w:tr w:rsidR="00DD70CD" w:rsidRPr="00551E39" w:rsidTr="00DD70CD">
        <w:trPr>
          <w:tblCellSpacing w:w="15" w:type="dxa"/>
        </w:trPr>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Всего работников учреждений (сумма строк 02, 03, 05, 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1478"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 xml:space="preserve">из них (из </w:t>
            </w:r>
            <w:r w:rsidRPr="00551E39">
              <w:rPr>
                <w:rFonts w:ascii="Times New Roman" w:eastAsia="Times New Roman" w:hAnsi="Times New Roman" w:cs="Times New Roman"/>
                <w:sz w:val="14"/>
                <w:szCs w:val="14"/>
                <w:lang w:eastAsia="ru-RU"/>
              </w:rPr>
              <w:lastRenderedPageBreak/>
              <w:t>стр.03 и 05):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r w:rsidR="00DD70CD" w:rsidRPr="00551E3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551E3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Справка к разделу 1.7.</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551E39" w:rsidTr="00DD70CD">
        <w:trPr>
          <w:trHeight w:val="15"/>
          <w:tblCellSpacing w:w="15" w:type="dxa"/>
        </w:trPr>
        <w:tc>
          <w:tcPr>
            <w:tcW w:w="7207" w:type="dxa"/>
            <w:vAlign w:val="cente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(чел)</w:t>
            </w: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(чел)</w:t>
            </w: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r>
      <w:tr w:rsidR="00DD70CD" w:rsidRPr="00551E3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(10)</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551E3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551E3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551E3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1.8. Специальные учебно-воспитательные учреждения для детей и подростков с девиантным поведением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87"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1.9. Образовательные учреждения для детей-сирот и детей, оставшихся без попечения родителей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88"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220049" w:rsidP="00DD70CD">
            <w:pPr>
              <w:spacing w:after="0"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обслуживающий </w:t>
            </w:r>
            <w:r w:rsidRPr="00220049">
              <w:rPr>
                <w:rFonts w:ascii="Times New Roman" w:eastAsia="Times New Roman" w:hAnsi="Times New Roman" w:cs="Times New Roman"/>
                <w:sz w:val="14"/>
                <w:szCs w:val="14"/>
                <w:lang w:eastAsia="ru-RU"/>
              </w:rPr>
              <w:lastRenderedPageBreak/>
              <w:t>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1.9.</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969"/>
      </w:tblGrid>
      <w:tr w:rsidR="00DD70CD" w:rsidRPr="00220049" w:rsidTr="00DD70CD">
        <w:trPr>
          <w:trHeight w:val="15"/>
          <w:tblCellSpacing w:w="15" w:type="dxa"/>
        </w:trPr>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1.10. Оздоровительные образовательные учреждения санаторного типа для детей, нуждающихся в длительном лечении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89"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1.10.</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220049" w:rsidTr="00DD70CD">
        <w:trPr>
          <w:trHeight w:val="15"/>
          <w:tblCellSpacing w:w="15" w:type="dxa"/>
        </w:trPr>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lastRenderedPageBreak/>
        <w:t>1.11. Образовательные учреждения для детей, нуждающихся в психолого-педагогической и медико-социальной помощи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0"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1.11.</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220049" w:rsidTr="00DD70CD">
        <w:trPr>
          <w:trHeight w:val="15"/>
          <w:tblCellSpacing w:w="15" w:type="dxa"/>
        </w:trPr>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 численности и составе работников учреждений, в сельской местности</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2.1. 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
        <w:gridCol w:w="77"/>
        <w:gridCol w:w="1618"/>
        <w:gridCol w:w="794"/>
        <w:gridCol w:w="1169"/>
        <w:gridCol w:w="1105"/>
        <w:gridCol w:w="973"/>
        <w:gridCol w:w="988"/>
        <w:gridCol w:w="847"/>
        <w:gridCol w:w="1087"/>
        <w:gridCol w:w="987"/>
        <w:gridCol w:w="987"/>
        <w:gridCol w:w="987"/>
        <w:gridCol w:w="987"/>
        <w:gridCol w:w="697"/>
        <w:gridCol w:w="988"/>
      </w:tblGrid>
      <w:tr w:rsidR="00DD70CD" w:rsidRPr="00220049" w:rsidTr="00DD70CD">
        <w:trPr>
          <w:trHeight w:val="15"/>
          <w:tblCellSpacing w:w="15" w:type="dxa"/>
        </w:trPr>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0513"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1"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24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 лица)</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r w:rsidRPr="00220049">
              <w:rPr>
                <w:rFonts w:ascii="Times New Roman" w:eastAsia="Times New Roman" w:hAnsi="Times New Roman" w:cs="Times New Roman"/>
                <w:sz w:val="14"/>
                <w:szCs w:val="14"/>
                <w:lang w:eastAsia="ru-RU"/>
              </w:rPr>
              <w:br/>
              <w:t>тельство</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 и 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основ безопасности </w:t>
            </w:r>
            <w:r w:rsidRPr="00220049">
              <w:rPr>
                <w:rFonts w:ascii="Times New Roman" w:eastAsia="Times New Roman" w:hAnsi="Times New Roman" w:cs="Times New Roman"/>
                <w:sz w:val="14"/>
                <w:szCs w:val="14"/>
                <w:lang w:eastAsia="ru-RU"/>
              </w:rPr>
              <w:lastRenderedPageBreak/>
              <w:t>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другие 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специальных (коррекционных)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педагогический и учебно-вспомогательный персонал, работающий с дошкольными </w:t>
            </w:r>
            <w:r w:rsidRPr="00220049">
              <w:rPr>
                <w:rFonts w:ascii="Times New Roman" w:eastAsia="Times New Roman" w:hAnsi="Times New Roman" w:cs="Times New Roman"/>
                <w:sz w:val="14"/>
                <w:szCs w:val="14"/>
                <w:lang w:eastAsia="ru-RU"/>
              </w:rPr>
              <w:lastRenderedPageBreak/>
              <w:t>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39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
        <w:gridCol w:w="83"/>
        <w:gridCol w:w="1434"/>
        <w:gridCol w:w="740"/>
        <w:gridCol w:w="851"/>
        <w:gridCol w:w="854"/>
        <w:gridCol w:w="851"/>
        <w:gridCol w:w="854"/>
        <w:gridCol w:w="1001"/>
        <w:gridCol w:w="842"/>
        <w:gridCol w:w="687"/>
        <w:gridCol w:w="540"/>
        <w:gridCol w:w="540"/>
        <w:gridCol w:w="540"/>
        <w:gridCol w:w="673"/>
        <w:gridCol w:w="788"/>
        <w:gridCol w:w="540"/>
        <w:gridCol w:w="758"/>
        <w:gridCol w:w="796"/>
        <w:gridCol w:w="923"/>
      </w:tblGrid>
      <w:tr w:rsidR="00DD70CD" w:rsidRPr="00220049" w:rsidTr="00DD70CD">
        <w:trPr>
          <w:trHeight w:val="15"/>
          <w:tblCellSpacing w:w="15" w:type="dxa"/>
        </w:trPr>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6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07, 38,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 (сумма строк 03-06)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директор</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заместители директора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главный бухгалтер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другие руководящие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 (сумма строк 08, 29-35)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 (сумма строк 09-28)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 и подготовительных классов</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нерусского языка и литературы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истории, права, обществознания, экономики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математики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информатики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физики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химии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географии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биологии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английского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немецкого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французского языка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других иностранных языков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музыки и пения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изобразительного искусства, черчения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основ безопасности жизнедеятельности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физической культуры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трудового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прочих предметов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учителя-логопеды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мастера производственного обучения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педагоги-психологи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социальные педагоги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воспитатели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тьюторы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другие 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37</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стр.07 и 38):</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2.1.</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7237"/>
        <w:gridCol w:w="769"/>
        <w:gridCol w:w="1693"/>
        <w:gridCol w:w="1154"/>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Численность медицинских работников (сумма строк 43, 44)</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(41)</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из них женщин</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(42)</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в том числе</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врачи всех специальностей</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(43)</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медицинские сестры</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(44)</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r w:rsidR="00DD70CD" w:rsidRPr="00220049"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Численность учителей в возрасте до 30 лет (из строки 08)</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(45)</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Численность руководителей, прошедших в течение последних трех лет повышение квалификации и (или) профессиональную переподготовку</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663"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(из строки 02)</w:t>
            </w:r>
          </w:p>
        </w:tc>
        <w:tc>
          <w:tcPr>
            <w:tcW w:w="73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(46)</w:t>
            </w:r>
          </w:p>
        </w:tc>
        <w:tc>
          <w:tcPr>
            <w:tcW w:w="1663"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2.2. Образовательные учреждения для детей дошкольного и младшего школьного возраста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136"/>
        <w:gridCol w:w="204"/>
        <w:gridCol w:w="1351"/>
        <w:gridCol w:w="792"/>
        <w:gridCol w:w="1167"/>
        <w:gridCol w:w="1104"/>
        <w:gridCol w:w="972"/>
        <w:gridCol w:w="1000"/>
        <w:gridCol w:w="846"/>
        <w:gridCol w:w="1085"/>
        <w:gridCol w:w="985"/>
        <w:gridCol w:w="985"/>
        <w:gridCol w:w="985"/>
        <w:gridCol w:w="985"/>
        <w:gridCol w:w="696"/>
        <w:gridCol w:w="987"/>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2"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педагогический и учебно-вспомогательный персонал, </w:t>
            </w:r>
            <w:r w:rsidRPr="00220049">
              <w:rPr>
                <w:rFonts w:ascii="Times New Roman" w:eastAsia="Times New Roman" w:hAnsi="Times New Roman" w:cs="Times New Roman"/>
                <w:sz w:val="14"/>
                <w:szCs w:val="14"/>
                <w:lang w:eastAsia="ru-RU"/>
              </w:rPr>
              <w:lastRenderedPageBreak/>
              <w:t>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795"/>
        <w:gridCol w:w="746"/>
        <w:gridCol w:w="858"/>
        <w:gridCol w:w="861"/>
        <w:gridCol w:w="858"/>
        <w:gridCol w:w="861"/>
        <w:gridCol w:w="940"/>
        <w:gridCol w:w="850"/>
        <w:gridCol w:w="691"/>
        <w:gridCol w:w="543"/>
        <w:gridCol w:w="543"/>
        <w:gridCol w:w="543"/>
        <w:gridCol w:w="678"/>
        <w:gridCol w:w="794"/>
        <w:gridCol w:w="543"/>
        <w:gridCol w:w="764"/>
        <w:gridCol w:w="802"/>
        <w:gridCol w:w="93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2.3. Общеобразовательные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136"/>
        <w:gridCol w:w="204"/>
        <w:gridCol w:w="1351"/>
        <w:gridCol w:w="792"/>
        <w:gridCol w:w="1167"/>
        <w:gridCol w:w="1104"/>
        <w:gridCol w:w="972"/>
        <w:gridCol w:w="1000"/>
        <w:gridCol w:w="846"/>
        <w:gridCol w:w="1085"/>
        <w:gridCol w:w="985"/>
        <w:gridCol w:w="985"/>
        <w:gridCol w:w="985"/>
        <w:gridCol w:w="985"/>
        <w:gridCol w:w="696"/>
        <w:gridCol w:w="987"/>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3"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795"/>
        <w:gridCol w:w="746"/>
        <w:gridCol w:w="858"/>
        <w:gridCol w:w="861"/>
        <w:gridCol w:w="858"/>
        <w:gridCol w:w="861"/>
        <w:gridCol w:w="940"/>
        <w:gridCol w:w="850"/>
        <w:gridCol w:w="691"/>
        <w:gridCol w:w="543"/>
        <w:gridCol w:w="543"/>
        <w:gridCol w:w="543"/>
        <w:gridCol w:w="678"/>
        <w:gridCol w:w="794"/>
        <w:gridCol w:w="543"/>
        <w:gridCol w:w="764"/>
        <w:gridCol w:w="802"/>
        <w:gridCol w:w="93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педагогический персонал, работающий в классах для детей с ограниченными </w:t>
            </w:r>
            <w:r w:rsidRPr="00220049">
              <w:rPr>
                <w:rFonts w:ascii="Times New Roman" w:eastAsia="Times New Roman" w:hAnsi="Times New Roman" w:cs="Times New Roman"/>
                <w:sz w:val="14"/>
                <w:szCs w:val="14"/>
                <w:lang w:eastAsia="ru-RU"/>
              </w:rPr>
              <w:lastRenderedPageBreak/>
              <w:t>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2.3.</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7052"/>
        <w:gridCol w:w="954"/>
        <w:gridCol w:w="1324"/>
        <w:gridCol w:w="1154"/>
      </w:tblGrid>
      <w:tr w:rsidR="00DD70CD" w:rsidRPr="00DD70CD" w:rsidTr="00DD70CD">
        <w:trPr>
          <w:trHeight w:val="15"/>
          <w:tblCellSpacing w:w="15" w:type="dxa"/>
        </w:trPr>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медицинских работников (сумма строк 10, 11)</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577"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2.4. Общеобразовательные школы-интернаты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
        <w:gridCol w:w="136"/>
        <w:gridCol w:w="204"/>
        <w:gridCol w:w="1351"/>
        <w:gridCol w:w="792"/>
        <w:gridCol w:w="1167"/>
        <w:gridCol w:w="1104"/>
        <w:gridCol w:w="972"/>
        <w:gridCol w:w="1000"/>
        <w:gridCol w:w="846"/>
        <w:gridCol w:w="1071"/>
        <w:gridCol w:w="985"/>
        <w:gridCol w:w="985"/>
        <w:gridCol w:w="985"/>
        <w:gridCol w:w="985"/>
        <w:gridCol w:w="696"/>
        <w:gridCol w:w="1000"/>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4"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24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40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43"/>
        <w:gridCol w:w="343"/>
        <w:gridCol w:w="795"/>
        <w:gridCol w:w="746"/>
        <w:gridCol w:w="858"/>
        <w:gridCol w:w="861"/>
        <w:gridCol w:w="858"/>
        <w:gridCol w:w="861"/>
        <w:gridCol w:w="940"/>
        <w:gridCol w:w="850"/>
        <w:gridCol w:w="691"/>
        <w:gridCol w:w="543"/>
        <w:gridCol w:w="543"/>
        <w:gridCol w:w="543"/>
        <w:gridCol w:w="678"/>
        <w:gridCol w:w="794"/>
        <w:gridCol w:w="543"/>
        <w:gridCol w:w="764"/>
        <w:gridCol w:w="802"/>
        <w:gridCol w:w="93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609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w:t>
            </w:r>
            <w:r w:rsidRPr="00220049">
              <w:rPr>
                <w:rFonts w:ascii="Times New Roman" w:eastAsia="Times New Roman" w:hAnsi="Times New Roman" w:cs="Times New Roman"/>
                <w:sz w:val="14"/>
                <w:szCs w:val="14"/>
                <w:lang w:eastAsia="ru-RU"/>
              </w:rPr>
              <w:lastRenderedPageBreak/>
              <w:t>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от 5 до 10 ле</w:t>
            </w:r>
            <w:r w:rsidRPr="00220049">
              <w:rPr>
                <w:rFonts w:ascii="Times New Roman" w:eastAsia="Times New Roman" w:hAnsi="Times New Roman" w:cs="Times New Roman"/>
                <w:sz w:val="14"/>
                <w:szCs w:val="14"/>
                <w:lang w:eastAsia="ru-RU"/>
              </w:rPr>
              <w:lastRenderedPageBreak/>
              <w:t>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от 10 до 20 ле</w:t>
            </w:r>
            <w:r w:rsidRPr="00220049">
              <w:rPr>
                <w:rFonts w:ascii="Times New Roman" w:eastAsia="Times New Roman" w:hAnsi="Times New Roman" w:cs="Times New Roman"/>
                <w:sz w:val="14"/>
                <w:szCs w:val="14"/>
                <w:lang w:eastAsia="ru-RU"/>
              </w:rPr>
              <w:lastRenderedPageBreak/>
              <w:t>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06, 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классах для детей с ограниченными возможностями здоровья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06):</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2.5. Кадетские школы и кадетские школы-интернаты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5"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2.6. Общеобразовательные школы-интернаты с первоначальной летной подготовкой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6"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sz w:val="14"/>
                <w:szCs w:val="14"/>
                <w:lang w:eastAsia="ru-RU"/>
              </w:rPr>
              <w:lastRenderedPageBreak/>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из них (гр.15) </w:t>
            </w:r>
            <w:r w:rsidRPr="00220049">
              <w:rPr>
                <w:rFonts w:ascii="Times New Roman" w:eastAsia="Times New Roman" w:hAnsi="Times New Roman" w:cs="Times New Roman"/>
                <w:sz w:val="14"/>
                <w:szCs w:val="14"/>
                <w:lang w:eastAsia="ru-RU"/>
              </w:rPr>
              <w:lastRenderedPageBreak/>
              <w:t>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среднее профес-</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sz w:val="14"/>
                <w:szCs w:val="14"/>
                <w:lang w:eastAsia="ru-RU"/>
              </w:rPr>
              <w:lastRenderedPageBreak/>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из них (гр.17) </w:t>
            </w:r>
            <w:r w:rsidRPr="00220049">
              <w:rPr>
                <w:rFonts w:ascii="Times New Roman" w:eastAsia="Times New Roman" w:hAnsi="Times New Roman" w:cs="Times New Roman"/>
                <w:sz w:val="14"/>
                <w:szCs w:val="14"/>
                <w:lang w:eastAsia="ru-RU"/>
              </w:rPr>
              <w:lastRenderedPageBreak/>
              <w:t>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начальное профес-</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sz w:val="14"/>
                <w:szCs w:val="14"/>
                <w:lang w:eastAsia="ru-RU"/>
              </w:rPr>
              <w:lastRenderedPageBreak/>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среднее (полное</w:t>
            </w:r>
            <w:r w:rsidRPr="00220049">
              <w:rPr>
                <w:rFonts w:ascii="Times New Roman" w:eastAsia="Times New Roman" w:hAnsi="Times New Roman" w:cs="Times New Roman"/>
                <w:sz w:val="14"/>
                <w:szCs w:val="14"/>
                <w:lang w:eastAsia="ru-RU"/>
              </w:rPr>
              <w:lastRenderedPageBreak/>
              <w:t>)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менее 2 </w:t>
            </w:r>
            <w:r w:rsidRPr="00220049">
              <w:rPr>
                <w:rFonts w:ascii="Times New Roman" w:eastAsia="Times New Roman" w:hAnsi="Times New Roman" w:cs="Times New Roman"/>
                <w:sz w:val="14"/>
                <w:szCs w:val="14"/>
                <w:lang w:eastAsia="ru-RU"/>
              </w:rPr>
              <w:lastRenderedPageBreak/>
              <w:t>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от 2 </w:t>
            </w:r>
            <w:r w:rsidRPr="00220049">
              <w:rPr>
                <w:rFonts w:ascii="Times New Roman" w:eastAsia="Times New Roman" w:hAnsi="Times New Roman" w:cs="Times New Roman"/>
                <w:sz w:val="14"/>
                <w:szCs w:val="14"/>
                <w:lang w:eastAsia="ru-RU"/>
              </w:rPr>
              <w:lastRenderedPageBreak/>
              <w:t>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от 5 </w:t>
            </w:r>
            <w:r w:rsidRPr="00220049">
              <w:rPr>
                <w:rFonts w:ascii="Times New Roman" w:eastAsia="Times New Roman" w:hAnsi="Times New Roman" w:cs="Times New Roman"/>
                <w:sz w:val="14"/>
                <w:szCs w:val="14"/>
                <w:lang w:eastAsia="ru-RU"/>
              </w:rPr>
              <w:lastRenderedPageBreak/>
              <w:t>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от 10 </w:t>
            </w:r>
            <w:r w:rsidRPr="00220049">
              <w:rPr>
                <w:rFonts w:ascii="Times New Roman" w:eastAsia="Times New Roman" w:hAnsi="Times New Roman" w:cs="Times New Roman"/>
                <w:sz w:val="14"/>
                <w:szCs w:val="14"/>
                <w:lang w:eastAsia="ru-RU"/>
              </w:rPr>
              <w:lastRenderedPageBreak/>
              <w:t>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20 лет и </w:t>
            </w:r>
            <w:r w:rsidRPr="00220049">
              <w:rPr>
                <w:rFonts w:ascii="Times New Roman" w:eastAsia="Times New Roman" w:hAnsi="Times New Roman" w:cs="Times New Roman"/>
                <w:sz w:val="14"/>
                <w:szCs w:val="14"/>
                <w:lang w:eastAsia="ru-RU"/>
              </w:rPr>
              <w:lastRenderedPageBreak/>
              <w:t>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моложе 25 </w:t>
            </w:r>
            <w:r w:rsidRPr="00220049">
              <w:rPr>
                <w:rFonts w:ascii="Times New Roman" w:eastAsia="Times New Roman" w:hAnsi="Times New Roman" w:cs="Times New Roman"/>
                <w:sz w:val="14"/>
                <w:szCs w:val="14"/>
                <w:lang w:eastAsia="ru-RU"/>
              </w:rPr>
              <w:lastRenderedPageBreak/>
              <w:t>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25-35 </w:t>
            </w:r>
            <w:r w:rsidRPr="00220049">
              <w:rPr>
                <w:rFonts w:ascii="Times New Roman" w:eastAsia="Times New Roman" w:hAnsi="Times New Roman" w:cs="Times New Roman"/>
                <w:sz w:val="14"/>
                <w:szCs w:val="14"/>
                <w:lang w:eastAsia="ru-RU"/>
              </w:rPr>
              <w:lastRenderedPageBreak/>
              <w:t>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35 лет и </w:t>
            </w:r>
            <w:r w:rsidRPr="00220049">
              <w:rPr>
                <w:rFonts w:ascii="Times New Roman" w:eastAsia="Times New Roman" w:hAnsi="Times New Roman" w:cs="Times New Roman"/>
                <w:sz w:val="14"/>
                <w:szCs w:val="14"/>
                <w:lang w:eastAsia="ru-RU"/>
              </w:rPr>
              <w:lastRenderedPageBreak/>
              <w:t>старше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из них. (из </w:t>
            </w:r>
            <w:r w:rsidRPr="00220049">
              <w:rPr>
                <w:rFonts w:ascii="Times New Roman" w:eastAsia="Times New Roman" w:hAnsi="Times New Roman" w:cs="Times New Roman"/>
                <w:sz w:val="14"/>
                <w:szCs w:val="14"/>
                <w:lang w:eastAsia="ru-RU"/>
              </w:rPr>
              <w:lastRenderedPageBreak/>
              <w:t>гр.28) пенсио-неров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из них (из гр.29) </w:t>
            </w:r>
            <w:r w:rsidRPr="00220049">
              <w:rPr>
                <w:rFonts w:ascii="Times New Roman" w:eastAsia="Times New Roman" w:hAnsi="Times New Roman" w:cs="Times New Roman"/>
                <w:sz w:val="14"/>
                <w:szCs w:val="14"/>
                <w:lang w:eastAsia="ru-RU"/>
              </w:rPr>
              <w:lastRenderedPageBreak/>
              <w:t>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2.7. Специальные (коррекционные) образовательные учреждения для обучающихся, воспитанников с ограниченными возможностями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92"/>
        <w:gridCol w:w="1564"/>
        <w:gridCol w:w="794"/>
        <w:gridCol w:w="1170"/>
        <w:gridCol w:w="1106"/>
        <w:gridCol w:w="974"/>
        <w:gridCol w:w="1003"/>
        <w:gridCol w:w="848"/>
        <w:gridCol w:w="1088"/>
        <w:gridCol w:w="988"/>
        <w:gridCol w:w="988"/>
        <w:gridCol w:w="988"/>
        <w:gridCol w:w="988"/>
        <w:gridCol w:w="698"/>
        <w:gridCol w:w="989"/>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7"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и учебно-вспомогательный персонал, работающий с 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40"/>
        <w:gridCol w:w="155"/>
        <w:gridCol w:w="131"/>
        <w:gridCol w:w="1091"/>
        <w:gridCol w:w="744"/>
        <w:gridCol w:w="856"/>
        <w:gridCol w:w="859"/>
        <w:gridCol w:w="856"/>
        <w:gridCol w:w="859"/>
        <w:gridCol w:w="938"/>
        <w:gridCol w:w="848"/>
        <w:gridCol w:w="690"/>
        <w:gridCol w:w="542"/>
        <w:gridCol w:w="542"/>
        <w:gridCol w:w="542"/>
        <w:gridCol w:w="677"/>
        <w:gridCol w:w="793"/>
        <w:gridCol w:w="542"/>
        <w:gridCol w:w="762"/>
        <w:gridCol w:w="800"/>
        <w:gridCol w:w="929"/>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294"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78"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стр.03 и 05):</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педагогический и учебно-вспомогательный персонал, работающий с </w:t>
            </w:r>
            <w:r w:rsidRPr="00220049">
              <w:rPr>
                <w:rFonts w:ascii="Times New Roman" w:eastAsia="Times New Roman" w:hAnsi="Times New Roman" w:cs="Times New Roman"/>
                <w:sz w:val="14"/>
                <w:szCs w:val="14"/>
                <w:lang w:eastAsia="ru-RU"/>
              </w:rPr>
              <w:lastRenderedPageBreak/>
              <w:t>дошкольными группами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Справка к разделу 2.7</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969"/>
      </w:tblGrid>
      <w:tr w:rsidR="00DD70CD" w:rsidRPr="00DD70CD" w:rsidTr="00DD70CD">
        <w:trPr>
          <w:trHeight w:val="15"/>
          <w:tblCellSpacing w:w="15" w:type="dxa"/>
        </w:trPr>
        <w:tc>
          <w:tcPr>
            <w:tcW w:w="720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2.8. Специальные учебно-воспитательные учреждения для детей и подростков с девиантным поведением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8"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2.9. Образовательные учреждения для детей-сирот и детей, оставшихся без попечения родителей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399"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2.9</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220049" w:rsidTr="00DD70CD">
        <w:trPr>
          <w:trHeight w:val="15"/>
          <w:tblCellSpacing w:w="15" w:type="dxa"/>
        </w:trPr>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2.10. Оздоровительные образовательные учреждения санаторного типа для детей, нуждающихся в длительном лечении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00"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2.10</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DD70CD" w:rsidTr="00DD70CD">
        <w:trPr>
          <w:trHeight w:val="15"/>
          <w:tblCellSpacing w:w="15" w:type="dxa"/>
        </w:trPr>
        <w:tc>
          <w:tcPr>
            <w:tcW w:w="720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(чел)</w:t>
            </w:r>
          </w:p>
        </w:tc>
      </w:tr>
    </w:tbl>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2.11. Образовательные учреждения для детей, нуждающихся в психолого-педагогической и медико-социальной помощи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
        <w:gridCol w:w="155"/>
        <w:gridCol w:w="1460"/>
        <w:gridCol w:w="797"/>
        <w:gridCol w:w="1175"/>
        <w:gridCol w:w="1109"/>
        <w:gridCol w:w="977"/>
        <w:gridCol w:w="1007"/>
        <w:gridCol w:w="850"/>
        <w:gridCol w:w="1093"/>
        <w:gridCol w:w="990"/>
        <w:gridCol w:w="990"/>
        <w:gridCol w:w="990"/>
        <w:gridCol w:w="990"/>
        <w:gridCol w:w="700"/>
        <w:gridCol w:w="99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6"/>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 xml:space="preserve">Код по </w:t>
            </w:r>
            <w:hyperlink r:id="rId401"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(из гр.3) имеющих</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работников (физические</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вакантных должностей</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гр.3) женщины</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занятость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внутреннее совмести-</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квалификацию</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внешние совместители</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лица)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неполную</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полную</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тельство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первой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второй категории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не имеют категории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продолжение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
        <w:gridCol w:w="139"/>
        <w:gridCol w:w="1235"/>
        <w:gridCol w:w="751"/>
        <w:gridCol w:w="867"/>
        <w:gridCol w:w="870"/>
        <w:gridCol w:w="867"/>
        <w:gridCol w:w="870"/>
        <w:gridCol w:w="950"/>
        <w:gridCol w:w="858"/>
        <w:gridCol w:w="697"/>
        <w:gridCol w:w="546"/>
        <w:gridCol w:w="546"/>
        <w:gridCol w:w="546"/>
        <w:gridCol w:w="684"/>
        <w:gridCol w:w="802"/>
        <w:gridCol w:w="546"/>
        <w:gridCol w:w="771"/>
        <w:gridCol w:w="810"/>
        <w:gridCol w:w="941"/>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образование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имеют стаж работы</w:t>
            </w:r>
          </w:p>
        </w:tc>
        <w:tc>
          <w:tcPr>
            <w:tcW w:w="554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общей численности работников (из гр.3) находятся в возрасте (число полных лет на отчетную дату)</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высшее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(гр.15) педаго-</w:t>
            </w:r>
            <w:r w:rsidRPr="00220049">
              <w:rPr>
                <w:rFonts w:ascii="Times New Roman" w:eastAsia="Times New Roman" w:hAnsi="Times New Roman" w:cs="Times New Roman"/>
                <w:sz w:val="14"/>
                <w:szCs w:val="14"/>
                <w:lang w:eastAsia="ru-RU"/>
              </w:rPr>
              <w:br/>
              <w:t>гическое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(гр.17) педаго-</w:t>
            </w:r>
            <w:r w:rsidRPr="00220049">
              <w:rPr>
                <w:rFonts w:ascii="Times New Roman" w:eastAsia="Times New Roman" w:hAnsi="Times New Roman" w:cs="Times New Roman"/>
                <w:sz w:val="14"/>
                <w:szCs w:val="14"/>
                <w:lang w:eastAsia="ru-RU"/>
              </w:rPr>
              <w:br/>
              <w:t>гическое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начальное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среднее (полное) общее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менее 2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2 до 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5 до 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 10 до 20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 лет и более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моложе 25 лет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25-35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 лет и старше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гр.28) пенсио-</w:t>
            </w:r>
            <w:r w:rsidRPr="00220049">
              <w:rPr>
                <w:rFonts w:ascii="Times New Roman" w:eastAsia="Times New Roman" w:hAnsi="Times New Roman" w:cs="Times New Roman"/>
                <w:sz w:val="14"/>
                <w:szCs w:val="14"/>
                <w:lang w:eastAsia="ru-RU"/>
              </w:rPr>
              <w:br/>
              <w:t>неров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(из гр.29) женщины</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r>
      <w:tr w:rsidR="00DD70CD" w:rsidRPr="00220049" w:rsidTr="00DD70CD">
        <w:trPr>
          <w:tblCellSpacing w:w="15" w:type="dxa"/>
        </w:trPr>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учреждений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педагогические </w:t>
            </w:r>
            <w:r w:rsidRPr="00220049">
              <w:rPr>
                <w:rFonts w:ascii="Times New Roman" w:eastAsia="Times New Roman" w:hAnsi="Times New Roman" w:cs="Times New Roman"/>
                <w:sz w:val="14"/>
                <w:szCs w:val="14"/>
                <w:lang w:eastAsia="ru-RU"/>
              </w:rPr>
              <w:lastRenderedPageBreak/>
              <w:t>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881"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 к разделу 1.11.</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954"/>
        <w:gridCol w:w="1324"/>
        <w:gridCol w:w="1339"/>
      </w:tblGrid>
      <w:tr w:rsidR="00DD70CD" w:rsidRPr="00220049" w:rsidTr="00DD70CD">
        <w:trPr>
          <w:trHeight w:val="15"/>
          <w:tblCellSpacing w:w="15" w:type="dxa"/>
        </w:trPr>
        <w:tc>
          <w:tcPr>
            <w:tcW w:w="7207"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Численность медицинских работников (сумма строк 09, 10)</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(07)</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врачи всех специальностей</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(08)</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r>
      <w:tr w:rsidR="00DD70CD" w:rsidRPr="00220049" w:rsidTr="00DD70CD">
        <w:trPr>
          <w:tblCellSpacing w:w="15" w:type="dxa"/>
        </w:trPr>
        <w:tc>
          <w:tcPr>
            <w:tcW w:w="7207"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медицинские сестры</w:t>
            </w:r>
          </w:p>
        </w:tc>
        <w:tc>
          <w:tcPr>
            <w:tcW w:w="92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(09)</w:t>
            </w:r>
          </w:p>
        </w:tc>
        <w:tc>
          <w:tcPr>
            <w:tcW w:w="1294" w:type="dxa"/>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20"/>
                <w:szCs w:val="20"/>
                <w:lang w:eastAsia="ru-RU"/>
              </w:rPr>
            </w:pPr>
            <w:r w:rsidRPr="00220049">
              <w:rPr>
                <w:rFonts w:ascii="Times New Roman" w:eastAsia="Times New Roman" w:hAnsi="Times New Roman" w:cs="Times New Roman"/>
                <w:sz w:val="20"/>
                <w:szCs w:val="20"/>
                <w:lang w:eastAsia="ru-RU"/>
              </w:rPr>
              <w:t>(чел)</w:t>
            </w: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Справка о численности работников (физических лиц)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6"/>
        <w:gridCol w:w="955"/>
        <w:gridCol w:w="1104"/>
        <w:gridCol w:w="1129"/>
        <w:gridCol w:w="1827"/>
        <w:gridCol w:w="1597"/>
        <w:gridCol w:w="1104"/>
        <w:gridCol w:w="1129"/>
        <w:gridCol w:w="1827"/>
        <w:gridCol w:w="1612"/>
      </w:tblGrid>
      <w:tr w:rsidR="00DD70CD" w:rsidRPr="00220049" w:rsidTr="00DD70CD">
        <w:trPr>
          <w:trHeight w:val="15"/>
          <w:tblCellSpacing w:w="15" w:type="dxa"/>
        </w:trPr>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7371" w:type="dxa"/>
            <w:gridSpan w:val="10"/>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02"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городских поселениях</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сельской местности</w:t>
            </w:r>
          </w:p>
        </w:tc>
      </w:tr>
      <w:tr w:rsidR="00DD70CD" w:rsidRPr="0022004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дефек-</w:t>
            </w:r>
            <w:r w:rsidRPr="00220049">
              <w:rPr>
                <w:rFonts w:ascii="Times New Roman" w:eastAsia="Times New Roman" w:hAnsi="Times New Roman" w:cs="Times New Roman"/>
                <w:sz w:val="14"/>
                <w:szCs w:val="14"/>
                <w:lang w:eastAsia="ru-RU"/>
              </w:rPr>
              <w:br/>
              <w:t>тологи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логопеды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специальных (коррекционных) образовательных учреждениях и классах для детей с ограниченными возможностями здоровья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дефек-</w:t>
            </w:r>
            <w:r w:rsidRPr="00220049">
              <w:rPr>
                <w:rFonts w:ascii="Times New Roman" w:eastAsia="Times New Roman" w:hAnsi="Times New Roman" w:cs="Times New Roman"/>
                <w:sz w:val="14"/>
                <w:szCs w:val="14"/>
                <w:lang w:eastAsia="ru-RU"/>
              </w:rPr>
              <w:br/>
              <w:t>тологи</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логопеды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специальных (коррекционных) образовательных учреждениях и классах для детей с ограниченными возможностями здоровья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(сумма строк 02-11)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 дошкольного и младшего 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Общеобразовательные </w:t>
            </w:r>
            <w:r w:rsidRPr="00220049">
              <w:rPr>
                <w:rFonts w:ascii="Times New Roman" w:eastAsia="Times New Roman" w:hAnsi="Times New Roman" w:cs="Times New Roman"/>
                <w:sz w:val="14"/>
                <w:szCs w:val="14"/>
                <w:lang w:eastAsia="ru-RU"/>
              </w:rPr>
              <w:lastRenderedPageBreak/>
              <w:t>учреждения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Общеобразовательные школы-интернаты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Кадетские школы и кадетские школы-интернаты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Общеобразовательные школы-интернаты с первоначальной летной подготовкой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Специальные (коррекционные) образовательные учреждения для детей 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детей-сирот и детей, оставшихся без попечения родителей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Справка о численности внешних совместителей</w:t>
      </w:r>
    </w:p>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(кроме приведенных в разделе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6"/>
        <w:gridCol w:w="955"/>
        <w:gridCol w:w="1104"/>
        <w:gridCol w:w="1129"/>
        <w:gridCol w:w="1827"/>
        <w:gridCol w:w="1597"/>
        <w:gridCol w:w="1104"/>
        <w:gridCol w:w="1129"/>
        <w:gridCol w:w="1827"/>
        <w:gridCol w:w="1612"/>
      </w:tblGrid>
      <w:tr w:rsidR="00DD70CD" w:rsidRPr="00220049" w:rsidTr="00DD70CD">
        <w:trPr>
          <w:trHeight w:val="15"/>
          <w:tblCellSpacing w:w="15" w:type="dxa"/>
        </w:trPr>
        <w:tc>
          <w:tcPr>
            <w:tcW w:w="295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7371" w:type="dxa"/>
            <w:gridSpan w:val="10"/>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03"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городских поселениях</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сельской местности</w:t>
            </w:r>
          </w:p>
        </w:tc>
      </w:tr>
      <w:tr w:rsidR="00DD70CD" w:rsidRPr="00220049" w:rsidTr="00DD70CD">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дефек-</w:t>
            </w:r>
            <w:r w:rsidRPr="00220049">
              <w:rPr>
                <w:rFonts w:ascii="Times New Roman" w:eastAsia="Times New Roman" w:hAnsi="Times New Roman" w:cs="Times New Roman"/>
                <w:sz w:val="14"/>
                <w:szCs w:val="14"/>
                <w:lang w:eastAsia="ru-RU"/>
              </w:rPr>
              <w:br/>
              <w:t>тологи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логопеды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специальных (коррекционных) образовательных учреждениях и классах для детей с ограниченными возможностями здоровья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дефек-</w:t>
            </w:r>
            <w:r w:rsidRPr="00220049">
              <w:rPr>
                <w:rFonts w:ascii="Times New Roman" w:eastAsia="Times New Roman" w:hAnsi="Times New Roman" w:cs="Times New Roman"/>
                <w:sz w:val="14"/>
                <w:szCs w:val="14"/>
                <w:lang w:eastAsia="ru-RU"/>
              </w:rPr>
              <w:br/>
              <w:t>тологи</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учителя-</w:t>
            </w:r>
            <w:r w:rsidRPr="00220049">
              <w:rPr>
                <w:rFonts w:ascii="Times New Roman" w:eastAsia="Times New Roman" w:hAnsi="Times New Roman" w:cs="Times New Roman"/>
                <w:sz w:val="14"/>
                <w:szCs w:val="14"/>
                <w:lang w:eastAsia="ru-RU"/>
              </w:rPr>
              <w:br/>
              <w:t>логопеды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работающий в специальных (коррекционных) образовательных учреждениях и классах для детей с ограниченными возможностями здоровья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педагогический персонал, получающий надбавки за работу с детьми с ограниченными возможностями здоровья, обучающимися в обычных классах</w:t>
            </w: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Всего (сумма строк 02-11)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 дошкольного и младшего 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Общеобразовательные учреждения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Общеобразовательные школы-интернаты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Кадетские школы и кадетские школы-интернаты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Общеобразовательные школы-интернаты с первоначальной летной подготовкой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Специальные (коррекционные) образовательные учреждения для детей с ОВЗ</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Специальные учебно-воспитательные учреждения для детей и подростков с девиантным поведением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детей-сирот и детей, оставшихся без попечения родителей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Оздоровительные образовательные учреждения санаторного типа для детей, нуждающихся в длительном лечении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Образовательные учреждения для детей, нуждающихся в психолого-педагогической и медико-социальной помощи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 N 83-РИК (сводная)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404"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83-РИК (сводная)</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405" w:history="1">
        <w:r w:rsidRPr="00DD70CD">
          <w:rPr>
            <w:rFonts w:ascii="Times New Roman" w:eastAsia="Times New Roman" w:hAnsi="Times New Roman" w:cs="Times New Roman"/>
            <w:color w:val="0000FF"/>
            <w:sz w:val="24"/>
            <w:szCs w:val="24"/>
            <w:u w:val="single"/>
            <w:lang w:eastAsia="ru-RU"/>
          </w:rPr>
          <w:t>форма N 83-РИК</w:t>
        </w:r>
      </w:hyperlink>
      <w:r w:rsidRPr="00DD70CD">
        <w:rPr>
          <w:rFonts w:ascii="Times New Roman" w:eastAsia="Times New Roman" w:hAnsi="Times New Roman" w:cs="Times New Roman"/>
          <w:sz w:val="24"/>
          <w:szCs w:val="24"/>
          <w:lang w:eastAsia="ru-RU"/>
        </w:rPr>
        <w:t>) государственных (муниципальных) и негосударственных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 средних музыкальных и художественных школ, в которых наряду со специальными преподаются и общеобразовательные предметы в объеме средней общеобразовательной школы);</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специальных (коррекционных) образовательных учреждений для обучающихся, воспитанников с ограниченными возможностями здоровья</w:t>
      </w:r>
      <w:r w:rsidRPr="00DD70CD">
        <w:rPr>
          <w:rFonts w:ascii="Times New Roman" w:eastAsia="Times New Roman" w:hAnsi="Times New Roman" w:cs="Times New Roman"/>
          <w:sz w:val="24"/>
          <w:szCs w:val="24"/>
          <w:lang w:eastAsia="ru-RU"/>
        </w:rPr>
        <w:t xml:space="preserve"> (специальных (коррекционных) начальных школ - детских садов; специальных (коррекционных) общеобразовательных школ; специальных (коррекционных) общеобразовательных школ-интернатов; специальных (коррекционных) образовательных учреждений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специальных учебно-воспитательных учреждений для детей и подростков с девиантным поведением</w:t>
      </w:r>
      <w:r w:rsidRPr="00DD70CD">
        <w:rPr>
          <w:rFonts w:ascii="Times New Roman" w:eastAsia="Times New Roman" w:hAnsi="Times New Roman" w:cs="Times New Roman"/>
          <w:sz w:val="24"/>
          <w:szCs w:val="24"/>
          <w:lang w:eastAsia="ru-RU"/>
        </w:rPr>
        <w:t xml:space="preserve"> (специальных общеобразовательных школ; специальных (коррекционных) общеобразовательных школ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детей-сирот и детей, оставшихся без попечения родителей</w:t>
      </w:r>
      <w:r w:rsidRPr="00DD70CD">
        <w:rPr>
          <w:rFonts w:ascii="Times New Roman" w:eastAsia="Times New Roman" w:hAnsi="Times New Roman" w:cs="Times New Roman"/>
          <w:sz w:val="24"/>
          <w:szCs w:val="24"/>
          <w:lang w:eastAsia="ru-RU"/>
        </w:rPr>
        <w:t xml:space="preserve">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детских домов-школ, школ-интернатов для детей-сирот и детей, оставшихся без попечения родителей; специальных (коррекционных) детских домов для детей-сирот и детей, оставшихся без попечения родителей, с ограниченными возможностями здоровья, где осуществляется учебный процесс в самом детском доме, т.е. дети не только проживают, но и учатся; специальных (коррекционных) школ-интернатов для детей-сирот и детей, оставшихся без попечения родителей, с ограниченными возможностями здоровья);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оздоровительных образовательных учреждений санаторного типа для детей, нуждающихся в длительном лечении</w:t>
      </w:r>
      <w:r w:rsidRPr="00DD70CD">
        <w:rPr>
          <w:rFonts w:ascii="Times New Roman" w:eastAsia="Times New Roman" w:hAnsi="Times New Roman" w:cs="Times New Roman"/>
          <w:sz w:val="24"/>
          <w:szCs w:val="24"/>
          <w:lang w:eastAsia="ru-RU"/>
        </w:rPr>
        <w:t xml:space="preserve"> (санаторных школ-интернатов, санаторно-лесных школ, санаторных детских домов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нуждающихся в психолого-педагогической и медико-социальной помощи</w:t>
      </w:r>
      <w:r w:rsidRPr="00DD70CD">
        <w:rPr>
          <w:rFonts w:ascii="Times New Roman" w:eastAsia="Times New Roman" w:hAnsi="Times New Roman" w:cs="Times New Roman"/>
          <w:sz w:val="24"/>
          <w:szCs w:val="24"/>
          <w:lang w:eastAsia="ru-RU"/>
        </w:rPr>
        <w:t xml:space="preserve">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Вечернее (сменное) общеобразовательное учреждение в</w:t>
      </w:r>
      <w:r w:rsidRPr="00DD70CD">
        <w:rPr>
          <w:rFonts w:ascii="Times New Roman" w:eastAsia="Times New Roman" w:hAnsi="Times New Roman" w:cs="Times New Roman"/>
          <w:sz w:val="24"/>
          <w:szCs w:val="24"/>
          <w:lang w:eastAsia="ru-RU"/>
        </w:rPr>
        <w:t xml:space="preserve"> </w:t>
      </w:r>
      <w:hyperlink r:id="rId406" w:history="1">
        <w:r w:rsidRPr="00DD70CD">
          <w:rPr>
            <w:rFonts w:ascii="Times New Roman" w:eastAsia="Times New Roman" w:hAnsi="Times New Roman" w:cs="Times New Roman"/>
            <w:color w:val="0000FF"/>
            <w:sz w:val="24"/>
            <w:szCs w:val="24"/>
            <w:u w:val="single"/>
            <w:lang w:eastAsia="ru-RU"/>
          </w:rPr>
          <w:t>отчет N 83-РИК (сводная)</w:t>
        </w:r>
      </w:hyperlink>
      <w:r w:rsidRPr="00DD70CD">
        <w:rPr>
          <w:rFonts w:ascii="Times New Roman" w:eastAsia="Times New Roman" w:hAnsi="Times New Roman" w:cs="Times New Roman"/>
          <w:sz w:val="24"/>
          <w:szCs w:val="24"/>
          <w:lang w:eastAsia="ru-RU"/>
        </w:rPr>
        <w:t xml:space="preserve"> не </w:t>
      </w:r>
      <w:r w:rsidRPr="00DD70CD">
        <w:rPr>
          <w:rFonts w:ascii="Times New Roman" w:eastAsia="Times New Roman" w:hAnsi="Times New Roman" w:cs="Times New Roman"/>
          <w:b/>
          <w:bCs/>
          <w:sz w:val="24"/>
          <w:szCs w:val="24"/>
          <w:lang w:eastAsia="ru-RU"/>
        </w:rPr>
        <w:t>включается.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При заполнении бланка особое внимание необходимо обратить на то, что при определении типа образовательного учреждения следует руководствоваться типовыми положениями, утвержденными постановлениями Правительства Российской Федерации, которыми устанавливается тип образовательного учреждения.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407"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408"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409"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Сведения о численности и составе работников учреждений, в городских поселениях</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1.1. Общие сведения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1.1 показываются сведения о работниках по всем типам и видам учреждений, реализующих программы общего образования, расположенных в городских поселениях. По ряду основных показателей значение в разделе 1.1 должно равняться сумме этих же значений в разделах 1.2, 1.3, 1.4, 1.5, 1.6, 1.7, 1.8, 1.9, 1.10 и 1.11. Это касается всех работников, руководящих работников, педагогических работников, учителей, учебно-вспомогательного персонала и обслуживающего персонала.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07), учебно-вспомогательный (строка 38) и обслуживающий (строка 40)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02 показываются руководящие работники - это директор (строка 03), заместители директора (строка 04), главный бухгалтер (строка 05) и другие руководящие работники (например, завуч) (строка 06).</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В строке 07 отражаются все педагогические работники, работающие в учреждениях (учителя (строка 08), учителя-логопеды (строка 29), мастера производственного обучения (строка 30), педагоги-психологи (строка 31), социальные педагоги (строка 32), воспитатели (строка 33), </w:t>
      </w:r>
      <w:r w:rsidRPr="00DD70CD">
        <w:rPr>
          <w:rFonts w:ascii="Times New Roman" w:eastAsia="Times New Roman" w:hAnsi="Times New Roman" w:cs="Times New Roman"/>
          <w:sz w:val="24"/>
          <w:szCs w:val="24"/>
          <w:lang w:eastAsia="ru-RU"/>
        </w:rPr>
        <w:lastRenderedPageBreak/>
        <w:t>тьюторы (строка 34)). Если по какой-либо причине педагогического работника невозможно отнести ни к одной из перечисленных групп, то его показывают в строке 35 - другие педагогические работники.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об учителях показываются в строках 09-28 (учителя 1-4 и подготовительных классов, русского языка и литературы,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прочих предметов).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36 необходимо показать педагогический персонал, работающий в специальных (коррекционных) классах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36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37 отражается педагогический персонал, получающий надбавки за работу с детьми с ограниченными возможностями здоровья, которые обучаются в обычных классах.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Педагогический и учебно-вспомогательный персонал, работающий с дошкольными группами, необходимо отдельно показать в строке 39.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Сведения о работнике показываются единожды и только по той строке, которая соответствует основному месту работы этого работника</w:t>
      </w:r>
      <w:r w:rsidRPr="00DD70CD">
        <w:rPr>
          <w:rFonts w:ascii="Times New Roman" w:eastAsia="Times New Roman" w:hAnsi="Times New Roman" w:cs="Times New Roman"/>
          <w:sz w:val="24"/>
          <w:szCs w:val="24"/>
          <w:lang w:eastAsia="ru-RU"/>
        </w:rPr>
        <w:t xml:space="preserve"> (например, если директор (или заместитель директора) преподает какой-либо предмет, то он показывается в строке 03 (или 04), а как внутренний совместитель он показывается в графе 8). Предмет, по которому происходит внутреннее совместительство, в отчете </w:t>
      </w:r>
      <w:r w:rsidRPr="00DD70CD">
        <w:rPr>
          <w:rFonts w:ascii="Times New Roman" w:eastAsia="Times New Roman" w:hAnsi="Times New Roman" w:cs="Times New Roman"/>
          <w:b/>
          <w:bCs/>
          <w:sz w:val="24"/>
          <w:szCs w:val="24"/>
          <w:lang w:eastAsia="ru-RU"/>
        </w:rPr>
        <w:t>не отражается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То же касается преподавателей, ведущих несколько предметов. Они показываются по основной дисциплине (например, учитель математики имеет внутреннее совместительство по физике: он показывается по строке математики (строка 13) в графе 3 - по основной дисциплине и графе 8 - как факт, что имеет внутреннее совместительство (физика, как преподаваемый предмет, не отражается).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графе 4 показывается число вакантных должностей. Общее число вакантных должностей (строка 01) по всему учреждению складывается из вакантных должностей по строкам: строка 02 (руководящие работники) + строка 07 (педагогические работники) + строка 38 (учебно-вспомогательный персонал) + строка 40 (обслуживающий персонал).</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Если работник имеет неполную занятость, то его необходимо показать по графе 6, если полную - в 7 графе. Численность работников, имеющих неполную и полную занятость, должна быть равна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квалификации работников составляются на основе приказов о присвоении квалификации как в самом учреждении, так и в органе управления, в чьем подчинении находится отчитывающееся учреждение. Сумма граф по квалификационным категориям работников (высшей, первой, второй и не имеющих категорий) должна равняться общей численности работников (по графе 3).</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помимо общей численности работников (по графе 3) в графе 13 необходимо показать всех внешних совместителей, работающих в данных учреждениях, в том числе женщин (в графе 14).</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графах 15-20 показывается уровень образования работников. Общая численность работников (графа 3) складывается из численности работников, имеющих образование: графа 15 (высшее профессиональное) + графа 17 (среднее профессиональное) + графа 19 (начальное профессиональное) + графа 20 (среднее (полное) общее) + образование ниже среднего (полного) общего (не выделяется в отдельной графе, но в графу 3 включается). Поэтому значение графы 3 больше или равно сумме граф 15 + 17 + 19 + 20 (больше на число работников с образованием ниже среднего (полного) общего).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о стаже работы заполняются в графах 21-25.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возрасте работников учреждений, реализующих программы общего образования, показываются в графах 26-30.</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28 из общей численности работников (графа 3) показывается численность работников, имеющих на отчетную дату 35 полных лет и более. В графе 29 показывается численность работающих пенсионеров (из графы 28). В графе 30 - из числа пенсионеров (из графы 29) показывается численность женщин.</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справке (строки 41-44) </w:t>
      </w:r>
      <w:r w:rsidRPr="00DD70CD">
        <w:rPr>
          <w:rFonts w:ascii="Times New Roman" w:eastAsia="Times New Roman" w:hAnsi="Times New Roman" w:cs="Times New Roman"/>
          <w:b/>
          <w:bCs/>
          <w:sz w:val="24"/>
          <w:szCs w:val="24"/>
          <w:lang w:eastAsia="ru-RU"/>
        </w:rPr>
        <w:t>кроме</w:t>
      </w:r>
      <w:r w:rsidRPr="00DD70CD">
        <w:rPr>
          <w:rFonts w:ascii="Times New Roman" w:eastAsia="Times New Roman" w:hAnsi="Times New Roman" w:cs="Times New Roman"/>
          <w:sz w:val="24"/>
          <w:szCs w:val="24"/>
          <w:lang w:eastAsia="ru-RU"/>
        </w:rPr>
        <w:t xml:space="preserve"> </w:t>
      </w:r>
      <w:r w:rsidRPr="00DD70CD">
        <w:rPr>
          <w:rFonts w:ascii="Times New Roman" w:eastAsia="Times New Roman" w:hAnsi="Times New Roman" w:cs="Times New Roman"/>
          <w:b/>
          <w:bCs/>
          <w:sz w:val="24"/>
          <w:szCs w:val="24"/>
          <w:lang w:eastAsia="ru-RU"/>
        </w:rPr>
        <w:t>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строке 45 из общей численности учителей (из строки 08) показывается численность учителей в возрасте до 30 лет (29 лет включительно).</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46 из общей численности руководящих работников (из строки 02) показывается численность руководителей, прошедших в течение последних трех лет повышение квалификации и (или) профессиональную переподготовку.</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При заполнении данных по разделам работники учреждений распределяются по типам образовательных учреждений, где они работают.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При определении типа образовательного учреждения предпочтение отдается образовательным учреждениям для детей-сирот и детей, оставшихся без попечения родителей (раздел 1.9).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по учреждению любого типа (например, кадетская школа или общеобразовательная школа-интернат), имеющему статус образовательного учреждения для детей-сирот и детей, оставшихся без попечения родителей, заполняются по разделу 1.9, а не по разделам 1.4 или 1.5.</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1.2. Образовательные учреждения для детей дошкольного и младшего школьного возраста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образовательных учреждений для детей дошкольного и младшего школьного возраста.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06) и обслуживающий (строка 08)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необходимо показать педагогический персонал, работающий в специальных (коррекционных) классах и группах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05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Педагогический и учебно-вспомогательный персонал, работающий с дошкольными группами, необходимо отдельно показать в строке 07.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1.3. Общеобразовательные учреждения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 разделе показываются сведения о работниках общеобразовательных учреждений (начальных, основных, средних, средних с углубленным изучением отдельных предметов, гимназий, лицеев). Информация о работниках школ-интернатов не входит в раздел 1.3 (они выделены в разделе 1.4).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06) и обслуживающий (строка 08)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необходимо показать педагогический персонал, работающий в специальных (коррекционных) классах и группах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05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Педагогический и учебно-вспомогательный персонал, работающий с дошкольными группами, необходимо отдельно показать в строке 07</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справке (строки 09-11)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1.4. Общеобразовательные школы-интернаты</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общеобразовательных школ-интернатов (начальных, основных, средних, средних с углубленным изучением отдельных предметов, гимназий-интернатов, лицеев-интернатов).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строке 01 показываются сведения обо всех работниках учреждений, реализующих программы общего образования, которые </w:t>
      </w:r>
      <w:r w:rsidRPr="00DD70CD">
        <w:rPr>
          <w:rFonts w:ascii="Times New Roman" w:eastAsia="Times New Roman" w:hAnsi="Times New Roman" w:cs="Times New Roman"/>
          <w:sz w:val="24"/>
          <w:szCs w:val="24"/>
          <w:lang w:eastAsia="ru-RU"/>
        </w:rPr>
        <w:lastRenderedPageBreak/>
        <w:t>подразделяются на руководящих работников (строка 02), педагогических работников (строка 03), учебно-вспомогательный (строка 06) и обслуживающий (строка 08)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05 необходимо показать педагогический персонал, работающий в специальных (коррекционных) классах и группах для детей с ограниченными возможностями здоровья. Если учреждение, реализующее программы общего образования, является специальным (коррекционным) образовательным учреждением для обучающихся, воспитанников с ограниченными возможностями здоровья, то весь педагогический персонал также показывается в строке 05 (за исключением тех случаев, когда в учреждении обучаются приходящие здоровые дети).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Педагогический и учебно-вспомогательный персонал, работающий с дошкольными группами, необходимо отдельно показать в строке 07.</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1.5. Кадетские школы и кадетские школы-интернаты</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кадетских школ и кадетских школ-интернатов.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1.6. Общеобразовательные школы-интернаты с первоначальной летной подготовкой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строке 01 показываются сведения обо всех работниках учреждений, реализующих программы общего образования, которые </w:t>
      </w:r>
      <w:r w:rsidRPr="00DD70CD">
        <w:rPr>
          <w:rFonts w:ascii="Times New Roman" w:eastAsia="Times New Roman" w:hAnsi="Times New Roman" w:cs="Times New Roman"/>
          <w:sz w:val="24"/>
          <w:szCs w:val="24"/>
          <w:lang w:eastAsia="ru-RU"/>
        </w:rPr>
        <w:lastRenderedPageBreak/>
        <w:t>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1.7. Специальные (коррекционные) образовательные учреждения для обучающихся, воспитанников с ограниченными возможностями здоровья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специальных (коррекционных) образовательных учреждений для обучающихся, воспитанников с ограниченными возможностями здоровья (специальных (коррекционных) начальных школ - детских садов; специальных (коррекционных) общеобразовательных школ; специальных (коррекционных) общеобразовательных школ-интернатов; специальных (коррекционных) образовательных учреждений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для умственно отсталых и других детей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реализующего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07)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Педагогический и учебно-вспомогательный персонал, работающий с дошкольными группами, необходимо отдельно показать в строке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справке (строки 08-10)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1.8. Специальные учебно-воспитательные учреждения для детей и подростков с девиантным поведением</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разделе показываются сведения о работниках специальных учебно-воспитательных учреждений для детей и подростков с девиантным </w:t>
      </w:r>
      <w:r w:rsidRPr="00DD70CD">
        <w:rPr>
          <w:rFonts w:ascii="Times New Roman" w:eastAsia="Times New Roman" w:hAnsi="Times New Roman" w:cs="Times New Roman"/>
          <w:sz w:val="24"/>
          <w:szCs w:val="24"/>
          <w:lang w:eastAsia="ru-RU"/>
        </w:rPr>
        <w:lastRenderedPageBreak/>
        <w:t>поведением (специальных общеобразовательных школ; специальных (коррекционных) общеобразовательных школ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1.9. Образовательные учреждения для детей-сирот и детей, оставшихся без попечения родителей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образовательных учреждений для детей-сирот и детей, оставшихся без попечения родителей (детских домов (для детей школьного и смешанного возрастов), где осуществляется учебный процесс в самом детском доме, т.е. дети не только проживают, но и учатся; детских домов-школ; школ-интернатов для детей-сирот и детей, оставшихся без попечения родителей; специальных (коррекционных) детских домов для детей-сирот и детей, оставшихся без попечения родителей, с ограниченными возможностями здоровья, где осуществляется учебный процесс в самом детском доме, т.е. дети не только проживают, но и учатся; специальных (коррекционных) школ-интернатов для детей-сирот и детей, оставшихся без попечения родителей,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учреждений, реализующих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справке (строки 07-09)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не показываются.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lastRenderedPageBreak/>
        <w:t>Раздел 1.10. Оздоровительные образовательные учреждения санаторного типа для детей, нуждающихся в длительном лечении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оздоровительных образовательных учреждений санаторного типа для детей, нуждающихся в длительном лечении (санаторных школ-интернатов, санаторно-лесных школ, санаторных детских домов для детей-сирот и детей, оставшихся без попечения родителей, где осуществляется учебный процесс в самом детском доме, т.е. дети не только проживают, но и учатся).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учреждения, реализующего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справке (строки 07-09)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D70CD">
        <w:rPr>
          <w:rFonts w:ascii="Times New Roman" w:eastAsia="Times New Roman" w:hAnsi="Times New Roman" w:cs="Times New Roman"/>
          <w:b/>
          <w:bCs/>
          <w:sz w:val="20"/>
          <w:szCs w:val="20"/>
          <w:lang w:eastAsia="ru-RU"/>
        </w:rPr>
        <w:t>Раздел 1.11. Образовательные учреждения для детей, нуждающихся в психолого-педагогической и медико-социальной помощи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показываются сведения о работниках образовательных учреждений для детей, нуждающихся в психолого-педагогической и медико-социальной помощи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показываются сведения обо всех работниках учреждения, реализующего программы общего образования, которые подразделяются на руководящих работников (строка 02), педагогических работников (строка 03), учебно-вспомогательный (строка 05) и обслуживающий (строка 06) персонал.</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03 отражаются все педагогические работники, работающие в учреждениях, учителя (строка 04).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справке (строки 07-09) </w:t>
      </w:r>
      <w:r w:rsidRPr="00DD70CD">
        <w:rPr>
          <w:rFonts w:ascii="Times New Roman" w:eastAsia="Times New Roman" w:hAnsi="Times New Roman" w:cs="Times New Roman"/>
          <w:b/>
          <w:bCs/>
          <w:sz w:val="24"/>
          <w:szCs w:val="24"/>
          <w:lang w:eastAsia="ru-RU"/>
        </w:rPr>
        <w:t>кроме того</w:t>
      </w:r>
      <w:r w:rsidRPr="00DD70CD">
        <w:rPr>
          <w:rFonts w:ascii="Times New Roman" w:eastAsia="Times New Roman" w:hAnsi="Times New Roman" w:cs="Times New Roman"/>
          <w:sz w:val="24"/>
          <w:szCs w:val="24"/>
          <w:lang w:eastAsia="ru-RU"/>
        </w:rPr>
        <w:t xml:space="preserve"> показываются все медицинские работники, работающие в учреждении (как штатные работники, так и внешние совместители). В общей численности работников (строка 01) медицинские работники </w:t>
      </w:r>
      <w:r w:rsidRPr="00DD70CD">
        <w:rPr>
          <w:rFonts w:ascii="Times New Roman" w:eastAsia="Times New Roman" w:hAnsi="Times New Roman" w:cs="Times New Roman"/>
          <w:b/>
          <w:bCs/>
          <w:sz w:val="24"/>
          <w:szCs w:val="24"/>
          <w:lang w:eastAsia="ru-RU"/>
        </w:rPr>
        <w:t>не показываются</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Сведения о численности и составе работников учреждений, в сельской местности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формируется аналогично разделу 1, для всех типов учреждений, реализующих программы общего образования и расположенных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Справка о численности некоторых категорий работников (физических лиц)</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из общей численности работников (из строки 01 графы 3 разделов 1.1 и 2.1) показывается численность учителей-дефектологов; учителей-логопедов; педагогического персонала, работающего в специальных (коррекционных) образовательных учреждениях и в специальных (коррекционных) классах для детей с ограниченными возможностями здоровья (в образовательных учреждениях общего типа); педагогического персонала, получающего надбавки за работу с детьми с ограниченными возможностями здоровья, обучающимися в обычных классах по всем типам и видам учреждений, реализующих программы общего образования.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Справка о численности некоторых категорий внешних совместителей</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из общей численности внешних совместителей (из строки 01 графы 13 разделов 1.1 и 2.1), показанных "кроме того" к численности работников, выделяется численность внешних совместителей (кроме приведенных в разделе 3) учителей-дефектологов; учителей-логопедов; педагогического персонала, работающего в специальных (коррекционных) образовательных учреждениях и в специальных (коррекционных) классах для детей с ограниченными возможностями здоровья (в образовательных учреждениях общего типа); педагогического персонала, получающего надбавки за работу с детьми с ограниченными возможностями здоровья, обучающимися в обычных классах по всем типам и видам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lastRenderedPageBreak/>
        <w:t>Форма N ОШ-9 "Сведения о допрофессиональной и профессиональной подготовке обучающихся 8-11(12) классов в учреждении, реализующем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10"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411"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ДОПРОФЕССИОНАЛЬНОЙ И ПРОФЕССИОНАЛЬНОЙ ПОДГОТОВКЕ ОБУЧАЮЩИХСЯ 8-11 (12) КЛАССОВ В УЧРЕЖДЕНИИ, РЕАЛИЗУЮЩЕМ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(кроме вечерних (сменных) общеобразовательных учреждений)</w:t>
            </w:r>
            <w:r w:rsidRPr="00DD70CD">
              <w:rPr>
                <w:rFonts w:ascii="Times New Roman" w:eastAsia="Times New Roman" w:hAnsi="Times New Roman" w:cs="Times New Roman"/>
                <w:sz w:val="24"/>
                <w:szCs w:val="24"/>
                <w:lang w:eastAsia="ru-RU"/>
              </w:rPr>
              <w:br/>
              <w:t>по состоянию на 1 октября 20__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5"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587"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Форма N</w:t>
            </w:r>
            <w:r w:rsidRPr="00220049">
              <w:rPr>
                <w:rFonts w:ascii="Times New Roman" w:eastAsia="Times New Roman" w:hAnsi="Times New Roman" w:cs="Times New Roman"/>
                <w:sz w:val="14"/>
                <w:szCs w:val="14"/>
                <w:lang w:eastAsia="ru-RU"/>
              </w:rPr>
              <w:t xml:space="preserve"> </w:t>
            </w:r>
            <w:r w:rsidRPr="00220049">
              <w:rPr>
                <w:rFonts w:ascii="Times New Roman" w:eastAsia="Times New Roman" w:hAnsi="Times New Roman" w:cs="Times New Roman"/>
                <w:b/>
                <w:bCs/>
                <w:sz w:val="14"/>
                <w:szCs w:val="14"/>
                <w:lang w:eastAsia="ru-RU"/>
              </w:rPr>
              <w:t>ОШ-9</w:t>
            </w:r>
          </w:p>
        </w:tc>
      </w:tr>
      <w:tr w:rsidR="00DD70CD" w:rsidRPr="0022004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юридические лица - образовательные учреждения, реализующие программы общего образования:</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Приказ Росстата:</w:t>
            </w:r>
            <w:r w:rsidRPr="00220049">
              <w:rPr>
                <w:rFonts w:ascii="Times New Roman" w:eastAsia="Times New Roman" w:hAnsi="Times New Roman" w:cs="Times New Roman"/>
                <w:sz w:val="14"/>
                <w:szCs w:val="14"/>
                <w:lang w:eastAsia="ru-RU"/>
              </w:rPr>
              <w:br/>
              <w:t>Об утверждении формы</w:t>
            </w:r>
            <w:r w:rsidRPr="00220049">
              <w:rPr>
                <w:rFonts w:ascii="Times New Roman" w:eastAsia="Times New Roman" w:hAnsi="Times New Roman" w:cs="Times New Roman"/>
                <w:sz w:val="14"/>
                <w:szCs w:val="14"/>
                <w:lang w:eastAsia="ru-RU"/>
              </w:rPr>
              <w:br/>
              <w:t>от 27.08.2012 N 466</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органу местного самоуправления, органу исполнительной власти субъекта Российской Федерации, федеральному органу исполнительной власти, на которые возложены функции по управлению учреждениями, реализующими программы общего образования (по принадлежности)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 внесении изменений</w:t>
            </w:r>
            <w:r w:rsidRPr="00220049">
              <w:rPr>
                <w:rFonts w:ascii="Times New Roman" w:eastAsia="Times New Roman" w:hAnsi="Times New Roman" w:cs="Times New Roman"/>
                <w:sz w:val="14"/>
                <w:szCs w:val="14"/>
                <w:lang w:eastAsia="ru-RU"/>
              </w:rPr>
              <w:br/>
              <w:t>(при наличии)</w:t>
            </w:r>
            <w:r w:rsidRPr="00220049">
              <w:rPr>
                <w:rFonts w:ascii="Times New Roman" w:eastAsia="Times New Roman" w:hAnsi="Times New Roman" w:cs="Times New Roman"/>
                <w:sz w:val="14"/>
                <w:szCs w:val="14"/>
                <w:lang w:eastAsia="ru-RU"/>
              </w:rPr>
              <w:br/>
              <w:t>от __________ N ____</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sz w:val="14"/>
                <w:szCs w:val="14"/>
                <w:lang w:eastAsia="ru-RU"/>
              </w:rPr>
              <w:br/>
              <w:t>от __________ N ____</w:t>
            </w:r>
          </w:p>
        </w:tc>
      </w:tr>
      <w:tr w:rsidR="00DD70CD" w:rsidRPr="0022004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 раз в год</w:t>
            </w:r>
          </w:p>
        </w:tc>
      </w:tr>
      <w:tr w:rsidR="00DD70CD" w:rsidRPr="0022004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Код</w:t>
            </w:r>
          </w:p>
        </w:tc>
      </w:tr>
      <w:tr w:rsidR="00DD70CD" w:rsidRPr="0022004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формы</w:t>
            </w:r>
            <w:r w:rsidRPr="00220049">
              <w:rPr>
                <w:rFonts w:ascii="Times New Roman" w:eastAsia="Times New Roman" w:hAnsi="Times New Roman" w:cs="Times New Roman"/>
                <w:sz w:val="14"/>
                <w:szCs w:val="14"/>
                <w:lang w:eastAsia="ru-RU"/>
              </w:rPr>
              <w:br/>
              <w:t xml:space="preserve">по </w:t>
            </w:r>
            <w:hyperlink r:id="rId412" w:history="1">
              <w:r w:rsidRPr="00220049">
                <w:rPr>
                  <w:rFonts w:ascii="Times New Roman" w:eastAsia="Times New Roman" w:hAnsi="Times New Roman" w:cs="Times New Roman"/>
                  <w:color w:val="0000FF"/>
                  <w:sz w:val="14"/>
                  <w:szCs w:val="14"/>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отчитывающейся организации по </w:t>
            </w:r>
            <w:hyperlink r:id="rId413" w:history="1">
              <w:r w:rsidRPr="00220049">
                <w:rPr>
                  <w:rFonts w:ascii="Times New Roman" w:eastAsia="Times New Roman" w:hAnsi="Times New Roman" w:cs="Times New Roman"/>
                  <w:color w:val="0000FF"/>
                  <w:sz w:val="14"/>
                  <w:szCs w:val="14"/>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r>
      <w:tr w:rsidR="00DD70CD" w:rsidRPr="0022004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0609540</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Допрофессиональная и профессиональная подготовка обучающихся 8-11 (12) классов на 1 октября 20 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
        <w:gridCol w:w="262"/>
        <w:gridCol w:w="2954"/>
        <w:gridCol w:w="872"/>
        <w:gridCol w:w="1088"/>
        <w:gridCol w:w="1443"/>
        <w:gridCol w:w="1595"/>
        <w:gridCol w:w="1461"/>
        <w:gridCol w:w="1587"/>
        <w:gridCol w:w="1441"/>
        <w:gridCol w:w="1452"/>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25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7741" w:type="dxa"/>
            <w:gridSpan w:val="11"/>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14"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1034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учебных мастерских общеобразо-</w:t>
            </w:r>
            <w:r w:rsidRPr="00220049">
              <w:rPr>
                <w:rFonts w:ascii="Times New Roman" w:eastAsia="Times New Roman" w:hAnsi="Times New Roman" w:cs="Times New Roman"/>
                <w:sz w:val="14"/>
                <w:szCs w:val="14"/>
                <w:lang w:eastAsia="ru-RU"/>
              </w:rPr>
              <w:br/>
              <w:t>вательных учреждений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межшкольных учебных комбинатах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учебном цехе и участке предприятия, организации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школьной и межшкольной учебно-</w:t>
            </w:r>
            <w:r w:rsidRPr="00220049">
              <w:rPr>
                <w:rFonts w:ascii="Times New Roman" w:eastAsia="Times New Roman" w:hAnsi="Times New Roman" w:cs="Times New Roman"/>
                <w:sz w:val="14"/>
                <w:szCs w:val="14"/>
                <w:lang w:eastAsia="ru-RU"/>
              </w:rPr>
              <w:br/>
              <w:t>произ-</w:t>
            </w:r>
            <w:r w:rsidRPr="00220049">
              <w:rPr>
                <w:rFonts w:ascii="Times New Roman" w:eastAsia="Times New Roman" w:hAnsi="Times New Roman" w:cs="Times New Roman"/>
                <w:sz w:val="14"/>
                <w:szCs w:val="14"/>
                <w:lang w:eastAsia="ru-RU"/>
              </w:rPr>
              <w:br/>
              <w:t>водственной мастерской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w:t>
            </w:r>
            <w:r w:rsidRPr="00220049">
              <w:rPr>
                <w:rFonts w:ascii="Times New Roman" w:eastAsia="Times New Roman" w:hAnsi="Times New Roman" w:cs="Times New Roman"/>
                <w:sz w:val="14"/>
                <w:szCs w:val="14"/>
                <w:lang w:eastAsia="ru-RU"/>
              </w:rPr>
              <w:br/>
              <w:t>тельных учреждений начального профес-</w:t>
            </w:r>
            <w:r w:rsidRPr="00220049">
              <w:rPr>
                <w:rFonts w:ascii="Times New Roman" w:eastAsia="Times New Roman" w:hAnsi="Times New Roman" w:cs="Times New Roman"/>
                <w:sz w:val="14"/>
                <w:szCs w:val="14"/>
                <w:lang w:eastAsia="ru-RU"/>
              </w:rPr>
              <w:br/>
              <w:t>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w:t>
            </w:r>
            <w:r w:rsidRPr="00220049">
              <w:rPr>
                <w:rFonts w:ascii="Times New Roman" w:eastAsia="Times New Roman" w:hAnsi="Times New Roman" w:cs="Times New Roman"/>
                <w:sz w:val="14"/>
                <w:szCs w:val="14"/>
                <w:lang w:eastAsia="ru-RU"/>
              </w:rPr>
              <w:br/>
              <w:t>тельных учреждений среднего и высшего профессио-</w:t>
            </w:r>
            <w:r w:rsidRPr="00220049">
              <w:rPr>
                <w:rFonts w:ascii="Times New Roman" w:eastAsia="Times New Roman" w:hAnsi="Times New Roman" w:cs="Times New Roman"/>
                <w:sz w:val="14"/>
                <w:szCs w:val="14"/>
                <w:lang w:eastAsia="ru-RU"/>
              </w:rPr>
              <w:br/>
              <w:t>нального образования</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r>
      <w:tr w:rsidR="00DD70CD" w:rsidRPr="00220049" w:rsidTr="00DD70CD">
        <w:trPr>
          <w:tblCellSpacing w:w="15" w:type="dxa"/>
        </w:trPr>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обучающихся 8-11 (12) классов, проходящих допрофессиональную и профессиональную подготовку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обучающихся 10-11 (12) классов</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 (из стр.02) по профессиям: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4620"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об обучающихся 11 (12) классов, сдавших квалификационные экзамены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3"/>
        <w:gridCol w:w="1508"/>
        <w:gridCol w:w="1893"/>
      </w:tblGrid>
      <w:tr w:rsidR="00DD70CD" w:rsidRPr="00DD70CD" w:rsidTr="00DD70CD">
        <w:trPr>
          <w:trHeight w:val="15"/>
          <w:tblCellSpacing w:w="15" w:type="dxa"/>
        </w:trPr>
        <w:tc>
          <w:tcPr>
            <w:tcW w:w="683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Всего</w:t>
            </w: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Численность обучающихся 11 (12) классов, сдавших квалификационные экзамены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240"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Сведения о численности инвалидов, детей-инвалидов и обучающихся с ОВЗ* (на 1 октября 2012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8"/>
        <w:gridCol w:w="877"/>
        <w:gridCol w:w="1100"/>
        <w:gridCol w:w="1457"/>
        <w:gridCol w:w="1291"/>
        <w:gridCol w:w="1474"/>
        <w:gridCol w:w="1443"/>
        <w:gridCol w:w="1564"/>
        <w:gridCol w:w="1466"/>
      </w:tblGrid>
      <w:tr w:rsidR="00DD70CD" w:rsidRPr="00220049" w:rsidTr="00DD70CD">
        <w:trPr>
          <w:trHeight w:val="15"/>
          <w:tblCellSpacing w:w="15" w:type="dxa"/>
        </w:trPr>
        <w:tc>
          <w:tcPr>
            <w:tcW w:w="554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7741" w:type="dxa"/>
            <w:gridSpan w:val="9"/>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15"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997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r>
      <w:tr w:rsidR="00DD70CD" w:rsidRPr="00220049" w:rsidTr="00DD70CD">
        <w:trPr>
          <w:tblCellSpacing w:w="15" w:type="dxa"/>
        </w:trPr>
        <w:tc>
          <w:tcPr>
            <w:tcW w:w="55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учебных мастерских общеобразо-</w:t>
            </w:r>
            <w:r w:rsidRPr="00220049">
              <w:rPr>
                <w:rFonts w:ascii="Times New Roman" w:eastAsia="Times New Roman" w:hAnsi="Times New Roman" w:cs="Times New Roman"/>
                <w:sz w:val="14"/>
                <w:szCs w:val="14"/>
                <w:lang w:eastAsia="ru-RU"/>
              </w:rPr>
              <w:br/>
              <w:t>вательных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w:t>
            </w:r>
            <w:r w:rsidRPr="00220049">
              <w:rPr>
                <w:rFonts w:ascii="Times New Roman" w:eastAsia="Times New Roman" w:hAnsi="Times New Roman" w:cs="Times New Roman"/>
                <w:sz w:val="14"/>
                <w:szCs w:val="14"/>
                <w:lang w:eastAsia="ru-RU"/>
              </w:rPr>
              <w:br/>
              <w:t>школьных учебных комбина-</w:t>
            </w:r>
            <w:r w:rsidRPr="00220049">
              <w:rPr>
                <w:rFonts w:ascii="Times New Roman" w:eastAsia="Times New Roman" w:hAnsi="Times New Roman" w:cs="Times New Roman"/>
                <w:sz w:val="14"/>
                <w:szCs w:val="14"/>
                <w:lang w:eastAsia="ru-RU"/>
              </w:rPr>
              <w:br/>
              <w:t>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учебном цехе и участке предприятия, организации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школьной и межшколь-</w:t>
            </w:r>
            <w:r w:rsidRPr="00220049">
              <w:rPr>
                <w:rFonts w:ascii="Times New Roman" w:eastAsia="Times New Roman" w:hAnsi="Times New Roman" w:cs="Times New Roman"/>
                <w:sz w:val="14"/>
                <w:szCs w:val="14"/>
                <w:lang w:eastAsia="ru-RU"/>
              </w:rPr>
              <w:br/>
              <w:t>ной учебно-</w:t>
            </w:r>
            <w:r w:rsidRPr="00220049">
              <w:rPr>
                <w:rFonts w:ascii="Times New Roman" w:eastAsia="Times New Roman" w:hAnsi="Times New Roman" w:cs="Times New Roman"/>
                <w:sz w:val="14"/>
                <w:szCs w:val="14"/>
                <w:lang w:eastAsia="ru-RU"/>
              </w:rPr>
              <w:br/>
              <w:t>производст-</w:t>
            </w:r>
            <w:r w:rsidRPr="00220049">
              <w:rPr>
                <w:rFonts w:ascii="Times New Roman" w:eastAsia="Times New Roman" w:hAnsi="Times New Roman" w:cs="Times New Roman"/>
                <w:sz w:val="14"/>
                <w:szCs w:val="14"/>
                <w:lang w:eastAsia="ru-RU"/>
              </w:rPr>
              <w:br/>
              <w:t>венной мастерской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w:t>
            </w:r>
            <w:r w:rsidRPr="00220049">
              <w:rPr>
                <w:rFonts w:ascii="Times New Roman" w:eastAsia="Times New Roman" w:hAnsi="Times New Roman" w:cs="Times New Roman"/>
                <w:sz w:val="14"/>
                <w:szCs w:val="14"/>
                <w:lang w:eastAsia="ru-RU"/>
              </w:rPr>
              <w:br/>
              <w:t>тельных учреж-</w:t>
            </w:r>
            <w:r w:rsidRPr="00220049">
              <w:rPr>
                <w:rFonts w:ascii="Times New Roman" w:eastAsia="Times New Roman" w:hAnsi="Times New Roman" w:cs="Times New Roman"/>
                <w:sz w:val="14"/>
                <w:szCs w:val="14"/>
                <w:lang w:eastAsia="ru-RU"/>
              </w:rPr>
              <w:br/>
              <w:t>дений началь-</w:t>
            </w:r>
            <w:r w:rsidRPr="00220049">
              <w:rPr>
                <w:rFonts w:ascii="Times New Roman" w:eastAsia="Times New Roman" w:hAnsi="Times New Roman" w:cs="Times New Roman"/>
                <w:sz w:val="14"/>
                <w:szCs w:val="14"/>
                <w:lang w:eastAsia="ru-RU"/>
              </w:rPr>
              <w:br/>
              <w:t>ного профес-</w:t>
            </w:r>
            <w:r w:rsidRPr="00220049">
              <w:rPr>
                <w:rFonts w:ascii="Times New Roman" w:eastAsia="Times New Roman" w:hAnsi="Times New Roman" w:cs="Times New Roman"/>
                <w:sz w:val="14"/>
                <w:szCs w:val="14"/>
                <w:lang w:eastAsia="ru-RU"/>
              </w:rPr>
              <w:br/>
              <w:t>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w:t>
            </w:r>
            <w:r w:rsidRPr="00220049">
              <w:rPr>
                <w:rFonts w:ascii="Times New Roman" w:eastAsia="Times New Roman" w:hAnsi="Times New Roman" w:cs="Times New Roman"/>
                <w:sz w:val="14"/>
                <w:szCs w:val="14"/>
                <w:lang w:eastAsia="ru-RU"/>
              </w:rPr>
              <w:br/>
              <w:t>тельных учреждений среднего и высшего профессио-</w:t>
            </w:r>
            <w:r w:rsidRPr="00220049">
              <w:rPr>
                <w:rFonts w:ascii="Times New Roman" w:eastAsia="Times New Roman" w:hAnsi="Times New Roman" w:cs="Times New Roman"/>
                <w:sz w:val="14"/>
                <w:szCs w:val="14"/>
                <w:lang w:eastAsia="ru-RU"/>
              </w:rPr>
              <w:br/>
              <w:t>нального образования</w:t>
            </w:r>
          </w:p>
        </w:tc>
      </w:tr>
      <w:tr w:rsidR="00DD70CD" w:rsidRPr="00220049"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r>
      <w:tr w:rsidR="00DD70CD" w:rsidRPr="00220049" w:rsidTr="00DD70CD">
        <w:trPr>
          <w:tblCellSpacing w:w="15" w:type="dxa"/>
        </w:trPr>
        <w:tc>
          <w:tcPr>
            <w:tcW w:w="55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обучающихся 8-11 (12) классов, проходящих допрофессиональную и профессиональную подготовку:</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обучающиеся с ОВЗ</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инвалиды, дети-инвалиды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________________</w:t>
      </w:r>
      <w:r w:rsidRPr="00DD70CD">
        <w:rPr>
          <w:rFonts w:ascii="Times New Roman" w:eastAsia="Times New Roman" w:hAnsi="Times New Roman" w:cs="Times New Roman"/>
          <w:sz w:val="24"/>
          <w:szCs w:val="24"/>
          <w:lang w:eastAsia="ru-RU"/>
        </w:rPr>
        <w:br/>
        <w:t>     * ОВЗ - ограниченные возможности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416"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ОШ-9</w:t>
        </w:r>
      </w:hyperlink>
      <w:r w:rsidRPr="00DD70CD">
        <w:rPr>
          <w:rFonts w:ascii="Times New Roman" w:eastAsia="Times New Roman" w:hAnsi="Times New Roman" w:cs="Times New Roman"/>
          <w:sz w:val="24"/>
          <w:szCs w:val="24"/>
          <w:lang w:eastAsia="ru-RU"/>
        </w:rPr>
        <w:t xml:space="preserve"> предоставляется юридическими лицами - государственными и муниципальными образовательные учреждения, реализующими программы общего образования, по состоянию на 1 октября.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Вечернее (сменное) общеобразовательное учреждение и негосударственное образовательное учреждение </w:t>
      </w:r>
      <w:hyperlink r:id="rId417" w:history="1">
        <w:r w:rsidRPr="00DD70CD">
          <w:rPr>
            <w:rFonts w:ascii="Times New Roman" w:eastAsia="Times New Roman" w:hAnsi="Times New Roman" w:cs="Times New Roman"/>
            <w:color w:val="0000FF"/>
            <w:sz w:val="24"/>
            <w:szCs w:val="24"/>
            <w:u w:val="single"/>
            <w:lang w:eastAsia="ru-RU"/>
          </w:rPr>
          <w:t>отчет N ОШ-9</w:t>
        </w:r>
      </w:hyperlink>
      <w:r w:rsidRPr="00DD70CD">
        <w:rPr>
          <w:rFonts w:ascii="Times New Roman" w:eastAsia="Times New Roman" w:hAnsi="Times New Roman" w:cs="Times New Roman"/>
          <w:sz w:val="24"/>
          <w:szCs w:val="24"/>
          <w:lang w:eastAsia="ru-RU"/>
        </w:rPr>
        <w:t xml:space="preserve"> не предоставляют.</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418"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419"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420"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Заполненная форма предоставляется юридическим лицом учредителю -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(по принадлежности).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Допрофессиональная подготовка - это углубленная подготовка по одному из отраслевых направлений (области трудовой деятельности) или профильная (по уровню освоения близкая к конкретной профессии), которая осуществляется в основном за счет времени регионального и школьного компонентов базисного учебного плана.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технологическая подготовка, проводимая в рамках минимального содержания, в отчет не включается.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Указанные сведения заполняются на основании данных первичного учета образовательных учреждений для детей дошкольного и младшего школьного возраста, общеобразовательных учреждений (начальных, основных, средних, средних с углубленным изучением отдельных предметов, гимназий, лицеев), общеобразовательных школ-интернатов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 кадетских школ и кадетских школ-интернатов, 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Допрофессиональная и профессиональная подготовка обучающихся 8-12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01 раздела I показываются сведения об обучающихся 8-11 (12) классов, проходящих допрофессиональную и профессиональную подготовку, а в строке 02 - (из строки 01) об обучающихся 10-11 (12)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строках 03 и далее численность обучающихся 10-11 (12) классов распределяется по профессиям, по которым они проходят допрофессиональную и профессиональную подготовку. Наименование и коды профессий, по которым происходит обучение, должны основываться на Перечне профессий рабочих и должностей служащих для профессиональной подготовки учащихся общеобразовательных учреждений (письмо Минобразования РФ от 21 мая 2001 года N 511/13-13). Перечень является нормативным документом федерального уровня и составлен на основе </w:t>
      </w:r>
      <w:hyperlink r:id="rId421"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профессий рабочих, должностей служащих и тарифных разрядов</w:t>
        </w:r>
      </w:hyperlink>
      <w:r w:rsidRPr="00DD70CD">
        <w:rPr>
          <w:rFonts w:ascii="Times New Roman" w:eastAsia="Times New Roman" w:hAnsi="Times New Roman" w:cs="Times New Roman"/>
          <w:sz w:val="24"/>
          <w:szCs w:val="24"/>
          <w:lang w:eastAsia="ru-RU"/>
        </w:rPr>
        <w:t xml:space="preserve"> (</w:t>
      </w:r>
      <w:hyperlink r:id="rId422" w:history="1">
        <w:r w:rsidRPr="00DD70CD">
          <w:rPr>
            <w:rFonts w:ascii="Times New Roman" w:eastAsia="Times New Roman" w:hAnsi="Times New Roman" w:cs="Times New Roman"/>
            <w:color w:val="0000FF"/>
            <w:sz w:val="24"/>
            <w:szCs w:val="24"/>
            <w:u w:val="single"/>
            <w:lang w:eastAsia="ru-RU"/>
          </w:rPr>
          <w:t>ОКПДТР</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Данные графы 3 по строкам 01, 02 (численность обучающихся) должны быть равны или меньше аналогичных данных </w:t>
      </w:r>
      <w:hyperlink r:id="rId423" w:history="1">
        <w:r w:rsidRPr="00DD70CD">
          <w:rPr>
            <w:rFonts w:ascii="Times New Roman" w:eastAsia="Times New Roman" w:hAnsi="Times New Roman" w:cs="Times New Roman"/>
            <w:color w:val="0000FF"/>
            <w:sz w:val="24"/>
            <w:szCs w:val="24"/>
            <w:u w:val="single"/>
            <w:lang w:eastAsia="ru-RU"/>
          </w:rPr>
          <w:t>формы N ОШ-1</w:t>
        </w:r>
      </w:hyperlink>
      <w:r w:rsidRPr="00DD70CD">
        <w:rPr>
          <w:rFonts w:ascii="Times New Roman" w:eastAsia="Times New Roman" w:hAnsi="Times New Roman" w:cs="Times New Roman"/>
          <w:sz w:val="24"/>
          <w:szCs w:val="24"/>
          <w:lang w:eastAsia="ru-RU"/>
        </w:rPr>
        <w:t xml:space="preserve"> на начало текущего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Данные графы 3 по всем строкам должны быть равны сумме данных граф 4-9.</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Сведения об обучающихся 11 (12) классов, сдавших квалификационные экзамены</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графе 3 раздела 2 записываются наименования профессий и коды (по </w:t>
      </w:r>
      <w:hyperlink r:id="rId424" w:history="1">
        <w:r w:rsidRPr="00DD70CD">
          <w:rPr>
            <w:rFonts w:ascii="Times New Roman" w:eastAsia="Times New Roman" w:hAnsi="Times New Roman" w:cs="Times New Roman"/>
            <w:color w:val="0000FF"/>
            <w:sz w:val="24"/>
            <w:szCs w:val="24"/>
            <w:u w:val="single"/>
            <w:lang w:eastAsia="ru-RU"/>
          </w:rPr>
          <w:t>ОКПДТР</w:t>
        </w:r>
      </w:hyperlink>
      <w:r w:rsidRPr="00DD70CD">
        <w:rPr>
          <w:rFonts w:ascii="Times New Roman" w:eastAsia="Times New Roman" w:hAnsi="Times New Roman" w:cs="Times New Roman"/>
          <w:sz w:val="24"/>
          <w:szCs w:val="24"/>
          <w:lang w:eastAsia="ru-RU"/>
        </w:rPr>
        <w:t xml:space="preserve">), по которым обучающиеся сдали квалификационные экзамены, т.е. им выдано свидетельство о получении профессии (специальности) и присвоении разряда, класса, категории. Раздел заполняется по данным на конец </w:t>
      </w:r>
      <w:r w:rsidRPr="00DD70CD">
        <w:rPr>
          <w:rFonts w:ascii="Times New Roman" w:eastAsia="Times New Roman" w:hAnsi="Times New Roman" w:cs="Times New Roman"/>
          <w:sz w:val="24"/>
          <w:szCs w:val="24"/>
          <w:u w:val="single"/>
          <w:lang w:eastAsia="ru-RU"/>
        </w:rPr>
        <w:t>предыдущего</w:t>
      </w:r>
      <w:r w:rsidRPr="00DD70CD">
        <w:rPr>
          <w:rFonts w:ascii="Times New Roman" w:eastAsia="Times New Roman" w:hAnsi="Times New Roman" w:cs="Times New Roman"/>
          <w:sz w:val="24"/>
          <w:szCs w:val="24"/>
          <w:lang w:eastAsia="ru-RU"/>
        </w:rPr>
        <w:t xml:space="preserve">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Сведения о численности инвалидов, детей-инвалидов и обучающихся с ОВЗ</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Справка заполняется всеми образовательными учреждениями, в которых есть обучающиеся с ограниченными возможностями здоровья, дети-инвалиды и инвалиды, проходящие допрофессиональную и профессиональную 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Используемые в отчете понятия: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в отчет </w:t>
      </w:r>
      <w:r w:rsidRPr="00DD70CD">
        <w:rPr>
          <w:rFonts w:ascii="Times New Roman" w:eastAsia="Times New Roman" w:hAnsi="Times New Roman" w:cs="Times New Roman"/>
          <w:sz w:val="24"/>
          <w:szCs w:val="24"/>
          <w:u w:val="single"/>
          <w:lang w:eastAsia="ru-RU"/>
        </w:rPr>
        <w:t>не включаются</w:t>
      </w:r>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425"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426"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427"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обучающегося с ограниченными возможностями здоровья (ОВЗ) несколько видов заболеваний, он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обучающийся имеет ОВЗ и при этом является инвалидом, он показывается и в строке 01 и в строке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В строке 01 показывается численность обучающихся с ограниченными возможностями здоровья, проходящих допрофессиональную и профессиональную подготовку (из общего числа обучающихся 8-12 классов, из раздела 1 строки 01)</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строке 02 показывается численность обучающихся инвалидов и детей-инвалидов, проходящих допрофессиональную и профессиональную подготовку (из общего числа обучающихся 8-12 классов, из раздела 1 строки 01).</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Д-11 "Сведения о допрофессиональной и профессиональной подготовке обучающихся в образовательных учреждениях, реализующих программы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28"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429"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ДОПРОФЕССИОНАЛЬНОЙ И ПРОФЕССИОНАЛЬНОЙ ПОДГОТОВКЕ ОБУЧАЮЩИХСЯ В ОБРАЗОВАТЕЛЬНЫХ УЧРЕЖДЕНИЯХ, РЕАЛИЗУЮЩИХ ПРОГРАММЫ ОБЩЕГО ОБРАЗОВАНИЯ</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(без вечерних (сменных) общеобразовательных учреждений)</w:t>
            </w:r>
            <w:r w:rsidRPr="00DD70CD">
              <w:rPr>
                <w:rFonts w:ascii="Times New Roman" w:eastAsia="Times New Roman" w:hAnsi="Times New Roman" w:cs="Times New Roman"/>
                <w:sz w:val="24"/>
                <w:szCs w:val="24"/>
                <w:lang w:eastAsia="ru-RU"/>
              </w:rPr>
              <w:br/>
              <w:t>по состоянию на 1 октября 20___ года</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848"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185"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2587"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b/>
                <w:bCs/>
                <w:sz w:val="16"/>
                <w:szCs w:val="16"/>
                <w:lang w:eastAsia="ru-RU"/>
              </w:rPr>
              <w:t>Форма N Д-11</w:t>
            </w:r>
          </w:p>
        </w:tc>
      </w:tr>
      <w:tr w:rsidR="00DD70CD" w:rsidRPr="00220049"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орган местного самоуправления, осуществляющий управление в сфере образования, сводный отчет по муниципальному образованию:</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25 октября</w:t>
            </w: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Приказ Росстата:</w:t>
            </w:r>
            <w:r w:rsidRPr="00220049">
              <w:rPr>
                <w:rFonts w:ascii="Times New Roman" w:eastAsia="Times New Roman" w:hAnsi="Times New Roman" w:cs="Times New Roman"/>
                <w:sz w:val="16"/>
                <w:szCs w:val="16"/>
                <w:lang w:eastAsia="ru-RU"/>
              </w:rPr>
              <w:br/>
              <w:t>Об утверждении формы</w:t>
            </w:r>
            <w:r w:rsidRPr="00220049">
              <w:rPr>
                <w:rFonts w:ascii="Times New Roman" w:eastAsia="Times New Roman" w:hAnsi="Times New Roman" w:cs="Times New Roman"/>
                <w:sz w:val="16"/>
                <w:szCs w:val="16"/>
                <w:lang w:eastAsia="ru-RU"/>
              </w:rPr>
              <w:br/>
              <w:t>от 27.08.2012 N 466</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 xml:space="preserve">- органу исполнительной власти субъекта Российской Федерации, осуществляющему </w:t>
            </w:r>
            <w:r w:rsidRPr="00220049">
              <w:rPr>
                <w:rFonts w:ascii="Times New Roman" w:eastAsia="Times New Roman" w:hAnsi="Times New Roman" w:cs="Times New Roman"/>
                <w:sz w:val="16"/>
                <w:szCs w:val="16"/>
                <w:lang w:eastAsia="ru-RU"/>
              </w:rPr>
              <w:lastRenderedPageBreak/>
              <w:t>управление в сфере образования</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О внесении изменений</w:t>
            </w:r>
            <w:r w:rsidRPr="00220049">
              <w:rPr>
                <w:rFonts w:ascii="Times New Roman" w:eastAsia="Times New Roman" w:hAnsi="Times New Roman" w:cs="Times New Roman"/>
                <w:sz w:val="16"/>
                <w:szCs w:val="16"/>
                <w:lang w:eastAsia="ru-RU"/>
              </w:rPr>
              <w:br/>
            </w:r>
            <w:r w:rsidRPr="00220049">
              <w:rPr>
                <w:rFonts w:ascii="Times New Roman" w:eastAsia="Times New Roman" w:hAnsi="Times New Roman" w:cs="Times New Roman"/>
                <w:sz w:val="16"/>
                <w:szCs w:val="16"/>
                <w:lang w:eastAsia="ru-RU"/>
              </w:rPr>
              <w:lastRenderedPageBreak/>
              <w:t>(при наличии)</w:t>
            </w:r>
          </w:p>
        </w:tc>
      </w:tr>
      <w:tr w:rsidR="00DD70CD" w:rsidRPr="00220049" w:rsidTr="00DD70CD">
        <w:trPr>
          <w:tblCellSpacing w:w="15" w:type="dxa"/>
        </w:trPr>
        <w:tc>
          <w:tcPr>
            <w:tcW w:w="7392"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lastRenderedPageBreak/>
              <w:t>орган исполнительной власти субъекта Российской Федерации, осуществляющий управление в сфере образования, сводный отчет по субъекту Российской Федерации: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15 ноября</w:t>
            </w: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от __________ N ____</w:t>
            </w:r>
            <w:r w:rsidRPr="00220049">
              <w:rPr>
                <w:rFonts w:ascii="Times New Roman" w:eastAsia="Times New Roman" w:hAnsi="Times New Roman" w:cs="Times New Roman"/>
                <w:sz w:val="16"/>
                <w:szCs w:val="16"/>
                <w:lang w:eastAsia="ru-RU"/>
              </w:rPr>
              <w:br/>
            </w:r>
            <w:r w:rsidRPr="00220049">
              <w:rPr>
                <w:rFonts w:ascii="Times New Roman" w:eastAsia="Times New Roman" w:hAnsi="Times New Roman" w:cs="Times New Roman"/>
                <w:sz w:val="16"/>
                <w:szCs w:val="16"/>
                <w:lang w:eastAsia="ru-RU"/>
              </w:rPr>
              <w:br/>
              <w:t>от __________ N ____</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1 раз в год</w:t>
            </w:r>
          </w:p>
        </w:tc>
      </w:tr>
      <w:tr w:rsidR="00DD70CD" w:rsidRPr="00220049"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b/>
                <w:bCs/>
                <w:sz w:val="16"/>
                <w:szCs w:val="16"/>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220049">
              <w:rPr>
                <w:rFonts w:ascii="Times New Roman" w:eastAsia="Times New Roman" w:hAnsi="Times New Roman" w:cs="Times New Roman"/>
                <w:b/>
                <w:bCs/>
                <w:sz w:val="16"/>
                <w:szCs w:val="16"/>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Код</w:t>
            </w:r>
          </w:p>
        </w:tc>
      </w:tr>
      <w:tr w:rsidR="00DD70CD" w:rsidRPr="00220049"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формы</w:t>
            </w:r>
            <w:r w:rsidRPr="00220049">
              <w:rPr>
                <w:rFonts w:ascii="Times New Roman" w:eastAsia="Times New Roman" w:hAnsi="Times New Roman" w:cs="Times New Roman"/>
                <w:sz w:val="16"/>
                <w:szCs w:val="16"/>
                <w:lang w:eastAsia="ru-RU"/>
              </w:rPr>
              <w:br/>
              <w:t xml:space="preserve">по </w:t>
            </w:r>
            <w:hyperlink r:id="rId430" w:history="1">
              <w:r w:rsidRPr="00220049">
                <w:rPr>
                  <w:rFonts w:ascii="Times New Roman" w:eastAsia="Times New Roman" w:hAnsi="Times New Roman" w:cs="Times New Roman"/>
                  <w:color w:val="0000FF"/>
                  <w:sz w:val="16"/>
                  <w:szCs w:val="16"/>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 xml:space="preserve">отчитывающейся организации по </w:t>
            </w:r>
            <w:hyperlink r:id="rId431" w:history="1">
              <w:r w:rsidRPr="00220049">
                <w:rPr>
                  <w:rFonts w:ascii="Times New Roman" w:eastAsia="Times New Roman" w:hAnsi="Times New Roman" w:cs="Times New Roman"/>
                  <w:color w:val="0000FF"/>
                  <w:sz w:val="16"/>
                  <w:szCs w:val="16"/>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r w:rsidR="00DD70CD" w:rsidRPr="0022004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4</w:t>
            </w:r>
          </w:p>
        </w:tc>
      </w:tr>
      <w:tr w:rsidR="00DD70CD" w:rsidRPr="00220049"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220049">
              <w:rPr>
                <w:rFonts w:ascii="Times New Roman" w:eastAsia="Times New Roman" w:hAnsi="Times New Roman" w:cs="Times New Roman"/>
                <w:sz w:val="16"/>
                <w:szCs w:val="16"/>
                <w:lang w:eastAsia="ru-RU"/>
              </w:rPr>
              <w:t>0609539</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6"/>
                <w:szCs w:val="16"/>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Допрофессиональная и профессиональная подготовка обучающихся 8-11 (12) классов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8"/>
        <w:gridCol w:w="870"/>
        <w:gridCol w:w="733"/>
        <w:gridCol w:w="803"/>
        <w:gridCol w:w="816"/>
        <w:gridCol w:w="752"/>
        <w:gridCol w:w="779"/>
        <w:gridCol w:w="788"/>
        <w:gridCol w:w="842"/>
        <w:gridCol w:w="842"/>
        <w:gridCol w:w="803"/>
        <w:gridCol w:w="816"/>
        <w:gridCol w:w="752"/>
        <w:gridCol w:w="779"/>
        <w:gridCol w:w="788"/>
        <w:gridCol w:w="842"/>
        <w:gridCol w:w="857"/>
      </w:tblGrid>
      <w:tr w:rsidR="00DD70CD" w:rsidRPr="00220049" w:rsidTr="00DD70CD">
        <w:trPr>
          <w:trHeight w:val="15"/>
          <w:tblCellSpacing w:w="15" w:type="dxa"/>
        </w:trPr>
        <w:tc>
          <w:tcPr>
            <w:tcW w:w="388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Коды по </w:t>
            </w:r>
            <w:hyperlink r:id="rId432"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единица - 642, человек - 792</w:t>
            </w:r>
          </w:p>
        </w:tc>
      </w:tr>
      <w:tr w:rsidR="00DD70CD" w:rsidRPr="00220049" w:rsidTr="00DD70C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Код по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831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 поселения</w:t>
            </w:r>
          </w:p>
        </w:tc>
        <w:tc>
          <w:tcPr>
            <w:tcW w:w="831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Сельская местность</w:t>
            </w:r>
          </w:p>
        </w:tc>
      </w:tr>
      <w:tr w:rsidR="00DD70CD" w:rsidRPr="00220049" w:rsidTr="00DD70C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895130"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hyperlink r:id="rId433" w:history="1">
              <w:r w:rsidR="00DD70CD" w:rsidRPr="00220049">
                <w:rPr>
                  <w:rFonts w:ascii="Times New Roman" w:eastAsia="Times New Roman" w:hAnsi="Times New Roman" w:cs="Times New Roman"/>
                  <w:color w:val="0000FF"/>
                  <w:sz w:val="14"/>
                  <w:szCs w:val="14"/>
                  <w:u w:val="single"/>
                  <w:lang w:eastAsia="ru-RU"/>
                </w:rPr>
                <w:t>ОКПДТР</w:t>
              </w:r>
            </w:hyperlink>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r>
      <w:tr w:rsidR="00DD70CD" w:rsidRPr="00220049" w:rsidTr="00DD70C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5-10 по</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мастер-</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w:t>
            </w:r>
            <w:r w:rsidRPr="00220049">
              <w:rPr>
                <w:rFonts w:ascii="Times New Roman" w:eastAsia="Times New Roman" w:hAnsi="Times New Roman" w:cs="Times New Roman"/>
                <w:sz w:val="14"/>
                <w:szCs w:val="14"/>
                <w:lang w:eastAsia="ru-RU"/>
              </w:rPr>
              <w:br/>
              <w:t>школь-</w:t>
            </w:r>
            <w:r w:rsidRPr="00220049">
              <w:rPr>
                <w:rFonts w:ascii="Times New Roman" w:eastAsia="Times New Roman" w:hAnsi="Times New Roman" w:cs="Times New Roman"/>
                <w:sz w:val="14"/>
                <w:szCs w:val="14"/>
                <w:lang w:eastAsia="ru-RU"/>
              </w:rPr>
              <w:br/>
              <w:t>ных</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цехах и</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w:t>
            </w:r>
            <w:r w:rsidRPr="00220049">
              <w:rPr>
                <w:rFonts w:ascii="Times New Roman" w:eastAsia="Times New Roman" w:hAnsi="Times New Roman" w:cs="Times New Roman"/>
                <w:sz w:val="14"/>
                <w:szCs w:val="14"/>
                <w:lang w:eastAsia="ru-RU"/>
              </w:rPr>
              <w:br/>
              <w:t>ных и меж-</w:t>
            </w:r>
          </w:p>
        </w:tc>
        <w:tc>
          <w:tcPr>
            <w:tcW w:w="258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образовательных учреждений</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12-17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мастер-</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w:t>
            </w:r>
            <w:r w:rsidRPr="00220049">
              <w:rPr>
                <w:rFonts w:ascii="Times New Roman" w:eastAsia="Times New Roman" w:hAnsi="Times New Roman" w:cs="Times New Roman"/>
                <w:sz w:val="14"/>
                <w:szCs w:val="14"/>
                <w:lang w:eastAsia="ru-RU"/>
              </w:rPr>
              <w:br/>
              <w:t>школь-</w:t>
            </w:r>
            <w:r w:rsidRPr="00220049">
              <w:rPr>
                <w:rFonts w:ascii="Times New Roman" w:eastAsia="Times New Roman" w:hAnsi="Times New Roman" w:cs="Times New Roman"/>
                <w:sz w:val="14"/>
                <w:szCs w:val="14"/>
                <w:lang w:eastAsia="ru-RU"/>
              </w:rPr>
              <w:br/>
              <w:t>ных</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цехах 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w:t>
            </w:r>
            <w:r w:rsidRPr="00220049">
              <w:rPr>
                <w:rFonts w:ascii="Times New Roman" w:eastAsia="Times New Roman" w:hAnsi="Times New Roman" w:cs="Times New Roman"/>
                <w:sz w:val="14"/>
                <w:szCs w:val="14"/>
                <w:lang w:eastAsia="ru-RU"/>
              </w:rPr>
              <w:br/>
              <w:t>ных и меж-</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образовательных учреждений</w:t>
            </w:r>
          </w:p>
        </w:tc>
      </w:tr>
      <w:tr w:rsidR="00DD70CD" w:rsidRPr="00220049"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строкам 02-148)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ских обще-</w:t>
            </w:r>
            <w:r w:rsidRPr="00220049">
              <w:rPr>
                <w:rFonts w:ascii="Times New Roman" w:eastAsia="Times New Roman" w:hAnsi="Times New Roman" w:cs="Times New Roman"/>
                <w:sz w:val="14"/>
                <w:szCs w:val="14"/>
                <w:lang w:eastAsia="ru-RU"/>
              </w:rPr>
              <w:br/>
              <w:t>обра-</w:t>
            </w:r>
            <w:r w:rsidRPr="00220049">
              <w:rPr>
                <w:rFonts w:ascii="Times New Roman" w:eastAsia="Times New Roman" w:hAnsi="Times New Roman" w:cs="Times New Roman"/>
                <w:sz w:val="14"/>
                <w:szCs w:val="14"/>
                <w:lang w:eastAsia="ru-RU"/>
              </w:rPr>
              <w:br/>
              <w:t>зова-</w:t>
            </w:r>
            <w:r w:rsidRPr="00220049">
              <w:rPr>
                <w:rFonts w:ascii="Times New Roman" w:eastAsia="Times New Roman" w:hAnsi="Times New Roman" w:cs="Times New Roman"/>
                <w:sz w:val="14"/>
                <w:szCs w:val="14"/>
                <w:lang w:eastAsia="ru-RU"/>
              </w:rPr>
              <w:br/>
              <w:t>тельных учреж-</w:t>
            </w:r>
            <w:r w:rsidRPr="00220049">
              <w:rPr>
                <w:rFonts w:ascii="Times New Roman" w:eastAsia="Times New Roman" w:hAnsi="Times New Roman" w:cs="Times New Roman"/>
                <w:sz w:val="14"/>
                <w:szCs w:val="14"/>
                <w:lang w:eastAsia="ru-RU"/>
              </w:rPr>
              <w:br/>
              <w:t>дений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w:t>
            </w:r>
            <w:r w:rsidRPr="00220049">
              <w:rPr>
                <w:rFonts w:ascii="Times New Roman" w:eastAsia="Times New Roman" w:hAnsi="Times New Roman" w:cs="Times New Roman"/>
                <w:sz w:val="14"/>
                <w:szCs w:val="14"/>
                <w:lang w:eastAsia="ru-RU"/>
              </w:rPr>
              <w:br/>
              <w:t>ных комби-</w:t>
            </w:r>
            <w:r w:rsidRPr="00220049">
              <w:rPr>
                <w:rFonts w:ascii="Times New Roman" w:eastAsia="Times New Roman" w:hAnsi="Times New Roman" w:cs="Times New Roman"/>
                <w:sz w:val="14"/>
                <w:szCs w:val="14"/>
                <w:lang w:eastAsia="ru-RU"/>
              </w:rPr>
              <w:br/>
              <w:t>натах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участ-</w:t>
            </w:r>
            <w:r w:rsidRPr="00220049">
              <w:rPr>
                <w:rFonts w:ascii="Times New Roman" w:eastAsia="Times New Roman" w:hAnsi="Times New Roman" w:cs="Times New Roman"/>
                <w:sz w:val="14"/>
                <w:szCs w:val="14"/>
                <w:lang w:eastAsia="ru-RU"/>
              </w:rPr>
              <w:br/>
              <w:t>ках пред-</w:t>
            </w:r>
            <w:r w:rsidRPr="00220049">
              <w:rPr>
                <w:rFonts w:ascii="Times New Roman" w:eastAsia="Times New Roman" w:hAnsi="Times New Roman" w:cs="Times New Roman"/>
                <w:sz w:val="14"/>
                <w:szCs w:val="14"/>
                <w:lang w:eastAsia="ru-RU"/>
              </w:rPr>
              <w:br/>
              <w:t>при-</w:t>
            </w:r>
            <w:r w:rsidRPr="00220049">
              <w:rPr>
                <w:rFonts w:ascii="Times New Roman" w:eastAsia="Times New Roman" w:hAnsi="Times New Roman" w:cs="Times New Roman"/>
                <w:sz w:val="14"/>
                <w:szCs w:val="14"/>
                <w:lang w:eastAsia="ru-RU"/>
              </w:rPr>
              <w:br/>
              <w:t>ятий, органи-</w:t>
            </w:r>
            <w:r w:rsidRPr="00220049">
              <w:rPr>
                <w:rFonts w:ascii="Times New Roman" w:eastAsia="Times New Roman" w:hAnsi="Times New Roman" w:cs="Times New Roman"/>
                <w:sz w:val="14"/>
                <w:szCs w:val="14"/>
                <w:lang w:eastAsia="ru-RU"/>
              </w:rPr>
              <w:br/>
              <w:t>заций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школь-</w:t>
            </w:r>
            <w:r w:rsidRPr="00220049">
              <w:rPr>
                <w:rFonts w:ascii="Times New Roman" w:eastAsia="Times New Roman" w:hAnsi="Times New Roman" w:cs="Times New Roman"/>
                <w:sz w:val="14"/>
                <w:szCs w:val="14"/>
                <w:lang w:eastAsia="ru-RU"/>
              </w:rPr>
              <w:br/>
              <w:t>ных учебно-</w:t>
            </w:r>
            <w:r w:rsidRPr="00220049">
              <w:rPr>
                <w:rFonts w:ascii="Times New Roman" w:eastAsia="Times New Roman" w:hAnsi="Times New Roman" w:cs="Times New Roman"/>
                <w:sz w:val="14"/>
                <w:szCs w:val="14"/>
                <w:lang w:eastAsia="ru-RU"/>
              </w:rPr>
              <w:br/>
              <w:t>про-</w:t>
            </w:r>
            <w:r w:rsidRPr="00220049">
              <w:rPr>
                <w:rFonts w:ascii="Times New Roman" w:eastAsia="Times New Roman" w:hAnsi="Times New Roman" w:cs="Times New Roman"/>
                <w:sz w:val="14"/>
                <w:szCs w:val="14"/>
                <w:lang w:eastAsia="ru-RU"/>
              </w:rPr>
              <w:br/>
              <w:t>извод-</w:t>
            </w:r>
            <w:r w:rsidRPr="00220049">
              <w:rPr>
                <w:rFonts w:ascii="Times New Roman" w:eastAsia="Times New Roman" w:hAnsi="Times New Roman" w:cs="Times New Roman"/>
                <w:sz w:val="14"/>
                <w:szCs w:val="14"/>
                <w:lang w:eastAsia="ru-RU"/>
              </w:rPr>
              <w:br/>
              <w:t>ствен-</w:t>
            </w:r>
            <w:r w:rsidRPr="00220049">
              <w:rPr>
                <w:rFonts w:ascii="Times New Roman" w:eastAsia="Times New Roman" w:hAnsi="Times New Roman" w:cs="Times New Roman"/>
                <w:sz w:val="14"/>
                <w:szCs w:val="14"/>
                <w:lang w:eastAsia="ru-RU"/>
              </w:rPr>
              <w:br/>
              <w:t>ных мастер-</w:t>
            </w:r>
            <w:r w:rsidRPr="00220049">
              <w:rPr>
                <w:rFonts w:ascii="Times New Roman" w:eastAsia="Times New Roman" w:hAnsi="Times New Roman" w:cs="Times New Roman"/>
                <w:sz w:val="14"/>
                <w:szCs w:val="14"/>
                <w:lang w:eastAsia="ru-RU"/>
              </w:rPr>
              <w:br/>
              <w:t>ских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w:t>
            </w:r>
            <w:r w:rsidRPr="00220049">
              <w:rPr>
                <w:rFonts w:ascii="Times New Roman" w:eastAsia="Times New Roman" w:hAnsi="Times New Roman" w:cs="Times New Roman"/>
                <w:sz w:val="14"/>
                <w:szCs w:val="14"/>
                <w:lang w:eastAsia="ru-RU"/>
              </w:rPr>
              <w:br/>
              <w:t>ного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w:t>
            </w:r>
            <w:r w:rsidRPr="00220049">
              <w:rPr>
                <w:rFonts w:ascii="Times New Roman" w:eastAsia="Times New Roman" w:hAnsi="Times New Roman" w:cs="Times New Roman"/>
                <w:sz w:val="14"/>
                <w:szCs w:val="14"/>
                <w:lang w:eastAsia="ru-RU"/>
              </w:rPr>
              <w:br/>
              <w:t>него и высшего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 строкам 02-148)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ских обще-</w:t>
            </w:r>
            <w:r w:rsidRPr="00220049">
              <w:rPr>
                <w:rFonts w:ascii="Times New Roman" w:eastAsia="Times New Roman" w:hAnsi="Times New Roman" w:cs="Times New Roman"/>
                <w:sz w:val="14"/>
                <w:szCs w:val="14"/>
                <w:lang w:eastAsia="ru-RU"/>
              </w:rPr>
              <w:br/>
              <w:t>обра-</w:t>
            </w:r>
            <w:r w:rsidRPr="00220049">
              <w:rPr>
                <w:rFonts w:ascii="Times New Roman" w:eastAsia="Times New Roman" w:hAnsi="Times New Roman" w:cs="Times New Roman"/>
                <w:sz w:val="14"/>
                <w:szCs w:val="14"/>
                <w:lang w:eastAsia="ru-RU"/>
              </w:rPr>
              <w:br/>
              <w:t>зова-</w:t>
            </w:r>
            <w:r w:rsidRPr="00220049">
              <w:rPr>
                <w:rFonts w:ascii="Times New Roman" w:eastAsia="Times New Roman" w:hAnsi="Times New Roman" w:cs="Times New Roman"/>
                <w:sz w:val="14"/>
                <w:szCs w:val="14"/>
                <w:lang w:eastAsia="ru-RU"/>
              </w:rPr>
              <w:br/>
              <w:t>тельных учреж-</w:t>
            </w:r>
            <w:r w:rsidRPr="00220049">
              <w:rPr>
                <w:rFonts w:ascii="Times New Roman" w:eastAsia="Times New Roman" w:hAnsi="Times New Roman" w:cs="Times New Roman"/>
                <w:sz w:val="14"/>
                <w:szCs w:val="14"/>
                <w:lang w:eastAsia="ru-RU"/>
              </w:rPr>
              <w:br/>
              <w:t>дений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w:t>
            </w:r>
            <w:r w:rsidRPr="00220049">
              <w:rPr>
                <w:rFonts w:ascii="Times New Roman" w:eastAsia="Times New Roman" w:hAnsi="Times New Roman" w:cs="Times New Roman"/>
                <w:sz w:val="14"/>
                <w:szCs w:val="14"/>
                <w:lang w:eastAsia="ru-RU"/>
              </w:rPr>
              <w:br/>
              <w:t>ных комби-</w:t>
            </w:r>
            <w:r w:rsidRPr="00220049">
              <w:rPr>
                <w:rFonts w:ascii="Times New Roman" w:eastAsia="Times New Roman" w:hAnsi="Times New Roman" w:cs="Times New Roman"/>
                <w:sz w:val="14"/>
                <w:szCs w:val="14"/>
                <w:lang w:eastAsia="ru-RU"/>
              </w:rPr>
              <w:br/>
              <w:t>натах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участ-</w:t>
            </w:r>
            <w:r w:rsidRPr="00220049">
              <w:rPr>
                <w:rFonts w:ascii="Times New Roman" w:eastAsia="Times New Roman" w:hAnsi="Times New Roman" w:cs="Times New Roman"/>
                <w:sz w:val="14"/>
                <w:szCs w:val="14"/>
                <w:lang w:eastAsia="ru-RU"/>
              </w:rPr>
              <w:br/>
              <w:t>ках пред-</w:t>
            </w:r>
            <w:r w:rsidRPr="00220049">
              <w:rPr>
                <w:rFonts w:ascii="Times New Roman" w:eastAsia="Times New Roman" w:hAnsi="Times New Roman" w:cs="Times New Roman"/>
                <w:sz w:val="14"/>
                <w:szCs w:val="14"/>
                <w:lang w:eastAsia="ru-RU"/>
              </w:rPr>
              <w:br/>
              <w:t>при-</w:t>
            </w:r>
            <w:r w:rsidRPr="00220049">
              <w:rPr>
                <w:rFonts w:ascii="Times New Roman" w:eastAsia="Times New Roman" w:hAnsi="Times New Roman" w:cs="Times New Roman"/>
                <w:sz w:val="14"/>
                <w:szCs w:val="14"/>
                <w:lang w:eastAsia="ru-RU"/>
              </w:rPr>
              <w:br/>
              <w:t>ятий, органи-</w:t>
            </w:r>
            <w:r w:rsidRPr="00220049">
              <w:rPr>
                <w:rFonts w:ascii="Times New Roman" w:eastAsia="Times New Roman" w:hAnsi="Times New Roman" w:cs="Times New Roman"/>
                <w:sz w:val="14"/>
                <w:szCs w:val="14"/>
                <w:lang w:eastAsia="ru-RU"/>
              </w:rPr>
              <w:br/>
              <w:t>заций</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школь-</w:t>
            </w:r>
            <w:r w:rsidRPr="00220049">
              <w:rPr>
                <w:rFonts w:ascii="Times New Roman" w:eastAsia="Times New Roman" w:hAnsi="Times New Roman" w:cs="Times New Roman"/>
                <w:sz w:val="14"/>
                <w:szCs w:val="14"/>
                <w:lang w:eastAsia="ru-RU"/>
              </w:rPr>
              <w:br/>
              <w:t>ных учебно-</w:t>
            </w:r>
            <w:r w:rsidRPr="00220049">
              <w:rPr>
                <w:rFonts w:ascii="Times New Roman" w:eastAsia="Times New Roman" w:hAnsi="Times New Roman" w:cs="Times New Roman"/>
                <w:sz w:val="14"/>
                <w:szCs w:val="14"/>
                <w:lang w:eastAsia="ru-RU"/>
              </w:rPr>
              <w:br/>
              <w:t>про-</w:t>
            </w:r>
            <w:r w:rsidRPr="00220049">
              <w:rPr>
                <w:rFonts w:ascii="Times New Roman" w:eastAsia="Times New Roman" w:hAnsi="Times New Roman" w:cs="Times New Roman"/>
                <w:sz w:val="14"/>
                <w:szCs w:val="14"/>
                <w:lang w:eastAsia="ru-RU"/>
              </w:rPr>
              <w:br/>
              <w:t>извод-</w:t>
            </w:r>
            <w:r w:rsidRPr="00220049">
              <w:rPr>
                <w:rFonts w:ascii="Times New Roman" w:eastAsia="Times New Roman" w:hAnsi="Times New Roman" w:cs="Times New Roman"/>
                <w:sz w:val="14"/>
                <w:szCs w:val="14"/>
                <w:lang w:eastAsia="ru-RU"/>
              </w:rPr>
              <w:br/>
              <w:t>ствен-</w:t>
            </w:r>
            <w:r w:rsidRPr="00220049">
              <w:rPr>
                <w:rFonts w:ascii="Times New Roman" w:eastAsia="Times New Roman" w:hAnsi="Times New Roman" w:cs="Times New Roman"/>
                <w:sz w:val="14"/>
                <w:szCs w:val="14"/>
                <w:lang w:eastAsia="ru-RU"/>
              </w:rPr>
              <w:br/>
              <w:t>ных мастер-</w:t>
            </w:r>
            <w:r w:rsidRPr="00220049">
              <w:rPr>
                <w:rFonts w:ascii="Times New Roman" w:eastAsia="Times New Roman" w:hAnsi="Times New Roman" w:cs="Times New Roman"/>
                <w:sz w:val="14"/>
                <w:szCs w:val="14"/>
                <w:lang w:eastAsia="ru-RU"/>
              </w:rPr>
              <w:br/>
              <w:t>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w:t>
            </w:r>
            <w:r w:rsidRPr="00220049">
              <w:rPr>
                <w:rFonts w:ascii="Times New Roman" w:eastAsia="Times New Roman" w:hAnsi="Times New Roman" w:cs="Times New Roman"/>
                <w:sz w:val="14"/>
                <w:szCs w:val="14"/>
                <w:lang w:eastAsia="ru-RU"/>
              </w:rPr>
              <w:br/>
              <w:t>ного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w:t>
            </w:r>
            <w:r w:rsidRPr="00220049">
              <w:rPr>
                <w:rFonts w:ascii="Times New Roman" w:eastAsia="Times New Roman" w:hAnsi="Times New Roman" w:cs="Times New Roman"/>
                <w:sz w:val="14"/>
                <w:szCs w:val="14"/>
                <w:lang w:eastAsia="ru-RU"/>
              </w:rPr>
              <w:br/>
              <w:t>него и высшего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Число общеобразовательных учреждений (ед.)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Численность </w:t>
            </w:r>
            <w:r w:rsidRPr="00220049">
              <w:rPr>
                <w:rFonts w:ascii="Times New Roman" w:eastAsia="Times New Roman" w:hAnsi="Times New Roman" w:cs="Times New Roman"/>
                <w:sz w:val="14"/>
                <w:szCs w:val="14"/>
                <w:lang w:eastAsia="ru-RU"/>
              </w:rPr>
              <w:lastRenderedPageBreak/>
              <w:t>обучающихся 8-11 (12) классов, проходящих допрофессинальную и профессиональную подготовку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sz w:val="14"/>
                <w:szCs w:val="14"/>
                <w:lang w:eastAsia="ru-RU"/>
              </w:rPr>
              <w:br/>
              <w:t>обучающихся 10-11 (12) классов (сумма строк 04, 09, 15, 18, 33, 41, 43, 45, 48, 57, 59, 62, 65, 67, 85, 88, 93, 97, 99, 103, 107, 116, 137,148)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Профессии, общие для всех</w:t>
            </w:r>
            <w:r w:rsidRPr="00220049">
              <w:rPr>
                <w:rFonts w:ascii="Times New Roman" w:eastAsia="Times New Roman" w:hAnsi="Times New Roman" w:cs="Times New Roman"/>
                <w:b/>
                <w:bCs/>
                <w:sz w:val="14"/>
                <w:szCs w:val="14"/>
                <w:lang w:eastAsia="ru-RU"/>
              </w:rPr>
              <w:br/>
              <w:t>(сумма стр.05-08)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Лаборант химического анализа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13391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Оператор электронно-вычислительных и вычислительных машин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16199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Радиомеханик по обслуживанию и ремонту радиотелевизионной аппаратуры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Радиомеханик по ремонту радиоэлектронного оборудования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Металлообработка</w:t>
            </w:r>
            <w:r w:rsidRPr="00220049">
              <w:rPr>
                <w:rFonts w:ascii="Times New Roman" w:eastAsia="Times New Roman" w:hAnsi="Times New Roman" w:cs="Times New Roman"/>
                <w:sz w:val="14"/>
                <w:szCs w:val="14"/>
                <w:lang w:eastAsia="ru-RU"/>
              </w:rPr>
              <w:br/>
            </w:r>
            <w:r w:rsidRPr="00220049">
              <w:rPr>
                <w:rFonts w:ascii="Times New Roman" w:eastAsia="Times New Roman" w:hAnsi="Times New Roman" w:cs="Times New Roman"/>
                <w:b/>
                <w:bCs/>
                <w:sz w:val="14"/>
                <w:szCs w:val="14"/>
                <w:lang w:eastAsia="ru-RU"/>
              </w:rPr>
              <w:t>(сумма стр.10-14)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Зуборезчик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12273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Оператор станков с числовым программным управлением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16045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Сверловщик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18355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Токарь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19149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Фрезеровщик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19479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Слесарные и слесарно-сборочные работы (сумма стр.16-17)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Жестянщик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11945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Слесарь механосборочных </w:t>
            </w:r>
            <w:r w:rsidRPr="00220049">
              <w:rPr>
                <w:rFonts w:ascii="Times New Roman" w:eastAsia="Times New Roman" w:hAnsi="Times New Roman" w:cs="Times New Roman"/>
                <w:sz w:val="14"/>
                <w:szCs w:val="14"/>
                <w:lang w:eastAsia="ru-RU"/>
              </w:rPr>
              <w:lastRenderedPageBreak/>
              <w:t>работ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18466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Строительные, монтажные и ремонтно-строительные работы (сумма стр.19-32)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Каменщик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12680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Маляр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13450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Монтажник санитарно-технических систем и оборудования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14621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Облицовщик-мозаичник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15214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Облицовщик-плиточник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15220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Паркетчик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16445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Печник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16600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Плотник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16671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Слесарь по ремонту дорожно-строительных машин и тракторов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18522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Слесарь-сантехник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18560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Стекольщик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18859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Столяр строительный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18880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Штукатур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19727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Электромонтажник по освещению и осветительным сетям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19806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Швейное производство (сумма стр.34-40)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Вышивальщица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11583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Кружевница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13209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Модистка головных уборов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14504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Оператор швейного оборудования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16185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Портной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16909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Цветочница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Швея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19601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Кожгалантерейное производство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Пошивщик </w:t>
            </w:r>
            <w:r w:rsidRPr="00220049">
              <w:rPr>
                <w:rFonts w:ascii="Times New Roman" w:eastAsia="Times New Roman" w:hAnsi="Times New Roman" w:cs="Times New Roman"/>
                <w:sz w:val="14"/>
                <w:szCs w:val="14"/>
                <w:lang w:eastAsia="ru-RU"/>
              </w:rPr>
              <w:lastRenderedPageBreak/>
              <w:t>кожгалантерейных изделий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16927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Трикотажное производство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Вязальщица трикотажных изделий, полотна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11602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Обувное производство (сумма стр.46-47)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обуви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18213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Обувщик по ремонту обуви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15398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Деревообрабатывающее производство (сумма стр.49-56)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Бондарь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11208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Обойщик мебели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Отделочник изделий из древесины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16314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изделий из древесины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Сортировщик материалов и изделий из древесины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18667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Сортировщик шпона и фанеры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18703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Станочник деревообрабатывающих станков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18783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Столяр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18874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Производство часов и камней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18296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Производство радиоаппаратуры и аппаратуры проводной связи (сумма стр.60-61)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Монтажник радиоэлектронной аппаратуры и приборов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14618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Слесарь-сборщик радиоэлектронной аппаратуры и приборов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18569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 xml:space="preserve">Электротехническое </w:t>
            </w:r>
            <w:r w:rsidRPr="00220049">
              <w:rPr>
                <w:rFonts w:ascii="Times New Roman" w:eastAsia="Times New Roman" w:hAnsi="Times New Roman" w:cs="Times New Roman"/>
                <w:b/>
                <w:bCs/>
                <w:sz w:val="14"/>
                <w:szCs w:val="14"/>
                <w:lang w:eastAsia="ru-RU"/>
              </w:rPr>
              <w:lastRenderedPageBreak/>
              <w:t>производство (сумма стр.63-64)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электрических машин и аппаратов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18312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электроизмерительных приборов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18316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Рекламные и оформительские работы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Исполнитель художественно-оформительских работ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12565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Производство художественных изделий, наглядных пособий, игрушек и народные промыслы (сумма стр.68-84)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Выжигальщик по дереву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11554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Гончар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11693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Изготовитель художественных изделий из бересты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12476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Изготовитель художественных изделий из дерева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12478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Изготовитель художественных изделий из кожи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Изготовитель художественных изделий из лозы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Изготовитель художественных изделий из металла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Инкрустатор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12546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Муляжист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14761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Резчик по дереву и бересте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17938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игрушек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изделий из дерева и папье-маше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Сборщик изделий из кожи и меха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Сборщик изделий из пластмасс</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Художник росписи по дереву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Чеканщик художественных изделий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Ювелир (ювелир-модельер)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19959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Автомобильный транспорт (сумма стр.86-87)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Водитель автомобиля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11442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Слесарь по ремонту автомобилей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18511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Работа связи (сумма стр.89-92)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Оператор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16019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Радиомонтер приемных телевизионных антенн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Телеграфист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19091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Телефонист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19093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Переплетно-брошюровочные работы (сумма стр.94-96)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Брошюровщик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11284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Оформитель табло, виньеток и альбомов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16409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Переплетчик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16519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Хлебопекарное производство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Пекарь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16472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Общественное питание (сумма стр.100-102)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Кондитер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12901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Официант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16399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Повар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16675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Торговля (сумма стр.104-106)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Кассир торгового зала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12721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Продавец </w:t>
            </w:r>
            <w:r w:rsidRPr="00220049">
              <w:rPr>
                <w:rFonts w:ascii="Times New Roman" w:eastAsia="Times New Roman" w:hAnsi="Times New Roman" w:cs="Times New Roman"/>
                <w:sz w:val="14"/>
                <w:szCs w:val="14"/>
                <w:lang w:eastAsia="ru-RU"/>
              </w:rPr>
              <w:lastRenderedPageBreak/>
              <w:t>непродовольственных товаров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17351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Продавец продовольственных товаров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17353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Сфера услуг (сумма стр.108-115)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Декоратор витрин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11811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Киномеханик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12745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Киоскер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12747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Ретушер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18065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Фотограф (служба быта)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19459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Фотолаборант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19467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Часовщик по ремонту механических 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Часовщик по ремонту электронных и кварцевых 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Сельское хозяйство (сумма стр.117-136)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Виноградарь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11439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Дояр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11895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Кроликовод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13205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Лесовод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13376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Овощевод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15415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Плодоовощевод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16668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Приготовитель кормов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17174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Птицевод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Пчеловод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Рабочий зеленого хозяйства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Рабочий по уходу за животными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17546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Рыбовод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18097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Садовник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Садовод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18104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Свиновод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Слесарь по ремонту сельскохозяйственных машин и оборудования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18545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Тракторист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19203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Цветовод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Чаевод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19544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Эфиромасличник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19957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Должности служащих (сумма стр.138-147)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Агент (по видам деятельности)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20001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Бухгалтер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20336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Машинистка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24031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Машинистка, работающая с иностранным текстом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24033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Социальный работник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26527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Стенографистка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26743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Счетовод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26804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Табельщик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26904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Учетчик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27238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Чертежник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27530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b/>
                <w:bCs/>
                <w:sz w:val="14"/>
                <w:szCs w:val="14"/>
                <w:lang w:eastAsia="ru-RU"/>
              </w:rPr>
              <w:t>Прочие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2. Сведения об обучающихся 11 (12) классов, сдавших квалификационные экзамены в прошлом учебном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1309"/>
        <w:gridCol w:w="954"/>
        <w:gridCol w:w="1508"/>
        <w:gridCol w:w="1508"/>
        <w:gridCol w:w="1523"/>
      </w:tblGrid>
      <w:tr w:rsidR="00DD70CD" w:rsidRPr="00DD70CD" w:rsidTr="00DD70CD">
        <w:trPr>
          <w:trHeight w:val="15"/>
          <w:tblCellSpacing w:w="15" w:type="dxa"/>
        </w:trPr>
        <w:tc>
          <w:tcPr>
            <w:tcW w:w="3881"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0349" w:type="dxa"/>
            <w:gridSpan w:val="6"/>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 по </w:t>
            </w:r>
            <w:hyperlink r:id="rId434"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человек - 792</w:t>
            </w:r>
          </w:p>
        </w:tc>
      </w:tr>
      <w:tr w:rsidR="00DD70CD" w:rsidRPr="00DD70CD" w:rsidTr="00DD70C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Код по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NN</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Городские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895130"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35" w:history="1">
              <w:r w:rsidR="00DD70CD" w:rsidRPr="00DD70CD">
                <w:rPr>
                  <w:rFonts w:ascii="Times New Roman" w:eastAsia="Times New Roman" w:hAnsi="Times New Roman" w:cs="Times New Roman"/>
                  <w:color w:val="0000FF"/>
                  <w:sz w:val="24"/>
                  <w:szCs w:val="24"/>
                  <w:u w:val="single"/>
                  <w:lang w:eastAsia="ru-RU"/>
                </w:rPr>
                <w:t>ОКПДТР</w:t>
              </w:r>
            </w:hyperlink>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строк</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поселения и сельская местность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сельская местность</w:t>
            </w: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w:t>
            </w: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Численность обучающихся 11 (12) классов, сдавших квалификационные экзамены - </w:t>
            </w:r>
            <w:r w:rsidRPr="00DD70CD">
              <w:rPr>
                <w:rFonts w:ascii="Times New Roman" w:eastAsia="Times New Roman" w:hAnsi="Times New Roman" w:cs="Times New Roman"/>
                <w:b/>
                <w:bCs/>
                <w:sz w:val="24"/>
                <w:szCs w:val="24"/>
                <w:lang w:eastAsia="ru-RU"/>
              </w:rPr>
              <w:t>всего</w:t>
            </w:r>
            <w:r w:rsidRPr="00DD70CD">
              <w:rPr>
                <w:rFonts w:ascii="Times New Roman" w:eastAsia="Times New Roman" w:hAnsi="Times New Roman" w:cs="Times New Roman"/>
                <w:sz w:val="24"/>
                <w:szCs w:val="24"/>
                <w:lang w:eastAsia="ru-RU"/>
              </w:rPr>
              <w:t xml:space="preserve"> (сумма строк 02, 07, 13, 16, 31, 39, 41, 43, 46, 55, 57, 60, 63, 65, </w:t>
            </w:r>
            <w:r w:rsidRPr="00DD70CD">
              <w:rPr>
                <w:rFonts w:ascii="Times New Roman" w:eastAsia="Times New Roman" w:hAnsi="Times New Roman" w:cs="Times New Roman"/>
                <w:sz w:val="24"/>
                <w:szCs w:val="24"/>
                <w:lang w:eastAsia="ru-RU"/>
              </w:rPr>
              <w:lastRenderedPageBreak/>
              <w:t>83, 86, 91, 95, 97, 101, 105, 114, 135, 146)</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Профессии, общие для всех (сумма стр.03-06)</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Лаборант химического анализа</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13391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Оператор электронно-вычислительных и вычислительных машин</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16199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Радиомеханик по обслуживанию и ремонту радиотелевизионной аппаратуры</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17533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Радиомеханик по ремонту радиоэлектронного оборудования</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17534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Металлообработка (сумма стр.08-12)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07</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Зуборезчик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12273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08</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Оператор станков с числовым программным управлением</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16045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09</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Сверловщик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18355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Токарь</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19149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Фрезеровщик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19479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Слесарные и слесарно-сборочные работы (сумма стр.14-15)</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Жестянщик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11945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 механосборочных работ</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18466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Строительные, монтажные и ремонтно-строительные работы (сумма стр.17-30)</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Каменщик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12680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Маляр</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13450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Монтажник санитарно-технических систем и оборудования</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14621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Облицовщик-мозаичник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15214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Облицовщик-плиточник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15220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Паркетчик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16445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Печник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16600</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Плотник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16671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 по ремонту дорожно-строительных машин и тракторов</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18522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Слесарь-сантехник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18560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Стекольщик</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18859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Столяр строительный</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18880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28</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Штукатур</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19727</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29</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Электромонтажник по освещению и осветительным сетям</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19806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30</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Швейное производство (сумма стр.32-38)</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Вышивальщица</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11583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Кружевница</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13209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33</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Модистка головных уборов</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14504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34</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Оператор швейного оборудования</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16185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Портной</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16909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36</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Цветочница</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19525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37</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Швея</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19601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38</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lastRenderedPageBreak/>
              <w:t>Кожгалантерейное производство</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39</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Пошивщик кожгалантерейных изделий</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16927</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40</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Трикотажное производство</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Вязальщица трикотажных изделий, полотна</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11602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Обувное производство (сумма стр.44-45)</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43</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обуви</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18213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44</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Обувщик по ремонту обуви</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15398</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Деревообрабатывающее производство (сумма стр.47-54)</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46</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Бондарь</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11208</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47</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Обойщик мебели</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15252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48</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Отделочник изделий из древесины</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16314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49</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изделий из древесины</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18161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50</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Сортировщик материалов и изделий из древесины</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18667</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Сортировщик шпона и фанеры</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18703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Станочник деревообрабатывающих станков</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18783</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53</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Столяр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18874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Производство часов и камней</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часов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18296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 xml:space="preserve">Производство радиоаппаратуры и аппаратуры проводной связи </w:t>
            </w:r>
            <w:r w:rsidRPr="00DD70CD">
              <w:rPr>
                <w:rFonts w:ascii="Times New Roman" w:eastAsia="Times New Roman" w:hAnsi="Times New Roman" w:cs="Times New Roman"/>
                <w:b/>
                <w:bCs/>
                <w:sz w:val="24"/>
                <w:szCs w:val="24"/>
                <w:lang w:eastAsia="ru-RU"/>
              </w:rPr>
              <w:lastRenderedPageBreak/>
              <w:t>(сумма стр.58-59)</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Монтажник радиоэлектронной аппаратуры и приборов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14618</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Слесарь-сборщик радиоэлектронной аппаратуры и приборов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18569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Электротехническое производство (сумма стр.61-62)</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электрических машин и аппаратов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18312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Сборщик электроизмерительных приборов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18316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Рекламные и оформительские работы</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Исполнитель художественно-оформительских работ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12565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Производство художественных изделий, наглядных пособий, игрушек и народные промыслы (сумма стр.66-82)</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Выжигальщик по дереву</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11554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Гончар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11693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Изготовитель художественных изделий из бересты</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12476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Изготовитель художественных изделий из дерева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12478</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69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Изготовитель художественных изделий из кожи</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12482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Изготовитель художественных изделий из лозы</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12483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Изготовитель художественных изделий из металла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12485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Инкрустатор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12546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Муляжист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14761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Резчик по дереву и бересте</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17938</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игрушек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18155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изделий из дерева и папье-маше</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18159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изделий из кожи и меха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18163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Сборщик изделий из пластмасс</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18165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79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Художник росписи по дереву</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19520</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Чеканщик художественных изделий</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19550</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Ювелир (ювелир-модельер)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19959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Автомобильный транспорт (сумма стр.84-85)</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Водитель автомобиля</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11442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 по ремонту автомобилей</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18511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Работа связи (сумма стр.87-90)</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Оператор связи</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16019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Радиомонтер приемных телевизионных антенн</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17562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Телеграфист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19091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89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Телефонист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19093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 xml:space="preserve">Переплетно-брошюровочные </w:t>
            </w:r>
            <w:r w:rsidRPr="00DD70CD">
              <w:rPr>
                <w:rFonts w:ascii="Times New Roman" w:eastAsia="Times New Roman" w:hAnsi="Times New Roman" w:cs="Times New Roman"/>
                <w:b/>
                <w:bCs/>
                <w:sz w:val="24"/>
                <w:szCs w:val="24"/>
                <w:lang w:eastAsia="ru-RU"/>
              </w:rPr>
              <w:lastRenderedPageBreak/>
              <w:t>работы (сумма стр.92-94)</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Брошюровщик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11284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Оформитель табло, виньеток и альбомов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16409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Переплетчик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16519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Хлебопекарное производство</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Пекарь</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16472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Общественное питание (сумма стр.98-100)</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Кондитер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12901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Официант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16399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99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Повар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16675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Торговля (сумма стр.102-104)</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Кассир торгового зала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12721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Продавец непродовольственных товаров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17351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Продавец продовольственных товаров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17353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Сфера услуг (сумма стр.106-113)</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Декоратор витрин</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11811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Киномеханик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12745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Киоскер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12747</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Ретушер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18065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109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Фотограф (служба быта)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19459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Фотолаборант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19467</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Часовщик по ремонту </w:t>
            </w:r>
            <w:r w:rsidRPr="00DD70CD">
              <w:rPr>
                <w:rFonts w:ascii="Times New Roman" w:eastAsia="Times New Roman" w:hAnsi="Times New Roman" w:cs="Times New Roman"/>
                <w:sz w:val="24"/>
                <w:szCs w:val="24"/>
                <w:lang w:eastAsia="ru-RU"/>
              </w:rPr>
              <w:lastRenderedPageBreak/>
              <w:t>механических часов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19545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Часовщик по ремонту электронных и кварцевых часов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19546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Сельское хозяйство (сумма стр.115-134)</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Виноградарь</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11439</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Дояр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11895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Кроликовод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13205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Лесовод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13376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Овощевод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15415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119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Плодоовощевод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16668</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Приготовитель кормов</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17174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Птицевод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17503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Пчеловод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17521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Рабочий зеленого хозяйства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17530</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Рабочий по уходу за животными</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17546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Рыбовод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18097</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Садовник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18103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Садовод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18104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Свиновод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18372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129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Слесарь по ремонту сельскохозяйственных машин и оборудования</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18545</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Тракторист</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19203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Цветовод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19524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Чаевод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19544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Эфиромасличник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19957</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Должности служащих (сумма стр.136-145)</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Агент (по видам деятельности)</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20001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Бухгалтер</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20336</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137</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Машинистка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24031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138</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Машинистка, работающая с иностранным текстом</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24033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139</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Социальный работник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26527</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140</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Стенографистка</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26743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141</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Счетовод</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26804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142</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Табельщик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26904</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143</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Учетчик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27238</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144</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Чертежник</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27530</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145</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Прочие</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146</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3. База для допрофессиональной и профессиональной подготовки обучающихся 8-11 (12) классов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1324"/>
        <w:gridCol w:w="2063"/>
        <w:gridCol w:w="1693"/>
        <w:gridCol w:w="1523"/>
      </w:tblGrid>
      <w:tr w:rsidR="00DD70CD" w:rsidRPr="00DD70CD" w:rsidTr="00DD70CD">
        <w:trPr>
          <w:trHeight w:val="15"/>
          <w:tblCellSpacing w:w="15" w:type="dxa"/>
        </w:trPr>
        <w:tc>
          <w:tcPr>
            <w:tcW w:w="3881"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0349" w:type="dxa"/>
            <w:gridSpan w:val="5"/>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Код по </w:t>
            </w:r>
            <w:hyperlink r:id="rId436" w:history="1">
              <w:r w:rsidRPr="00DD70CD">
                <w:rPr>
                  <w:rFonts w:ascii="Times New Roman" w:eastAsia="Times New Roman" w:hAnsi="Times New Roman" w:cs="Times New Roman"/>
                  <w:color w:val="0000FF"/>
                  <w:sz w:val="24"/>
                  <w:szCs w:val="24"/>
                  <w:u w:val="single"/>
                  <w:lang w:eastAsia="ru-RU"/>
                </w:rPr>
                <w:t>ОКЕИ</w:t>
              </w:r>
            </w:hyperlink>
            <w:r w:rsidRPr="00DD70CD">
              <w:rPr>
                <w:rFonts w:ascii="Times New Roman" w:eastAsia="Times New Roman" w:hAnsi="Times New Roman" w:cs="Times New Roman"/>
                <w:sz w:val="24"/>
                <w:szCs w:val="24"/>
                <w:lang w:eastAsia="ru-RU"/>
              </w:rPr>
              <w:t>: единица - 642</w:t>
            </w:r>
          </w:p>
        </w:tc>
      </w:tr>
      <w:tr w:rsidR="00DD70CD" w:rsidRPr="00DD70CD" w:rsidTr="00DD70C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Наименование</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N строки</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Городские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 том числе</w:t>
            </w:r>
          </w:p>
        </w:tc>
      </w:tr>
      <w:tr w:rsidR="00DD70CD" w:rsidRPr="00DD70CD"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поселения и сельская местность (сумма</w:t>
            </w:r>
            <w:r w:rsidRPr="00DD70CD">
              <w:rPr>
                <w:rFonts w:ascii="Times New Roman" w:eastAsia="Times New Roman" w:hAnsi="Times New Roman" w:cs="Times New Roman"/>
                <w:sz w:val="24"/>
                <w:szCs w:val="24"/>
                <w:lang w:eastAsia="ru-RU"/>
              </w:rPr>
              <w:br/>
              <w:t>граф 4, 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городские поселения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сельская местность</w:t>
            </w: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5</w:t>
            </w: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межшкольных учебно-</w:t>
            </w:r>
            <w:r w:rsidRPr="00DD70CD">
              <w:rPr>
                <w:rFonts w:ascii="Times New Roman" w:eastAsia="Times New Roman" w:hAnsi="Times New Roman" w:cs="Times New Roman"/>
                <w:sz w:val="24"/>
                <w:szCs w:val="24"/>
                <w:lang w:eastAsia="ru-RU"/>
              </w:rPr>
              <w:lastRenderedPageBreak/>
              <w:t>производственных комбинатов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t>01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учебных цехов и участков предприятий, организаций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школьных и межшкольных учебно-производственных мастерских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Число ученических производственных бригад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4. Работники, осуществляющие допрофессиональную и профессиональную подготовку обучающихся 8-11 (12) классов (из раздела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3356"/>
        <w:gridCol w:w="1139"/>
        <w:gridCol w:w="1508"/>
        <w:gridCol w:w="1508"/>
        <w:gridCol w:w="1508"/>
        <w:gridCol w:w="1693"/>
        <w:gridCol w:w="1508"/>
        <w:gridCol w:w="1339"/>
      </w:tblGrid>
      <w:tr w:rsidR="00DD70CD" w:rsidRPr="00220049" w:rsidTr="00DD70CD">
        <w:trPr>
          <w:trHeight w:val="15"/>
          <w:tblCellSpacing w:w="15" w:type="dxa"/>
        </w:trPr>
        <w:tc>
          <w:tcPr>
            <w:tcW w:w="55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70"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326"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14230" w:type="dxa"/>
            <w:gridSpan w:val="10"/>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37"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Наименование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 строки</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Численность работников (физические лица)</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Кроме того, внешние совместители</w:t>
            </w:r>
          </w:p>
        </w:tc>
      </w:tr>
      <w:tr w:rsidR="00DD70CD" w:rsidRPr="00220049"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nil"/>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поселения и сельская местность (сумма граф 4, 5)</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 поселения</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сельская местность</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поселения и сельская местность (сумма граф 7, 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 поселения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сельская местность</w:t>
            </w: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r>
      <w:tr w:rsidR="00DD70CD" w:rsidRPr="00220049" w:rsidTr="00DD70CD">
        <w:trPr>
          <w:tblCellSpacing w:w="15" w:type="dxa"/>
        </w:trPr>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 работников учреждения (сумма строк 02, 03, 05, 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руководящие работники</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педагогические работники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92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 учителя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учебно-вспомогательный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369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обслуживающий персонал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2"/>
        <w:gridCol w:w="892"/>
        <w:gridCol w:w="749"/>
        <w:gridCol w:w="761"/>
        <w:gridCol w:w="835"/>
        <w:gridCol w:w="768"/>
        <w:gridCol w:w="797"/>
        <w:gridCol w:w="806"/>
        <w:gridCol w:w="862"/>
        <w:gridCol w:w="862"/>
        <w:gridCol w:w="761"/>
        <w:gridCol w:w="835"/>
        <w:gridCol w:w="768"/>
        <w:gridCol w:w="797"/>
        <w:gridCol w:w="806"/>
        <w:gridCol w:w="862"/>
        <w:gridCol w:w="877"/>
      </w:tblGrid>
      <w:tr w:rsidR="00DD70CD" w:rsidRPr="00220049" w:rsidTr="00DD70CD">
        <w:trPr>
          <w:trHeight w:val="15"/>
          <w:tblCellSpacing w:w="15" w:type="dxa"/>
        </w:trPr>
        <w:tc>
          <w:tcPr>
            <w:tcW w:w="3881"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vAlign w:val="cente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21600" w:type="dxa"/>
            <w:gridSpan w:val="17"/>
            <w:tcBorders>
              <w:top w:val="nil"/>
              <w:left w:val="nil"/>
              <w:bottom w:val="single" w:sz="6" w:space="0" w:color="000000"/>
              <w:right w:val="nil"/>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right"/>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 xml:space="preserve">Код по </w:t>
            </w:r>
            <w:hyperlink r:id="rId438" w:history="1">
              <w:r w:rsidRPr="00220049">
                <w:rPr>
                  <w:rFonts w:ascii="Times New Roman" w:eastAsia="Times New Roman" w:hAnsi="Times New Roman" w:cs="Times New Roman"/>
                  <w:color w:val="0000FF"/>
                  <w:sz w:val="14"/>
                  <w:szCs w:val="14"/>
                  <w:u w:val="single"/>
                  <w:lang w:eastAsia="ru-RU"/>
                </w:rPr>
                <w:t>ОКЕИ</w:t>
              </w:r>
            </w:hyperlink>
            <w:r w:rsidRPr="00220049">
              <w:rPr>
                <w:rFonts w:ascii="Times New Roman" w:eastAsia="Times New Roman" w:hAnsi="Times New Roman" w:cs="Times New Roman"/>
                <w:sz w:val="14"/>
                <w:szCs w:val="14"/>
                <w:lang w:eastAsia="ru-RU"/>
              </w:rPr>
              <w:t>: человек - 792</w:t>
            </w:r>
          </w:p>
        </w:tc>
      </w:tr>
      <w:tr w:rsidR="00DD70CD" w:rsidRPr="00220049" w:rsidTr="00DD70C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lastRenderedPageBreak/>
              <w:t>Наименование</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Код по</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N</w:t>
            </w:r>
          </w:p>
        </w:tc>
        <w:tc>
          <w:tcPr>
            <w:tcW w:w="831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Городские поселения</w:t>
            </w:r>
          </w:p>
        </w:tc>
        <w:tc>
          <w:tcPr>
            <w:tcW w:w="831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Сельская местность</w:t>
            </w:r>
          </w:p>
        </w:tc>
      </w:tr>
      <w:tr w:rsidR="00DD70CD" w:rsidRPr="00220049" w:rsidTr="00DD70C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895130"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hyperlink r:id="rId439" w:history="1">
              <w:r w:rsidR="00DD70CD" w:rsidRPr="00220049">
                <w:rPr>
                  <w:rFonts w:ascii="Times New Roman" w:eastAsia="Times New Roman" w:hAnsi="Times New Roman" w:cs="Times New Roman"/>
                  <w:color w:val="0000FF"/>
                  <w:sz w:val="14"/>
                  <w:szCs w:val="14"/>
                  <w:u w:val="single"/>
                  <w:lang w:eastAsia="ru-RU"/>
                </w:rPr>
                <w:t>ОКПДТР</w:t>
              </w:r>
            </w:hyperlink>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строки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том числе:</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всего</w:t>
            </w: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них:</w:t>
            </w:r>
          </w:p>
        </w:tc>
      </w:tr>
      <w:tr w:rsidR="00DD70CD" w:rsidRPr="00220049" w:rsidTr="00DD70CD">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5-10)</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мастер-</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w:t>
            </w:r>
            <w:r w:rsidRPr="00220049">
              <w:rPr>
                <w:rFonts w:ascii="Times New Roman" w:eastAsia="Times New Roman" w:hAnsi="Times New Roman" w:cs="Times New Roman"/>
                <w:sz w:val="14"/>
                <w:szCs w:val="14"/>
                <w:lang w:eastAsia="ru-RU"/>
              </w:rPr>
              <w:br/>
              <w:t>школь-</w:t>
            </w:r>
            <w:r w:rsidRPr="00220049">
              <w:rPr>
                <w:rFonts w:ascii="Times New Roman" w:eastAsia="Times New Roman" w:hAnsi="Times New Roman" w:cs="Times New Roman"/>
                <w:sz w:val="14"/>
                <w:szCs w:val="14"/>
                <w:lang w:eastAsia="ru-RU"/>
              </w:rPr>
              <w:br/>
              <w:t>ных</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цехах и</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w:t>
            </w:r>
            <w:r w:rsidRPr="00220049">
              <w:rPr>
                <w:rFonts w:ascii="Times New Roman" w:eastAsia="Times New Roman" w:hAnsi="Times New Roman" w:cs="Times New Roman"/>
                <w:sz w:val="14"/>
                <w:szCs w:val="14"/>
                <w:lang w:eastAsia="ru-RU"/>
              </w:rPr>
              <w:br/>
              <w:t>ных и меж-</w:t>
            </w:r>
          </w:p>
        </w:tc>
        <w:tc>
          <w:tcPr>
            <w:tcW w:w="258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образовательных учреждений</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(сумма граф 12-17)</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мастер-</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меж-</w:t>
            </w:r>
            <w:r w:rsidRPr="00220049">
              <w:rPr>
                <w:rFonts w:ascii="Times New Roman" w:eastAsia="Times New Roman" w:hAnsi="Times New Roman" w:cs="Times New Roman"/>
                <w:sz w:val="14"/>
                <w:szCs w:val="14"/>
                <w:lang w:eastAsia="ru-RU"/>
              </w:rPr>
              <w:br/>
              <w:t>школь-</w:t>
            </w:r>
            <w:r w:rsidRPr="00220049">
              <w:rPr>
                <w:rFonts w:ascii="Times New Roman" w:eastAsia="Times New Roman" w:hAnsi="Times New Roman" w:cs="Times New Roman"/>
                <w:sz w:val="14"/>
                <w:szCs w:val="14"/>
                <w:lang w:eastAsia="ru-RU"/>
              </w:rPr>
              <w:br/>
              <w:t>ных</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учеб-</w:t>
            </w:r>
            <w:r w:rsidRPr="00220049">
              <w:rPr>
                <w:rFonts w:ascii="Times New Roman" w:eastAsia="Times New Roman" w:hAnsi="Times New Roman" w:cs="Times New Roman"/>
                <w:sz w:val="14"/>
                <w:szCs w:val="14"/>
                <w:lang w:eastAsia="ru-RU"/>
              </w:rPr>
              <w:br/>
              <w:t>ных цехах 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в школь-</w:t>
            </w:r>
            <w:r w:rsidRPr="00220049">
              <w:rPr>
                <w:rFonts w:ascii="Times New Roman" w:eastAsia="Times New Roman" w:hAnsi="Times New Roman" w:cs="Times New Roman"/>
                <w:sz w:val="14"/>
                <w:szCs w:val="14"/>
                <w:lang w:eastAsia="ru-RU"/>
              </w:rPr>
              <w:br/>
              <w:t>ных и меж-</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 базе образовательных учреждений</w:t>
            </w:r>
          </w:p>
        </w:tc>
      </w:tr>
      <w:tr w:rsidR="00DD70CD" w:rsidRPr="00220049"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ских обще-</w:t>
            </w:r>
            <w:r w:rsidRPr="00220049">
              <w:rPr>
                <w:rFonts w:ascii="Times New Roman" w:eastAsia="Times New Roman" w:hAnsi="Times New Roman" w:cs="Times New Roman"/>
                <w:sz w:val="14"/>
                <w:szCs w:val="14"/>
                <w:lang w:eastAsia="ru-RU"/>
              </w:rPr>
              <w:br/>
              <w:t>обра-</w:t>
            </w:r>
            <w:r w:rsidRPr="00220049">
              <w:rPr>
                <w:rFonts w:ascii="Times New Roman" w:eastAsia="Times New Roman" w:hAnsi="Times New Roman" w:cs="Times New Roman"/>
                <w:sz w:val="14"/>
                <w:szCs w:val="14"/>
                <w:lang w:eastAsia="ru-RU"/>
              </w:rPr>
              <w:br/>
              <w:t>зова-</w:t>
            </w:r>
            <w:r w:rsidRPr="00220049">
              <w:rPr>
                <w:rFonts w:ascii="Times New Roman" w:eastAsia="Times New Roman" w:hAnsi="Times New Roman" w:cs="Times New Roman"/>
                <w:sz w:val="14"/>
                <w:szCs w:val="14"/>
                <w:lang w:eastAsia="ru-RU"/>
              </w:rPr>
              <w:br/>
              <w:t>тельных учреж-</w:t>
            </w:r>
            <w:r w:rsidRPr="00220049">
              <w:rPr>
                <w:rFonts w:ascii="Times New Roman" w:eastAsia="Times New Roman" w:hAnsi="Times New Roman" w:cs="Times New Roman"/>
                <w:sz w:val="14"/>
                <w:szCs w:val="14"/>
                <w:lang w:eastAsia="ru-RU"/>
              </w:rPr>
              <w:br/>
              <w:t>дений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w:t>
            </w:r>
            <w:r w:rsidRPr="00220049">
              <w:rPr>
                <w:rFonts w:ascii="Times New Roman" w:eastAsia="Times New Roman" w:hAnsi="Times New Roman" w:cs="Times New Roman"/>
                <w:sz w:val="14"/>
                <w:szCs w:val="14"/>
                <w:lang w:eastAsia="ru-RU"/>
              </w:rPr>
              <w:br/>
              <w:t>ных комби-</w:t>
            </w:r>
            <w:r w:rsidRPr="00220049">
              <w:rPr>
                <w:rFonts w:ascii="Times New Roman" w:eastAsia="Times New Roman" w:hAnsi="Times New Roman" w:cs="Times New Roman"/>
                <w:sz w:val="14"/>
                <w:szCs w:val="14"/>
                <w:lang w:eastAsia="ru-RU"/>
              </w:rPr>
              <w:br/>
              <w:t>натах</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участ-</w:t>
            </w:r>
            <w:r w:rsidRPr="00220049">
              <w:rPr>
                <w:rFonts w:ascii="Times New Roman" w:eastAsia="Times New Roman" w:hAnsi="Times New Roman" w:cs="Times New Roman"/>
                <w:sz w:val="14"/>
                <w:szCs w:val="14"/>
                <w:lang w:eastAsia="ru-RU"/>
              </w:rPr>
              <w:br/>
              <w:t>ках пред-</w:t>
            </w:r>
            <w:r w:rsidRPr="00220049">
              <w:rPr>
                <w:rFonts w:ascii="Times New Roman" w:eastAsia="Times New Roman" w:hAnsi="Times New Roman" w:cs="Times New Roman"/>
                <w:sz w:val="14"/>
                <w:szCs w:val="14"/>
                <w:lang w:eastAsia="ru-RU"/>
              </w:rPr>
              <w:br/>
              <w:t>при-</w:t>
            </w:r>
            <w:r w:rsidRPr="00220049">
              <w:rPr>
                <w:rFonts w:ascii="Times New Roman" w:eastAsia="Times New Roman" w:hAnsi="Times New Roman" w:cs="Times New Roman"/>
                <w:sz w:val="14"/>
                <w:szCs w:val="14"/>
                <w:lang w:eastAsia="ru-RU"/>
              </w:rPr>
              <w:br/>
              <w:t>ятий, органи-</w:t>
            </w:r>
            <w:r w:rsidRPr="00220049">
              <w:rPr>
                <w:rFonts w:ascii="Times New Roman" w:eastAsia="Times New Roman" w:hAnsi="Times New Roman" w:cs="Times New Roman"/>
                <w:sz w:val="14"/>
                <w:szCs w:val="14"/>
                <w:lang w:eastAsia="ru-RU"/>
              </w:rPr>
              <w:br/>
              <w:t>заций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школь-</w:t>
            </w:r>
            <w:r w:rsidRPr="00220049">
              <w:rPr>
                <w:rFonts w:ascii="Times New Roman" w:eastAsia="Times New Roman" w:hAnsi="Times New Roman" w:cs="Times New Roman"/>
                <w:sz w:val="14"/>
                <w:szCs w:val="14"/>
                <w:lang w:eastAsia="ru-RU"/>
              </w:rPr>
              <w:br/>
              <w:t>ных учебно-</w:t>
            </w:r>
            <w:r w:rsidRPr="00220049">
              <w:rPr>
                <w:rFonts w:ascii="Times New Roman" w:eastAsia="Times New Roman" w:hAnsi="Times New Roman" w:cs="Times New Roman"/>
                <w:sz w:val="14"/>
                <w:szCs w:val="14"/>
                <w:lang w:eastAsia="ru-RU"/>
              </w:rPr>
              <w:br/>
              <w:t>про-</w:t>
            </w:r>
            <w:r w:rsidRPr="00220049">
              <w:rPr>
                <w:rFonts w:ascii="Times New Roman" w:eastAsia="Times New Roman" w:hAnsi="Times New Roman" w:cs="Times New Roman"/>
                <w:sz w:val="14"/>
                <w:szCs w:val="14"/>
                <w:lang w:eastAsia="ru-RU"/>
              </w:rPr>
              <w:br/>
              <w:t>извод-</w:t>
            </w:r>
            <w:r w:rsidRPr="00220049">
              <w:rPr>
                <w:rFonts w:ascii="Times New Roman" w:eastAsia="Times New Roman" w:hAnsi="Times New Roman" w:cs="Times New Roman"/>
                <w:sz w:val="14"/>
                <w:szCs w:val="14"/>
                <w:lang w:eastAsia="ru-RU"/>
              </w:rPr>
              <w:br/>
              <w:t>ствен-</w:t>
            </w:r>
            <w:r w:rsidRPr="00220049">
              <w:rPr>
                <w:rFonts w:ascii="Times New Roman" w:eastAsia="Times New Roman" w:hAnsi="Times New Roman" w:cs="Times New Roman"/>
                <w:sz w:val="14"/>
                <w:szCs w:val="14"/>
                <w:lang w:eastAsia="ru-RU"/>
              </w:rPr>
              <w:br/>
              <w:t>ных мастер-</w:t>
            </w:r>
            <w:r w:rsidRPr="00220049">
              <w:rPr>
                <w:rFonts w:ascii="Times New Roman" w:eastAsia="Times New Roman" w:hAnsi="Times New Roman" w:cs="Times New Roman"/>
                <w:sz w:val="14"/>
                <w:szCs w:val="14"/>
                <w:lang w:eastAsia="ru-RU"/>
              </w:rPr>
              <w:br/>
              <w:t>ских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w:t>
            </w:r>
            <w:r w:rsidRPr="00220049">
              <w:rPr>
                <w:rFonts w:ascii="Times New Roman" w:eastAsia="Times New Roman" w:hAnsi="Times New Roman" w:cs="Times New Roman"/>
                <w:sz w:val="14"/>
                <w:szCs w:val="14"/>
                <w:lang w:eastAsia="ru-RU"/>
              </w:rPr>
              <w:br/>
              <w:t>ного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w:t>
            </w:r>
            <w:r w:rsidRPr="00220049">
              <w:rPr>
                <w:rFonts w:ascii="Times New Roman" w:eastAsia="Times New Roman" w:hAnsi="Times New Roman" w:cs="Times New Roman"/>
                <w:sz w:val="14"/>
                <w:szCs w:val="14"/>
                <w:lang w:eastAsia="ru-RU"/>
              </w:rPr>
              <w:br/>
              <w:t>него и высшего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ских обще-</w:t>
            </w:r>
            <w:r w:rsidRPr="00220049">
              <w:rPr>
                <w:rFonts w:ascii="Times New Roman" w:eastAsia="Times New Roman" w:hAnsi="Times New Roman" w:cs="Times New Roman"/>
                <w:sz w:val="14"/>
                <w:szCs w:val="14"/>
                <w:lang w:eastAsia="ru-RU"/>
              </w:rPr>
              <w:br/>
              <w:t>обра-</w:t>
            </w:r>
            <w:r w:rsidRPr="00220049">
              <w:rPr>
                <w:rFonts w:ascii="Times New Roman" w:eastAsia="Times New Roman" w:hAnsi="Times New Roman" w:cs="Times New Roman"/>
                <w:sz w:val="14"/>
                <w:szCs w:val="14"/>
                <w:lang w:eastAsia="ru-RU"/>
              </w:rPr>
              <w:br/>
              <w:t>зова-</w:t>
            </w:r>
            <w:r w:rsidRPr="00220049">
              <w:rPr>
                <w:rFonts w:ascii="Times New Roman" w:eastAsia="Times New Roman" w:hAnsi="Times New Roman" w:cs="Times New Roman"/>
                <w:sz w:val="14"/>
                <w:szCs w:val="14"/>
                <w:lang w:eastAsia="ru-RU"/>
              </w:rPr>
              <w:br/>
              <w:t>тельных учреж-</w:t>
            </w:r>
            <w:r w:rsidRPr="00220049">
              <w:rPr>
                <w:rFonts w:ascii="Times New Roman" w:eastAsia="Times New Roman" w:hAnsi="Times New Roman" w:cs="Times New Roman"/>
                <w:sz w:val="14"/>
                <w:szCs w:val="14"/>
                <w:lang w:eastAsia="ru-RU"/>
              </w:rPr>
              <w:br/>
              <w:t>дений</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учеб-</w:t>
            </w:r>
            <w:r w:rsidRPr="00220049">
              <w:rPr>
                <w:rFonts w:ascii="Times New Roman" w:eastAsia="Times New Roman" w:hAnsi="Times New Roman" w:cs="Times New Roman"/>
                <w:sz w:val="14"/>
                <w:szCs w:val="14"/>
                <w:lang w:eastAsia="ru-RU"/>
              </w:rPr>
              <w:br/>
              <w:t>ных комби-</w:t>
            </w:r>
            <w:r w:rsidRPr="00220049">
              <w:rPr>
                <w:rFonts w:ascii="Times New Roman" w:eastAsia="Times New Roman" w:hAnsi="Times New Roman" w:cs="Times New Roman"/>
                <w:sz w:val="14"/>
                <w:szCs w:val="14"/>
                <w:lang w:eastAsia="ru-RU"/>
              </w:rPr>
              <w:br/>
              <w:t>натах</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участ-</w:t>
            </w:r>
            <w:r w:rsidRPr="00220049">
              <w:rPr>
                <w:rFonts w:ascii="Times New Roman" w:eastAsia="Times New Roman" w:hAnsi="Times New Roman" w:cs="Times New Roman"/>
                <w:sz w:val="14"/>
                <w:szCs w:val="14"/>
                <w:lang w:eastAsia="ru-RU"/>
              </w:rPr>
              <w:br/>
              <w:t>ках пред-</w:t>
            </w:r>
            <w:r w:rsidRPr="00220049">
              <w:rPr>
                <w:rFonts w:ascii="Times New Roman" w:eastAsia="Times New Roman" w:hAnsi="Times New Roman" w:cs="Times New Roman"/>
                <w:sz w:val="14"/>
                <w:szCs w:val="14"/>
                <w:lang w:eastAsia="ru-RU"/>
              </w:rPr>
              <w:br/>
              <w:t>при-</w:t>
            </w:r>
            <w:r w:rsidRPr="00220049">
              <w:rPr>
                <w:rFonts w:ascii="Times New Roman" w:eastAsia="Times New Roman" w:hAnsi="Times New Roman" w:cs="Times New Roman"/>
                <w:sz w:val="14"/>
                <w:szCs w:val="14"/>
                <w:lang w:eastAsia="ru-RU"/>
              </w:rPr>
              <w:br/>
              <w:t>ятий, органи-</w:t>
            </w:r>
            <w:r w:rsidRPr="00220049">
              <w:rPr>
                <w:rFonts w:ascii="Times New Roman" w:eastAsia="Times New Roman" w:hAnsi="Times New Roman" w:cs="Times New Roman"/>
                <w:sz w:val="14"/>
                <w:szCs w:val="14"/>
                <w:lang w:eastAsia="ru-RU"/>
              </w:rPr>
              <w:br/>
              <w:t>заций</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школь-</w:t>
            </w:r>
            <w:r w:rsidRPr="00220049">
              <w:rPr>
                <w:rFonts w:ascii="Times New Roman" w:eastAsia="Times New Roman" w:hAnsi="Times New Roman" w:cs="Times New Roman"/>
                <w:sz w:val="14"/>
                <w:szCs w:val="14"/>
                <w:lang w:eastAsia="ru-RU"/>
              </w:rPr>
              <w:br/>
              <w:t>ных учебно-</w:t>
            </w:r>
            <w:r w:rsidRPr="00220049">
              <w:rPr>
                <w:rFonts w:ascii="Times New Roman" w:eastAsia="Times New Roman" w:hAnsi="Times New Roman" w:cs="Times New Roman"/>
                <w:sz w:val="14"/>
                <w:szCs w:val="14"/>
                <w:lang w:eastAsia="ru-RU"/>
              </w:rPr>
              <w:br/>
              <w:t>про-</w:t>
            </w:r>
            <w:r w:rsidRPr="00220049">
              <w:rPr>
                <w:rFonts w:ascii="Times New Roman" w:eastAsia="Times New Roman" w:hAnsi="Times New Roman" w:cs="Times New Roman"/>
                <w:sz w:val="14"/>
                <w:szCs w:val="14"/>
                <w:lang w:eastAsia="ru-RU"/>
              </w:rPr>
              <w:br/>
              <w:t>извод-</w:t>
            </w:r>
            <w:r w:rsidRPr="00220049">
              <w:rPr>
                <w:rFonts w:ascii="Times New Roman" w:eastAsia="Times New Roman" w:hAnsi="Times New Roman" w:cs="Times New Roman"/>
                <w:sz w:val="14"/>
                <w:szCs w:val="14"/>
                <w:lang w:eastAsia="ru-RU"/>
              </w:rPr>
              <w:br/>
              <w:t>ствен-</w:t>
            </w:r>
            <w:r w:rsidRPr="00220049">
              <w:rPr>
                <w:rFonts w:ascii="Times New Roman" w:eastAsia="Times New Roman" w:hAnsi="Times New Roman" w:cs="Times New Roman"/>
                <w:sz w:val="14"/>
                <w:szCs w:val="14"/>
                <w:lang w:eastAsia="ru-RU"/>
              </w:rPr>
              <w:br/>
              <w:t>ных мастер-</w:t>
            </w:r>
            <w:r w:rsidRPr="00220049">
              <w:rPr>
                <w:rFonts w:ascii="Times New Roman" w:eastAsia="Times New Roman" w:hAnsi="Times New Roman" w:cs="Times New Roman"/>
                <w:sz w:val="14"/>
                <w:szCs w:val="14"/>
                <w:lang w:eastAsia="ru-RU"/>
              </w:rPr>
              <w:br/>
              <w:t>ских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началь-</w:t>
            </w:r>
            <w:r w:rsidRPr="00220049">
              <w:rPr>
                <w:rFonts w:ascii="Times New Roman" w:eastAsia="Times New Roman" w:hAnsi="Times New Roman" w:cs="Times New Roman"/>
                <w:sz w:val="14"/>
                <w:szCs w:val="14"/>
                <w:lang w:eastAsia="ru-RU"/>
              </w:rPr>
              <w:br/>
              <w:t>ного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сред-</w:t>
            </w:r>
            <w:r w:rsidRPr="00220049">
              <w:rPr>
                <w:rFonts w:ascii="Times New Roman" w:eastAsia="Times New Roman" w:hAnsi="Times New Roman" w:cs="Times New Roman"/>
                <w:sz w:val="14"/>
                <w:szCs w:val="14"/>
                <w:lang w:eastAsia="ru-RU"/>
              </w:rPr>
              <w:br/>
              <w:t>него и высшего профес-</w:t>
            </w:r>
            <w:r w:rsidRPr="00220049">
              <w:rPr>
                <w:rFonts w:ascii="Times New Roman" w:eastAsia="Times New Roman" w:hAnsi="Times New Roman" w:cs="Times New Roman"/>
                <w:sz w:val="14"/>
                <w:szCs w:val="14"/>
                <w:lang w:eastAsia="ru-RU"/>
              </w:rPr>
              <w:br/>
              <w:t>сиональ-</w:t>
            </w:r>
            <w:r w:rsidRPr="00220049">
              <w:rPr>
                <w:rFonts w:ascii="Times New Roman" w:eastAsia="Times New Roman" w:hAnsi="Times New Roman" w:cs="Times New Roman"/>
                <w:sz w:val="14"/>
                <w:szCs w:val="14"/>
                <w:lang w:eastAsia="ru-RU"/>
              </w:rPr>
              <w:br/>
              <w:t>ного образо-</w:t>
            </w:r>
            <w:r w:rsidRPr="00220049">
              <w:rPr>
                <w:rFonts w:ascii="Times New Roman" w:eastAsia="Times New Roman" w:hAnsi="Times New Roman" w:cs="Times New Roman"/>
                <w:sz w:val="14"/>
                <w:szCs w:val="14"/>
                <w:lang w:eastAsia="ru-RU"/>
              </w:rPr>
              <w:br/>
              <w:t>вания</w:t>
            </w: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17</w:t>
            </w:r>
          </w:p>
        </w:tc>
      </w:tr>
      <w:tr w:rsidR="00DD70CD" w:rsidRPr="00220049" w:rsidTr="00DD70CD">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Из обучающихся 8-11 (12) классов, проходящих допрофессиональную и профессиональную подготовку:</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обучающиеся с ограниченными возможностями здоровья</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r w:rsidR="00DD70CD" w:rsidRPr="00220049" w:rsidTr="00DD70C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инвалиды, дети-инвалиды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220049">
              <w:rPr>
                <w:rFonts w:ascii="Times New Roman" w:eastAsia="Times New Roman" w:hAnsi="Times New Roman" w:cs="Times New Roman"/>
                <w:sz w:val="14"/>
                <w:szCs w:val="14"/>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220049"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440"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Д-11</w:t>
        </w:r>
      </w:hyperlink>
      <w:r w:rsidRPr="00DD70CD">
        <w:rPr>
          <w:rFonts w:ascii="Times New Roman" w:eastAsia="Times New Roman" w:hAnsi="Times New Roman" w:cs="Times New Roman"/>
          <w:sz w:val="24"/>
          <w:szCs w:val="24"/>
          <w:lang w:eastAsia="ru-RU"/>
        </w:rPr>
        <w:t xml:space="preserve"> составляется на основании данных первичных отчетов (</w:t>
      </w:r>
      <w:hyperlink r:id="rId441" w:history="1">
        <w:r w:rsidRPr="00DD70CD">
          <w:rPr>
            <w:rFonts w:ascii="Times New Roman" w:eastAsia="Times New Roman" w:hAnsi="Times New Roman" w:cs="Times New Roman"/>
            <w:color w:val="0000FF"/>
            <w:sz w:val="24"/>
            <w:szCs w:val="24"/>
            <w:u w:val="single"/>
            <w:lang w:eastAsia="ru-RU"/>
          </w:rPr>
          <w:t>форма N ОШ-9</w:t>
        </w:r>
      </w:hyperlink>
      <w:r w:rsidRPr="00DD70CD">
        <w:rPr>
          <w:rFonts w:ascii="Times New Roman" w:eastAsia="Times New Roman" w:hAnsi="Times New Roman" w:cs="Times New Roman"/>
          <w:sz w:val="24"/>
          <w:szCs w:val="24"/>
          <w:lang w:eastAsia="ru-RU"/>
        </w:rPr>
        <w:t>) государственных и муниципальных образовательных учреждений, реализующих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образовательных учреждений для детей дошкольного и младшего школьного возраста,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учреждений</w:t>
      </w:r>
      <w:r w:rsidRPr="00DD70CD">
        <w:rPr>
          <w:rFonts w:ascii="Times New Roman" w:eastAsia="Times New Roman" w:hAnsi="Times New Roman" w:cs="Times New Roman"/>
          <w:sz w:val="24"/>
          <w:szCs w:val="24"/>
          <w:lang w:eastAsia="ru-RU"/>
        </w:rPr>
        <w:t xml:space="preserve"> (начальных, основных, средних, средних с углубленным изучением отдельных предметов, гимназий, лицеев);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w:t>
      </w:r>
      <w:r w:rsidRPr="00DD70CD">
        <w:rPr>
          <w:rFonts w:ascii="Times New Roman" w:eastAsia="Times New Roman" w:hAnsi="Times New Roman" w:cs="Times New Roman"/>
          <w:sz w:val="24"/>
          <w:szCs w:val="24"/>
          <w:lang w:eastAsia="ru-RU"/>
        </w:rPr>
        <w:t xml:space="preserve"> (начальных общеобразовательных школ-интернатов, основных общеобразовательных школ-интернатов, средних общеобразовательных школ-интернатов, средних общеобразовательных школ-интернатов с углубленным изучением отдельных предметов, гимназий-интернатов, лицеев-интернатов);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кадетских школ и кадетских школ-интернатов</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общеобразовательных школ-интернатов с первоначальной летной подготовкой</w:t>
      </w:r>
      <w:r w:rsidRPr="00DD70CD">
        <w:rPr>
          <w:rFonts w:ascii="Times New Roman" w:eastAsia="Times New Roman" w:hAnsi="Times New Roman" w:cs="Times New Roman"/>
          <w:sz w:val="24"/>
          <w:szCs w:val="24"/>
          <w:lang w:eastAsia="ru-RU"/>
        </w:rPr>
        <w:t>.</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xml:space="preserve">     В отчет </w:t>
      </w:r>
      <w:r w:rsidRPr="00DD70CD">
        <w:rPr>
          <w:rFonts w:ascii="Times New Roman" w:eastAsia="Times New Roman" w:hAnsi="Times New Roman" w:cs="Times New Roman"/>
          <w:b/>
          <w:bCs/>
          <w:sz w:val="24"/>
          <w:szCs w:val="24"/>
          <w:lang w:eastAsia="ru-RU"/>
        </w:rPr>
        <w:t>не включаются</w:t>
      </w:r>
      <w:r w:rsidRPr="00DD70CD">
        <w:rPr>
          <w:rFonts w:ascii="Times New Roman" w:eastAsia="Times New Roman" w:hAnsi="Times New Roman" w:cs="Times New Roman"/>
          <w:sz w:val="24"/>
          <w:szCs w:val="24"/>
          <w:lang w:eastAsia="ru-RU"/>
        </w:rPr>
        <w:t xml:space="preserve">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w:t>
      </w:r>
      <w:r w:rsidRPr="00DD70CD">
        <w:rPr>
          <w:rFonts w:ascii="Times New Roman" w:eastAsia="Times New Roman" w:hAnsi="Times New Roman" w:cs="Times New Roman"/>
          <w:b/>
          <w:bCs/>
          <w:sz w:val="24"/>
          <w:szCs w:val="24"/>
          <w:lang w:eastAsia="ru-RU"/>
        </w:rPr>
        <w:t>Вечерние (сменные) общеобразовательные учреждения в отчет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442"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443"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444"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Допрофессиональная подготовка - это углубленная подготовка по одному из отраслевых направлений (области трудовой деятельности) или профильная (по уровню освоения близкая к конкретной профессии), которая осуществляется в основном за счет времени регионального и школьного компонентов базисного учебного плана.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технологическая подготовка, проводимая в рамках минимального содержания, в отчет не включается.</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Для получения сведений по </w:t>
      </w:r>
      <w:hyperlink r:id="rId445" w:history="1">
        <w:r w:rsidRPr="00DD70CD">
          <w:rPr>
            <w:rFonts w:ascii="Times New Roman" w:eastAsia="Times New Roman" w:hAnsi="Times New Roman" w:cs="Times New Roman"/>
            <w:color w:val="0000FF"/>
            <w:sz w:val="24"/>
            <w:szCs w:val="24"/>
            <w:u w:val="single"/>
            <w:lang w:eastAsia="ru-RU"/>
          </w:rPr>
          <w:t>форме N Д-11</w:t>
        </w:r>
      </w:hyperlink>
      <w:r w:rsidRPr="00DD70CD">
        <w:rPr>
          <w:rFonts w:ascii="Times New Roman" w:eastAsia="Times New Roman" w:hAnsi="Times New Roman" w:cs="Times New Roman"/>
          <w:sz w:val="24"/>
          <w:szCs w:val="24"/>
          <w:lang w:eastAsia="ru-RU"/>
        </w:rPr>
        <w:t xml:space="preserve"> группируются первичные сведения по </w:t>
      </w:r>
      <w:hyperlink r:id="rId446" w:history="1">
        <w:r w:rsidRPr="00DD70CD">
          <w:rPr>
            <w:rFonts w:ascii="Times New Roman" w:eastAsia="Times New Roman" w:hAnsi="Times New Roman" w:cs="Times New Roman"/>
            <w:color w:val="0000FF"/>
            <w:sz w:val="24"/>
            <w:szCs w:val="24"/>
            <w:u w:val="single"/>
            <w:lang w:eastAsia="ru-RU"/>
          </w:rPr>
          <w:t>форме N ОШ-9</w:t>
        </w:r>
      </w:hyperlink>
      <w:r w:rsidRPr="00DD70CD">
        <w:rPr>
          <w:rFonts w:ascii="Times New Roman" w:eastAsia="Times New Roman" w:hAnsi="Times New Roman" w:cs="Times New Roman"/>
          <w:sz w:val="24"/>
          <w:szCs w:val="24"/>
          <w:lang w:eastAsia="ru-RU"/>
        </w:rPr>
        <w:t xml:space="preserve"> основных и средних общеобразовательных учреждений по организации допрофессиональной и профессиональной подготовки обучающихся 8-11 (12) классов с разделением на городские поселения и сельскую местность.</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Сведения заполняются на основании Перечня профессий рабочих и должностей служащих для профессиональной подготовки учащихся общеобразовательных учреждений (письмо Минобразования РФ от 21 мая 2001 года N 511/13-13). Перечень является нормативным документом федерального уровня и составлен на основе </w:t>
      </w:r>
      <w:hyperlink r:id="rId447"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профессий рабочих, должностей служащих и тарифных разрядов</w:t>
        </w:r>
      </w:hyperlink>
      <w:r w:rsidRPr="00DD70CD">
        <w:rPr>
          <w:rFonts w:ascii="Times New Roman" w:eastAsia="Times New Roman" w:hAnsi="Times New Roman" w:cs="Times New Roman"/>
          <w:sz w:val="24"/>
          <w:szCs w:val="24"/>
          <w:lang w:eastAsia="ru-RU"/>
        </w:rPr>
        <w:t xml:space="preserve"> (</w:t>
      </w:r>
      <w:hyperlink r:id="rId448" w:history="1">
        <w:r w:rsidRPr="00DD70CD">
          <w:rPr>
            <w:rFonts w:ascii="Times New Roman" w:eastAsia="Times New Roman" w:hAnsi="Times New Roman" w:cs="Times New Roman"/>
            <w:color w:val="0000FF"/>
            <w:sz w:val="24"/>
            <w:szCs w:val="24"/>
            <w:u w:val="single"/>
            <w:lang w:eastAsia="ru-RU"/>
          </w:rPr>
          <w:t>ОКПДТР</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1. Допрофессиональная и профессиональная подготовка обучающихся 8-11 (12)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1 приводится распределение обучающихся 8-11 (12) классов по профессиям.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 по строкам 04-148 представлен перечень профессий, по которым происходит допрофессиональная и профессиональная подготовка обучающихся в общеобразовательных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xml:space="preserve">     В графе 2 указаны коды по </w:t>
      </w:r>
      <w:hyperlink r:id="rId449" w:history="1">
        <w:r w:rsidRPr="00DD70CD">
          <w:rPr>
            <w:rFonts w:ascii="Times New Roman" w:eastAsia="Times New Roman" w:hAnsi="Times New Roman" w:cs="Times New Roman"/>
            <w:color w:val="0000FF"/>
            <w:sz w:val="24"/>
            <w:szCs w:val="24"/>
            <w:u w:val="single"/>
            <w:lang w:eastAsia="ru-RU"/>
          </w:rPr>
          <w:t>ОКПДТР</w:t>
        </w:r>
      </w:hyperlink>
      <w:r w:rsidRPr="00DD70CD">
        <w:rPr>
          <w:rFonts w:ascii="Times New Roman" w:eastAsia="Times New Roman" w:hAnsi="Times New Roman" w:cs="Times New Roman"/>
          <w:sz w:val="24"/>
          <w:szCs w:val="24"/>
          <w:lang w:eastAsia="ru-RU"/>
        </w:rPr>
        <w:t xml:space="preserve"> всех профессий, перечисленных в графе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в графах 4 и 11 показывается фактическое число образовательных учреждений, в которых проводится допрофессиональная и профессиональная подготовка обучающихся.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строке 01 данные граф 4 и 11 должны быть меньше или равны числу образовательных учреждений, показанному в разделе 1 </w:t>
      </w:r>
      <w:hyperlink r:id="rId450" w:history="1">
        <w:r w:rsidRPr="00DD70CD">
          <w:rPr>
            <w:rFonts w:ascii="Times New Roman" w:eastAsia="Times New Roman" w:hAnsi="Times New Roman" w:cs="Times New Roman"/>
            <w:color w:val="0000FF"/>
            <w:sz w:val="24"/>
            <w:szCs w:val="24"/>
            <w:u w:val="single"/>
            <w:lang w:eastAsia="ru-RU"/>
          </w:rPr>
          <w:t>формы N 76-РИК</w:t>
        </w:r>
      </w:hyperlink>
      <w:r w:rsidRPr="00DD70CD">
        <w:rPr>
          <w:rFonts w:ascii="Times New Roman" w:eastAsia="Times New Roman" w:hAnsi="Times New Roman" w:cs="Times New Roman"/>
          <w:sz w:val="24"/>
          <w:szCs w:val="24"/>
          <w:lang w:eastAsia="ru-RU"/>
        </w:rPr>
        <w:t xml:space="preserve"> по строкам 02, 03, 11, 12 на начало текущего учебного года, за счет тех учреждений, в которых подготовка не осуществляется.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сумма данных граф 5-10 может быть больше данных графы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01 сумма данных граф 12-17 может быть больше данных графы 11.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02-148 сумма данных граф 5-10 должна быть равна данным графы 4.</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строкам 02-148 сумма данных граф 12-17 должна быть равна данным графы 11.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строкам 02 и 03 данные графы 4 должны быть равны сумме граф 5-10, а также меньше или равны аналогичным данным по </w:t>
      </w:r>
      <w:hyperlink r:id="rId451"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на начало текущего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По строкам 02 и 03 данные графы 11 должны быть равны сумме граф 12-17, а также меньше или равны аналогичным данным по </w:t>
      </w:r>
      <w:hyperlink r:id="rId452" w:history="1">
        <w:r w:rsidRPr="00DD70CD">
          <w:rPr>
            <w:rFonts w:ascii="Times New Roman" w:eastAsia="Times New Roman" w:hAnsi="Times New Roman" w:cs="Times New Roman"/>
            <w:color w:val="0000FF"/>
            <w:sz w:val="24"/>
            <w:szCs w:val="24"/>
            <w:u w:val="single"/>
            <w:lang w:eastAsia="ru-RU"/>
          </w:rPr>
          <w:t>форме N 76-РИК</w:t>
        </w:r>
      </w:hyperlink>
      <w:r w:rsidRPr="00DD70CD">
        <w:rPr>
          <w:rFonts w:ascii="Times New Roman" w:eastAsia="Times New Roman" w:hAnsi="Times New Roman" w:cs="Times New Roman"/>
          <w:sz w:val="24"/>
          <w:szCs w:val="24"/>
          <w:lang w:eastAsia="ru-RU"/>
        </w:rPr>
        <w:t xml:space="preserve"> на начало текущего учебного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2. Сведения об обучающихся 11 (12) классов, сдавших квалификационные экзамены в прошлом учебном году</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В разделе приводится численность обучающихся 11 (12) классов, сдавших квалификационные экзамены, с группировкой по профессиям.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графе 1 по строкам 02-146 представлен перечень профессий, по которым учащиеся 11 (12) классов сдавали квалификационные экзамены.</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графе 2 указаны коды по </w:t>
      </w:r>
      <w:hyperlink r:id="rId453" w:history="1">
        <w:r w:rsidRPr="00DD70CD">
          <w:rPr>
            <w:rFonts w:ascii="Times New Roman" w:eastAsia="Times New Roman" w:hAnsi="Times New Roman" w:cs="Times New Roman"/>
            <w:color w:val="0000FF"/>
            <w:sz w:val="24"/>
            <w:szCs w:val="24"/>
            <w:u w:val="single"/>
            <w:lang w:eastAsia="ru-RU"/>
          </w:rPr>
          <w:t>ОКПДТР</w:t>
        </w:r>
      </w:hyperlink>
      <w:r w:rsidRPr="00DD70CD">
        <w:rPr>
          <w:rFonts w:ascii="Times New Roman" w:eastAsia="Times New Roman" w:hAnsi="Times New Roman" w:cs="Times New Roman"/>
          <w:sz w:val="24"/>
          <w:szCs w:val="24"/>
          <w:lang w:eastAsia="ru-RU"/>
        </w:rPr>
        <w:t xml:space="preserve"> всех профессий, перечисленных в графе 1.</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     </w:t>
      </w:r>
      <w:r w:rsidRPr="00DD70CD">
        <w:rPr>
          <w:rFonts w:ascii="Times New Roman" w:eastAsia="Times New Roman" w:hAnsi="Times New Roman" w:cs="Times New Roman"/>
          <w:sz w:val="24"/>
          <w:szCs w:val="24"/>
          <w:lang w:eastAsia="ru-RU"/>
        </w:rPr>
        <w:br/>
        <w:t>     В строке 01 показываются сведения об обучающихся 11 (12) классов, сдавших квалификационные экзамены в прошлом учебном году, т.е. аттестованных квалификационной комиссией на присвоение начального квалификационного разряда (класса, категории) по полученной профессии.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3. База для допрофессиональной и профессиональной подготовки обучающихся 8-11 (12)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заполняют органы исполнительной власти субъектов Российской Федерации, на которые возложены функции по управлению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приводятся сведения по базе для допрофессиональной и профессиональной подготовки и общественно полезного производительного труда обучающихся 8-11 (12) классов образовательных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t>Раздел 4. Работники, осуществляющие допрофессиональную и профессиональную подготовку обучающихся 8-11 (12) классов</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Раздел заполняют органы исполнительной власти субъектов Российской Федерации, на которые возложены функции по управлению учреждениями, реализующими программы общего образования.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разделе приводятся сведения о работниках межшкольных учебно-производственных комбинатов, учебных цехов и участков предприятий, организаций, межшкольных учебно-производственных мастерских, осуществляющих допрофессиональную и профессиональную подготовку обучающихся 8-11 (12) классов.</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Если работник учитывается по образовательным учреждениям в </w:t>
      </w:r>
      <w:hyperlink r:id="rId454" w:history="1">
        <w:r w:rsidRPr="00DD70CD">
          <w:rPr>
            <w:rFonts w:ascii="Times New Roman" w:eastAsia="Times New Roman" w:hAnsi="Times New Roman" w:cs="Times New Roman"/>
            <w:color w:val="0000FF"/>
            <w:sz w:val="24"/>
            <w:szCs w:val="24"/>
            <w:u w:val="single"/>
            <w:lang w:eastAsia="ru-RU"/>
          </w:rPr>
          <w:t>отчете N 83-РИК</w:t>
        </w:r>
      </w:hyperlink>
      <w:r w:rsidRPr="00DD70CD">
        <w:rPr>
          <w:rFonts w:ascii="Times New Roman" w:eastAsia="Times New Roman" w:hAnsi="Times New Roman" w:cs="Times New Roman"/>
          <w:sz w:val="24"/>
          <w:szCs w:val="24"/>
          <w:lang w:eastAsia="ru-RU"/>
        </w:rPr>
        <w:t xml:space="preserve">, он не показывается в разделе 4 </w:t>
      </w:r>
      <w:hyperlink r:id="rId455" w:history="1">
        <w:r w:rsidRPr="00DD70CD">
          <w:rPr>
            <w:rFonts w:ascii="Times New Roman" w:eastAsia="Times New Roman" w:hAnsi="Times New Roman" w:cs="Times New Roman"/>
            <w:color w:val="0000FF"/>
            <w:sz w:val="24"/>
            <w:szCs w:val="24"/>
            <w:u w:val="single"/>
            <w:lang w:eastAsia="ru-RU"/>
          </w:rPr>
          <w:t>отчета N Д-11</w:t>
        </w:r>
      </w:hyperlink>
      <w:r w:rsidRPr="00DD70CD">
        <w:rPr>
          <w:rFonts w:ascii="Times New Roman" w:eastAsia="Times New Roman" w:hAnsi="Times New Roman" w:cs="Times New Roman"/>
          <w:sz w:val="24"/>
          <w:szCs w:val="24"/>
          <w:lang w:eastAsia="ru-RU"/>
        </w:rPr>
        <w:t>.</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lastRenderedPageBreak/>
        <w:br/>
        <w:t>     В Справке приводятся сведения об обучающихся 8-11 (12) классов с ограниченными возможностями здоровья, инвалидах, детях-инвалидах, проходящих допрофессиональную и профессиональную 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Справка заполняется по всем образовательным учреждениям, в которых есть обучающиеся с ограниченными возможностями здоровья, дети-инвалиды и инвалиды, проходящие допрофессиональную и профессиональную подготовку.</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Используемые в отчете понятия: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сюда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456"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457"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458"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r w:rsidRPr="00DD70CD">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у обучающегося с ограниченными возможностями здоровья (ОВЗ) несколько видов заболеваний, он показывается 1 раз по основному виду заболевания.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обучающийся имеет ОВЗ и является инвалидом, он показывается и как имеющий ОВЗ, и как инвалид.</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01 показывается численность обучающихся с ограниченными возможностями здоровья, проходящих допрофессиональную и профессиональную подготовку (из общего числа обучающихся 8-12 классов, из раздела 1 строки 02).</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В строке 02 показывается численность обучающихся инвалидов и детей-инвалидов, проходящих допрофессиональную и </w:t>
      </w:r>
      <w:r w:rsidRPr="00DD70CD">
        <w:rPr>
          <w:rFonts w:ascii="Times New Roman" w:eastAsia="Times New Roman" w:hAnsi="Times New Roman" w:cs="Times New Roman"/>
          <w:sz w:val="24"/>
          <w:szCs w:val="24"/>
          <w:lang w:eastAsia="ru-RU"/>
        </w:rPr>
        <w:lastRenderedPageBreak/>
        <w:t>профессиональную подготовку (из общей численности обучающихся 8-12 классов, из раздела 1 строки 02).</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70CD">
        <w:rPr>
          <w:rFonts w:ascii="Times New Roman" w:eastAsia="Times New Roman" w:hAnsi="Times New Roman" w:cs="Times New Roman"/>
          <w:b/>
          <w:bCs/>
          <w:sz w:val="36"/>
          <w:szCs w:val="36"/>
          <w:lang w:eastAsia="ru-RU"/>
        </w:rPr>
        <w:t>Форма N 1-НД "Сведения о численности детей и подростков в возрасте 7-18 лет, не обучающихся в образовательных учреждениях"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ФЕДЕРАЛЬНОЕ СТАТИСТИЧЕСКОЕ НАБЛЮДЕНИЕ</w:t>
            </w:r>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КОНФИДЕНЦИАЛЬНОСТЬ ГАРАНТИРУЕТСЯ ПОЛУЧАТЕЛЕМ ИНФОРМАЦИИ</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8"/>
      </w:tblGrid>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59" w:history="1">
              <w:r w:rsidRPr="00DD70CD">
                <w:rPr>
                  <w:rFonts w:ascii="Times New Roman" w:eastAsia="Times New Roman" w:hAnsi="Times New Roman" w:cs="Times New Roman"/>
                  <w:color w:val="0000FF"/>
                  <w:sz w:val="24"/>
                  <w:szCs w:val="24"/>
                  <w:u w:val="single"/>
                  <w:lang w:eastAsia="ru-RU"/>
                </w:rPr>
                <w:t>статьей 13.19 Кодекса Российской Федерации об административных правонарушениях от 30.12.2001 N 195-ФЗ</w:t>
              </w:r>
            </w:hyperlink>
            <w:r w:rsidRPr="00DD70CD">
              <w:rPr>
                <w:rFonts w:ascii="Times New Roman" w:eastAsia="Times New Roman" w:hAnsi="Times New Roman" w:cs="Times New Roman"/>
                <w:sz w:val="24"/>
                <w:szCs w:val="24"/>
                <w:lang w:eastAsia="ru-RU"/>
              </w:rPr>
              <w:t xml:space="preserve">, а также </w:t>
            </w:r>
            <w:hyperlink r:id="rId460" w:history="1">
              <w:r w:rsidRPr="00DD70CD">
                <w:rPr>
                  <w:rFonts w:ascii="Times New Roman" w:eastAsia="Times New Roman" w:hAnsi="Times New Roman" w:cs="Times New Roman"/>
                  <w:color w:val="0000FF"/>
                  <w:sz w:val="24"/>
                  <w:szCs w:val="24"/>
                  <w:u w:val="single"/>
                  <w:lang w:eastAsia="ru-RU"/>
                </w:rPr>
                <w:t>статьей 3 Закона Российской Федерации от 13.05.92 N 2761-1 "Об ответственности за нарушение порядка представления государственной статистической отчетности"</w:t>
              </w:r>
            </w:hyperlink>
          </w:p>
        </w:tc>
      </w:tr>
      <w:tr w:rsidR="00DD70CD" w:rsidRPr="00DD70CD" w:rsidTr="00DD70CD">
        <w:trPr>
          <w:trHeight w:val="15"/>
          <w:tblCellSpacing w:w="15" w:type="dxa"/>
        </w:trPr>
        <w:tc>
          <w:tcPr>
            <w:tcW w:w="1145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14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ВОЗМОЖНО ПРЕДОСТАВЛЕНИЕ В ЭЛЕКТРОННОМ ВИДЕ</w:t>
            </w:r>
          </w:p>
        </w:tc>
      </w:tr>
    </w:tbl>
    <w:p w:rsidR="00DD70CD" w:rsidRPr="00DD70CD" w:rsidRDefault="00DD70CD" w:rsidP="00DD70C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8716"/>
        <w:gridCol w:w="1339"/>
      </w:tblGrid>
      <w:tr w:rsidR="00DD70CD" w:rsidRPr="00DD70CD" w:rsidTr="00DD70CD">
        <w:trPr>
          <w:trHeight w:val="15"/>
          <w:tblCellSpacing w:w="15" w:type="dxa"/>
        </w:trPr>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СВЕДЕНИЯ О ЧИСЛЕННОСТИ ДЕТЕЙ И ПОДРОСТКОВ В ВОЗРАСТЕ 7-18 ЛЕТ, НЕ ОБУЧАЮЩИХСЯ В ОБРАЗОВАТЕЛЬНЫХ УЧРЕЖДЕНИЯХ</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478"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868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 состоянию на 1 октября 2012 г.</w:t>
            </w:r>
          </w:p>
        </w:tc>
        <w:tc>
          <w:tcPr>
            <w:tcW w:w="129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4"/>
        <w:gridCol w:w="584"/>
        <w:gridCol w:w="3172"/>
        <w:gridCol w:w="584"/>
        <w:gridCol w:w="1324"/>
        <w:gridCol w:w="1878"/>
        <w:gridCol w:w="215"/>
        <w:gridCol w:w="400"/>
        <w:gridCol w:w="2617"/>
        <w:gridCol w:w="599"/>
      </w:tblGrid>
      <w:tr w:rsidR="00DD70CD" w:rsidRPr="00DD70CD" w:rsidTr="00DD70CD">
        <w:trPr>
          <w:trHeight w:val="15"/>
          <w:tblCellSpacing w:w="15" w:type="dxa"/>
        </w:trPr>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739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Предоставляют:</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Сроки предоставления</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Форма N 1-НД</w:t>
            </w:r>
          </w:p>
        </w:tc>
      </w:tr>
      <w:tr w:rsidR="00DD70CD" w:rsidRPr="00DD70CD" w:rsidTr="00DD70CD">
        <w:trPr>
          <w:tblCellSpacing w:w="15" w:type="dxa"/>
        </w:trPr>
        <w:tc>
          <w:tcPr>
            <w:tcW w:w="739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управление в сфере образования:</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ноября</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Приказ Росстата:</w:t>
            </w:r>
            <w:r w:rsidRPr="00DD70CD">
              <w:rPr>
                <w:rFonts w:ascii="Times New Roman" w:eastAsia="Times New Roman" w:hAnsi="Times New Roman" w:cs="Times New Roman"/>
                <w:sz w:val="24"/>
                <w:szCs w:val="24"/>
                <w:lang w:eastAsia="ru-RU"/>
              </w:rPr>
              <w:br/>
              <w:t>Об утверждении формы</w:t>
            </w:r>
            <w:r w:rsidRPr="00DD70CD">
              <w:rPr>
                <w:rFonts w:ascii="Times New Roman" w:eastAsia="Times New Roman" w:hAnsi="Times New Roman" w:cs="Times New Roman"/>
                <w:sz w:val="24"/>
                <w:szCs w:val="24"/>
                <w:lang w:eastAsia="ru-RU"/>
              </w:rPr>
              <w:br/>
              <w:t>от 27.08.2012 N 466</w:t>
            </w:r>
          </w:p>
        </w:tc>
      </w:tr>
      <w:tr w:rsidR="00DD70CD" w:rsidRPr="00DD70CD" w:rsidTr="00DD70CD">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Минобрнауки России</w:t>
            </w: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О внесении изменений</w:t>
            </w:r>
            <w:r w:rsidRPr="00DD70CD">
              <w:rPr>
                <w:rFonts w:ascii="Times New Roman" w:eastAsia="Times New Roman" w:hAnsi="Times New Roman" w:cs="Times New Roman"/>
                <w:sz w:val="24"/>
                <w:szCs w:val="24"/>
                <w:lang w:eastAsia="ru-RU"/>
              </w:rPr>
              <w:br/>
              <w:t>(при наличии)</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lastRenderedPageBreak/>
              <w:t>от __________ N ____</w:t>
            </w:r>
            <w:r w:rsidRPr="00DD70CD">
              <w:rPr>
                <w:rFonts w:ascii="Times New Roman" w:eastAsia="Times New Roman" w:hAnsi="Times New Roman" w:cs="Times New Roman"/>
                <w:sz w:val="24"/>
                <w:szCs w:val="24"/>
                <w:lang w:eastAsia="ru-RU"/>
              </w:rPr>
              <w:br/>
            </w:r>
            <w:r w:rsidRPr="00DD70CD">
              <w:rPr>
                <w:rFonts w:ascii="Times New Roman" w:eastAsia="Times New Roman" w:hAnsi="Times New Roman" w:cs="Times New Roman"/>
                <w:sz w:val="24"/>
                <w:szCs w:val="24"/>
                <w:lang w:eastAsia="ru-RU"/>
              </w:rPr>
              <w:br/>
              <w:t>от __________ N ____</w:t>
            </w:r>
          </w:p>
        </w:tc>
      </w:tr>
      <w:tr w:rsidR="00DD70CD" w:rsidRPr="00DD70CD" w:rsidTr="00DD70CD">
        <w:trPr>
          <w:tblCellSpacing w:w="15" w:type="dxa"/>
        </w:trPr>
        <w:tc>
          <w:tcPr>
            <w:tcW w:w="739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 раз в год</w:t>
            </w:r>
          </w:p>
        </w:tc>
      </w:tr>
      <w:tr w:rsidR="00DD70CD" w:rsidRPr="00DD70CD" w:rsidTr="00DD70CD">
        <w:trPr>
          <w:tblCellSpacing w:w="15" w:type="dxa"/>
        </w:trPr>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6098" w:type="dxa"/>
            <w:gridSpan w:val="5"/>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Наименование отчитывающейся организации</w:t>
            </w:r>
          </w:p>
        </w:tc>
        <w:tc>
          <w:tcPr>
            <w:tcW w:w="628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b/>
                <w:bCs/>
                <w:sz w:val="24"/>
                <w:szCs w:val="24"/>
                <w:lang w:eastAsia="ru-RU"/>
              </w:rPr>
              <w:t>Почтовый адрес</w:t>
            </w:r>
          </w:p>
        </w:tc>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2936"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2936"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Код</w:t>
            </w:r>
          </w:p>
        </w:tc>
        <w:tc>
          <w:tcPr>
            <w:tcW w:w="1108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Код</w:t>
            </w:r>
          </w:p>
        </w:tc>
      </w:tr>
      <w:tr w:rsidR="00DD70CD" w:rsidRPr="00DD70CD" w:rsidTr="00DD70CD">
        <w:trPr>
          <w:tblCellSpacing w:w="15" w:type="dxa"/>
        </w:trPr>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формы</w:t>
            </w:r>
            <w:r w:rsidRPr="00DD70CD">
              <w:rPr>
                <w:rFonts w:ascii="Times New Roman" w:eastAsia="Times New Roman" w:hAnsi="Times New Roman" w:cs="Times New Roman"/>
                <w:sz w:val="24"/>
                <w:szCs w:val="24"/>
                <w:lang w:eastAsia="ru-RU"/>
              </w:rPr>
              <w:br/>
              <w:t xml:space="preserve">по </w:t>
            </w:r>
            <w:hyperlink r:id="rId461" w:history="1">
              <w:r w:rsidRPr="00DD70CD">
                <w:rPr>
                  <w:rFonts w:ascii="Times New Roman" w:eastAsia="Times New Roman" w:hAnsi="Times New Roman" w:cs="Times New Roman"/>
                  <w:color w:val="0000FF"/>
                  <w:sz w:val="24"/>
                  <w:szCs w:val="24"/>
                  <w:u w:val="single"/>
                  <w:lang w:eastAsia="ru-RU"/>
                </w:rPr>
                <w:t>ОКУД</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 xml:space="preserve">отчитывающейся организации по </w:t>
            </w:r>
            <w:hyperlink r:id="rId462" w:history="1">
              <w:r w:rsidRPr="00DD70CD">
                <w:rPr>
                  <w:rFonts w:ascii="Times New Roman" w:eastAsia="Times New Roman" w:hAnsi="Times New Roman" w:cs="Times New Roman"/>
                  <w:color w:val="0000FF"/>
                  <w:sz w:val="24"/>
                  <w:szCs w:val="24"/>
                  <w:u w:val="single"/>
                  <w:lang w:eastAsia="ru-RU"/>
                </w:rPr>
                <w:t>ОКПО</w:t>
              </w:r>
            </w:hyperlink>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3</w:t>
            </w: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4</w:t>
            </w:r>
          </w:p>
        </w:tc>
      </w:tr>
      <w:tr w:rsidR="00DD70CD" w:rsidRPr="00DD70CD" w:rsidTr="00DD70CD">
        <w:trPr>
          <w:tblCellSpacing w:w="15" w:type="dxa"/>
        </w:trPr>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0609515</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t>Раздел 1. Численность детей и подростков в возрасте 7-18 лет, не обучающихся в образовательных учреждениях</w:t>
      </w:r>
    </w:p>
    <w:p w:rsidR="002D7000" w:rsidRPr="002D7000" w:rsidRDefault="002D7000" w:rsidP="002D7000">
      <w:pPr>
        <w:jc w:val="right"/>
        <w:rPr>
          <w:rFonts w:ascii="Times New Roman" w:hAnsi="Times New Roman" w:cs="Times New Roman"/>
          <w:sz w:val="16"/>
          <w:szCs w:val="16"/>
        </w:rPr>
      </w:pPr>
      <w:r w:rsidRPr="00DD70CD">
        <w:rPr>
          <w:rFonts w:ascii="Times New Roman" w:eastAsia="Times New Roman" w:hAnsi="Times New Roman" w:cs="Times New Roman"/>
          <w:sz w:val="14"/>
          <w:szCs w:val="14"/>
          <w:lang w:eastAsia="ru-RU"/>
        </w:rPr>
        <w:t xml:space="preserve">Код по </w:t>
      </w:r>
      <w:hyperlink r:id="rId463" w:history="1">
        <w:r w:rsidRPr="00DD70CD">
          <w:rPr>
            <w:rFonts w:ascii="Times New Roman" w:eastAsia="Times New Roman" w:hAnsi="Times New Roman" w:cs="Times New Roman"/>
            <w:color w:val="0000FF"/>
            <w:sz w:val="14"/>
            <w:szCs w:val="14"/>
            <w:u w:val="single"/>
            <w:lang w:eastAsia="ru-RU"/>
          </w:rPr>
          <w:t>ОКЕИ</w:t>
        </w:r>
      </w:hyperlink>
      <w:r w:rsidRPr="00DD70CD">
        <w:rPr>
          <w:rFonts w:ascii="Times New Roman" w:eastAsia="Times New Roman" w:hAnsi="Times New Roman" w:cs="Times New Roman"/>
          <w:sz w:val="14"/>
          <w:szCs w:val="14"/>
          <w:lang w:eastAsia="ru-RU"/>
        </w:rPr>
        <w:t>: человек - 792</w:t>
      </w:r>
    </w:p>
    <w:tbl>
      <w:tblPr>
        <w:tblW w:w="5507" w:type="pct"/>
        <w:tblInd w:w="-702" w:type="dxa"/>
        <w:tblLayout w:type="fixed"/>
        <w:tblCellMar>
          <w:top w:w="15" w:type="dxa"/>
          <w:left w:w="0" w:type="dxa"/>
          <w:bottom w:w="15" w:type="dxa"/>
          <w:right w:w="0" w:type="dxa"/>
        </w:tblCellMar>
        <w:tblLook w:val="04A0" w:firstRow="1" w:lastRow="0" w:firstColumn="1" w:lastColumn="0" w:noHBand="0" w:noVBand="1"/>
      </w:tblPr>
      <w:tblGrid>
        <w:gridCol w:w="856"/>
        <w:gridCol w:w="587"/>
        <w:gridCol w:w="1386"/>
        <w:gridCol w:w="1058"/>
        <w:gridCol w:w="812"/>
        <w:gridCol w:w="812"/>
        <w:gridCol w:w="812"/>
        <w:gridCol w:w="812"/>
        <w:gridCol w:w="812"/>
        <w:gridCol w:w="812"/>
        <w:gridCol w:w="812"/>
        <w:gridCol w:w="812"/>
        <w:gridCol w:w="812"/>
        <w:gridCol w:w="812"/>
        <w:gridCol w:w="812"/>
        <w:gridCol w:w="812"/>
        <w:gridCol w:w="1389"/>
        <w:gridCol w:w="1356"/>
      </w:tblGrid>
      <w:tr w:rsidR="00DD70CD" w:rsidRPr="00DD70CD" w:rsidTr="00E53C06">
        <w:tc>
          <w:tcPr>
            <w:tcW w:w="261" w:type="pct"/>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Наименование показателя</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N</w:t>
            </w:r>
          </w:p>
        </w:tc>
        <w:tc>
          <w:tcPr>
            <w:tcW w:w="2975" w:type="pct"/>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Число полных лет на 1 января 2012 г.</w:t>
            </w: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Всего</w:t>
            </w: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общей</w:t>
            </w:r>
          </w:p>
        </w:tc>
      </w:tr>
      <w:tr w:rsidR="00DD70CD" w:rsidRPr="00DD70CD" w:rsidTr="00E53C06">
        <w:tc>
          <w:tcPr>
            <w:tcW w:w="261" w:type="pct"/>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323" w:type="pct"/>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строки</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7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8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9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10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11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12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13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14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15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16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17 лет</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18 лет</w:t>
            </w:r>
          </w:p>
        </w:tc>
        <w:tc>
          <w:tcPr>
            <w:tcW w:w="424" w:type="pct"/>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необучаю-</w:t>
            </w:r>
            <w:r w:rsidRPr="00DD70CD">
              <w:rPr>
                <w:rFonts w:ascii="Times New Roman" w:eastAsia="Times New Roman" w:hAnsi="Times New Roman" w:cs="Times New Roman"/>
                <w:sz w:val="14"/>
                <w:szCs w:val="14"/>
                <w:lang w:eastAsia="ru-RU"/>
              </w:rPr>
              <w:br/>
              <w:t>щихся в</w:t>
            </w:r>
          </w:p>
        </w:tc>
        <w:tc>
          <w:tcPr>
            <w:tcW w:w="415" w:type="pct"/>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числен-</w:t>
            </w:r>
            <w:r w:rsidRPr="00DD70CD">
              <w:rPr>
                <w:rFonts w:ascii="Times New Roman" w:eastAsia="Times New Roman" w:hAnsi="Times New Roman" w:cs="Times New Roman"/>
                <w:sz w:val="14"/>
                <w:szCs w:val="14"/>
                <w:lang w:eastAsia="ru-RU"/>
              </w:rPr>
              <w:br/>
              <w:t>ности -</w:t>
            </w: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2004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2003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2002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2001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2000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1999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1998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1997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1996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1995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1994 г.</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2D7000">
            <w:pPr>
              <w:widowControl w:val="0"/>
              <w:spacing w:after="0"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1993 г.</w:t>
            </w: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возрасте 7-18 лет (сумма граф с 3 по 14)</w:t>
            </w: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сельской местности (из гр.15)</w:t>
            </w: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4</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5</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6</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7</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8</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9</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10</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11</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14</w:t>
            </w: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15</w:t>
            </w: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16</w:t>
            </w: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Численность необучающихся в образовательных учреждениях детей - всего (сумма строк 05, 09, 13, 22, 28)</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01</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девочек (сумма строк 06, 10, 14, 23, 29)</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общей численности необучающихся детей - дети-беженцы и вынужденные переселенцы (из строки 01)*</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девочки*</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04</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общей численности детей (из стр.01) не обучаются по состоянию здоровья</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05</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девочки</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06</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них (из строки 05):</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не подлежат обучению</w:t>
            </w:r>
            <w:r w:rsidRPr="00DD70CD">
              <w:rPr>
                <w:rFonts w:ascii="Times New Roman" w:eastAsia="Times New Roman" w:hAnsi="Times New Roman" w:cs="Times New Roman"/>
                <w:sz w:val="14"/>
                <w:szCs w:val="14"/>
                <w:lang w:eastAsia="ru-RU"/>
              </w:rPr>
              <w:br/>
              <w:t>(по заключению психолого-</w:t>
            </w:r>
            <w:r w:rsidRPr="00DD70CD">
              <w:rPr>
                <w:rFonts w:ascii="Times New Roman" w:eastAsia="Times New Roman" w:hAnsi="Times New Roman" w:cs="Times New Roman"/>
                <w:sz w:val="14"/>
                <w:szCs w:val="14"/>
                <w:lang w:eastAsia="ru-RU"/>
              </w:rPr>
              <w:br/>
              <w:t>медико-педагогических комиссий)</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07</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освобождены на год</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08</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общей численности детей (из стр.01) никогда не учились (кроме не</w:t>
            </w:r>
            <w:r w:rsidRPr="00DD70CD">
              <w:rPr>
                <w:rFonts w:ascii="Times New Roman" w:eastAsia="Times New Roman" w:hAnsi="Times New Roman" w:cs="Times New Roman"/>
                <w:sz w:val="14"/>
                <w:szCs w:val="14"/>
                <w:lang w:eastAsia="ru-RU"/>
              </w:rPr>
              <w:br/>
              <w:t>подлежащих обучению по состоянию здоровья)</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09</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девочки</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10</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них (из строки 09):</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по причине материального положения родителей (законных представителей)</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11</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другие причины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Выбыли из учреждений, реализующих общеобразовательные программы, и не продолжают обучение**</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девочек</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14</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них (из строки 13):</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1-4 классов, не окончив 4 класса</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15</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5-9 классов, не окончив 9 класса</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16</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из 10-11 (12) классов, не окончив 11 (12) класса</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17</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440" w:type="pct"/>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3" w:type="pct"/>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(из строки 13) по причинам:</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материального положения родителей (законных представителей)</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18</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исключены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19</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поступили на работу</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20</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другие причины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21</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Выбыли из образовательных учреждений начального профессионального образования и не продолжают обучение</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девочки</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440" w:type="pct"/>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3" w:type="pct"/>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(из строки 22) по причинам:</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материального положения родителей (законных представителей)</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24</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исключены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25</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поступили на работу</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26</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другие причины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27</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762A04">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Выбыли из образовательных учреждений среднего профессионального образования и не продолжают обучение</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28</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девочки</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29</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в том числе (из строки 28) по причинам:</w:t>
            </w:r>
          </w:p>
        </w:tc>
        <w:tc>
          <w:tcPr>
            <w:tcW w:w="3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материального положения родителей (законных представителей)</w:t>
            </w:r>
          </w:p>
        </w:tc>
        <w:tc>
          <w:tcPr>
            <w:tcW w:w="3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30</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исключены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31</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поступили на работу</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32</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261" w:type="pct"/>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601" w:type="pct"/>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другие причины</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33</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Х</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r w:rsidR="00DD70CD" w:rsidRPr="00DD70CD" w:rsidTr="00E53C06">
        <w:tc>
          <w:tcPr>
            <w:tcW w:w="863"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Численность обучающихся, систематически пропускающих по неуважительным причинам занятия в образовательных учреждениях</w:t>
            </w:r>
          </w:p>
        </w:tc>
        <w:tc>
          <w:tcPr>
            <w:tcW w:w="3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4"/>
                <w:szCs w:val="14"/>
                <w:lang w:eastAsia="ru-RU"/>
              </w:rPr>
            </w:pPr>
            <w:r w:rsidRPr="00DD70CD">
              <w:rPr>
                <w:rFonts w:ascii="Times New Roman" w:eastAsia="Times New Roman" w:hAnsi="Times New Roman" w:cs="Times New Roman"/>
                <w:sz w:val="14"/>
                <w:szCs w:val="14"/>
                <w:lang w:eastAsia="ru-RU"/>
              </w:rPr>
              <w:t>34</w:t>
            </w: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2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c>
          <w:tcPr>
            <w:tcW w:w="41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4"/>
                <w:szCs w:val="14"/>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________________</w:t>
      </w:r>
      <w:r w:rsidRPr="00DD70CD">
        <w:rPr>
          <w:rFonts w:ascii="Times New Roman" w:eastAsia="Times New Roman" w:hAnsi="Times New Roman" w:cs="Times New Roman"/>
          <w:sz w:val="24"/>
          <w:szCs w:val="24"/>
          <w:lang w:eastAsia="ru-RU"/>
        </w:rPr>
        <w:br/>
        <w:t>     * Строки 03, 04 заполняются на основании сведений, полученных от территориальных органов внутренних дел и органов Федеральной миграционной службы Российской Федерации.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В строке 13 учитываются обучающиеся всех видов образовательных учреждений, реализующих общеобразовательные программы, в том числе вечерних (сменных) общеобразовательных учреждений, образовательных центров и комплексов и пр.</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b/>
          <w:bCs/>
          <w:sz w:val="24"/>
          <w:szCs w:val="24"/>
          <w:lang w:eastAsia="ru-RU"/>
        </w:rPr>
        <w:t>Справка</w:t>
      </w:r>
      <w:r w:rsidRPr="00DD70CD">
        <w:rPr>
          <w:rFonts w:ascii="Times New Roman" w:eastAsia="Times New Roman" w:hAnsi="Times New Roman" w:cs="Times New Roman"/>
          <w:sz w:val="24"/>
          <w:szCs w:val="24"/>
          <w:lang w:eastAsia="ru-RU"/>
        </w:rPr>
        <w:br/>
        <w:t>          </w:t>
      </w:r>
    </w:p>
    <w:tbl>
      <w:tblPr>
        <w:tblW w:w="0" w:type="auto"/>
        <w:tblCellMar>
          <w:top w:w="15" w:type="dxa"/>
          <w:left w:w="0" w:type="dxa"/>
          <w:bottom w:w="15" w:type="dxa"/>
          <w:right w:w="0" w:type="dxa"/>
        </w:tblCellMar>
        <w:tblLook w:val="04A0" w:firstRow="1" w:lastRow="0" w:firstColumn="1" w:lastColumn="0" w:noHBand="0" w:noVBand="1"/>
      </w:tblPr>
      <w:tblGrid>
        <w:gridCol w:w="384"/>
        <w:gridCol w:w="2177"/>
        <w:gridCol w:w="814"/>
        <w:gridCol w:w="656"/>
        <w:gridCol w:w="715"/>
        <w:gridCol w:w="715"/>
        <w:gridCol w:w="715"/>
        <w:gridCol w:w="715"/>
        <w:gridCol w:w="715"/>
        <w:gridCol w:w="774"/>
        <w:gridCol w:w="715"/>
        <w:gridCol w:w="715"/>
        <w:gridCol w:w="715"/>
        <w:gridCol w:w="715"/>
        <w:gridCol w:w="774"/>
        <w:gridCol w:w="1401"/>
        <w:gridCol w:w="1155"/>
      </w:tblGrid>
      <w:tr w:rsidR="00DD70CD" w:rsidRPr="00DD70CD" w:rsidTr="00DD70CD">
        <w:trPr>
          <w:trHeight w:val="15"/>
        </w:trPr>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739"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vAlign w:val="cente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19404" w:type="dxa"/>
            <w:gridSpan w:val="17"/>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 xml:space="preserve">Код по </w:t>
            </w:r>
            <w:hyperlink r:id="rId464" w:history="1">
              <w:r w:rsidRPr="00DD70CD">
                <w:rPr>
                  <w:rFonts w:ascii="Times New Roman" w:eastAsia="Times New Roman" w:hAnsi="Times New Roman" w:cs="Times New Roman"/>
                  <w:color w:val="0000FF"/>
                  <w:sz w:val="16"/>
                  <w:szCs w:val="16"/>
                  <w:u w:val="single"/>
                  <w:lang w:eastAsia="ru-RU"/>
                </w:rPr>
                <w:t>ОКЕИ</w:t>
              </w:r>
            </w:hyperlink>
            <w:r w:rsidRPr="00DD70CD">
              <w:rPr>
                <w:rFonts w:ascii="Times New Roman" w:eastAsia="Times New Roman" w:hAnsi="Times New Roman" w:cs="Times New Roman"/>
                <w:sz w:val="16"/>
                <w:szCs w:val="16"/>
                <w:lang w:eastAsia="ru-RU"/>
              </w:rPr>
              <w:t>: человек - 792</w:t>
            </w:r>
          </w:p>
        </w:tc>
      </w:tr>
      <w:tr w:rsidR="00DD70CD" w:rsidRPr="00DD70CD" w:rsidTr="00DD70CD">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single" w:sz="6" w:space="0" w:color="000000"/>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Наименование показателя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N</w:t>
            </w:r>
          </w:p>
        </w:tc>
        <w:tc>
          <w:tcPr>
            <w:tcW w:w="11273"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Число полных лет на 1 января 2012 г.</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Всего</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Из общей</w:t>
            </w:r>
          </w:p>
        </w:tc>
      </w:tr>
      <w:tr w:rsidR="00DD70CD" w:rsidRPr="00DD70CD" w:rsidTr="00DD70CD">
        <w:tc>
          <w:tcPr>
            <w:tcW w:w="554" w:type="dxa"/>
            <w:tcBorders>
              <w:top w:val="nil"/>
              <w:left w:val="single" w:sz="6" w:space="0" w:color="000000"/>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nil"/>
              <w:left w:val="nil"/>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строки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7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8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9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10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11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12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13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14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15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16 лет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17 лет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18 лет</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необучающихся в</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числен-</w:t>
            </w:r>
            <w:r w:rsidRPr="00DD70CD">
              <w:rPr>
                <w:rFonts w:ascii="Times New Roman" w:eastAsia="Times New Roman" w:hAnsi="Times New Roman" w:cs="Times New Roman"/>
                <w:sz w:val="16"/>
                <w:szCs w:val="16"/>
                <w:lang w:eastAsia="ru-RU"/>
              </w:rPr>
              <w:br/>
              <w:t>ности -</w:t>
            </w:r>
          </w:p>
        </w:tc>
      </w:tr>
      <w:tr w:rsidR="00DD70CD" w:rsidRPr="00DD70CD" w:rsidTr="00DD70CD">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2004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2003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2002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2001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2000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1999 г.</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1998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1997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1996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1995 г.</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1994 г.</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1993 г.</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возрасте 7-18 лет (сумма граф с 3 по 14)</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в сельской местности (из гр.15)</w:t>
            </w:r>
          </w:p>
        </w:tc>
      </w:tr>
      <w:tr w:rsidR="00DD70CD" w:rsidRPr="00DD70CD" w:rsidTr="00DD70CD">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16</w:t>
            </w:r>
          </w:p>
        </w:tc>
      </w:tr>
      <w:tr w:rsidR="00DD70CD" w:rsidRPr="00DD70CD" w:rsidTr="00DD70CD">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Из общей численности необучающихся в образовательных учреждениях детей*:</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01</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дети-инвалиды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 xml:space="preserve">Из общей численности необучающихся в </w:t>
            </w:r>
            <w:r w:rsidRPr="00DD70CD">
              <w:rPr>
                <w:rFonts w:ascii="Times New Roman" w:eastAsia="Times New Roman" w:hAnsi="Times New Roman" w:cs="Times New Roman"/>
                <w:sz w:val="16"/>
                <w:szCs w:val="16"/>
                <w:lang w:eastAsia="ru-RU"/>
              </w:rPr>
              <w:lastRenderedPageBreak/>
              <w:t>образовательных учреждениях детей по состоянию здоровья**: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03</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дети-инвалиды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Из общей численности необучающихся в образовательных учреждениях детей никогда не учились (кроме не подлежащих обучению по состоянию здоровья)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 с ограниченными возможностями здоровья</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05</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r w:rsidR="00DD70CD" w:rsidRPr="00DD70CD" w:rsidTr="00DD70CD">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388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дети-инвалиды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DD70CD">
              <w:rPr>
                <w:rFonts w:ascii="Times New Roman" w:eastAsia="Times New Roman" w:hAnsi="Times New Roman" w:cs="Times New Roman"/>
                <w:sz w:val="16"/>
                <w:szCs w:val="16"/>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16"/>
                <w:szCs w:val="16"/>
                <w:lang w:eastAsia="ru-RU"/>
              </w:rPr>
            </w:pPr>
          </w:p>
        </w:tc>
      </w:tr>
    </w:tbl>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________________</w:t>
      </w:r>
      <w:r w:rsidRPr="00DD70CD">
        <w:rPr>
          <w:rFonts w:ascii="Times New Roman" w:eastAsia="Times New Roman" w:hAnsi="Times New Roman" w:cs="Times New Roman"/>
          <w:sz w:val="24"/>
          <w:szCs w:val="24"/>
          <w:lang w:eastAsia="ru-RU"/>
        </w:rPr>
        <w:br/>
        <w:t>     * Строки 01, 02 заполняются из строки 01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Строки 03, 04 заполняются из строки 05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 Строки 05, 06 заполняются из строки 09 раздела 1.</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2802"/>
        <w:gridCol w:w="400"/>
        <w:gridCol w:w="584"/>
        <w:gridCol w:w="400"/>
        <w:gridCol w:w="584"/>
        <w:gridCol w:w="584"/>
        <w:gridCol w:w="584"/>
        <w:gridCol w:w="334"/>
        <w:gridCol w:w="584"/>
        <w:gridCol w:w="334"/>
        <w:gridCol w:w="1347"/>
      </w:tblGrid>
      <w:tr w:rsidR="00DD70CD" w:rsidRPr="00DD70CD" w:rsidTr="00DD70CD">
        <w:trPr>
          <w:trHeight w:val="15"/>
          <w:tblCellSpacing w:w="15" w:type="dxa"/>
        </w:trPr>
        <w:tc>
          <w:tcPr>
            <w:tcW w:w="92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DD70CD" w:rsidRPr="00DD70CD" w:rsidRDefault="00DD70CD" w:rsidP="00DD70CD">
            <w:pPr>
              <w:spacing w:after="0" w:line="240" w:lineRule="auto"/>
              <w:rPr>
                <w:rFonts w:ascii="Times New Roman" w:eastAsia="Times New Roman" w:hAnsi="Times New Roman" w:cs="Times New Roman"/>
                <w:sz w:val="2"/>
                <w:szCs w:val="24"/>
                <w:lang w:eastAsia="ru-RU"/>
              </w:rPr>
            </w:pPr>
          </w:p>
        </w:tc>
      </w:tr>
      <w:tr w:rsidR="00DD70CD" w:rsidRPr="00DD70CD" w:rsidTr="00DD70CD">
        <w:trPr>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(Ф.И.О.)</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(подпись)</w:t>
            </w: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20</w:t>
            </w:r>
          </w:p>
        </w:tc>
        <w:tc>
          <w:tcPr>
            <w:tcW w:w="185" w:type="dxa"/>
            <w:tcBorders>
              <w:top w:val="nil"/>
              <w:left w:val="nil"/>
              <w:bottom w:val="single" w:sz="6" w:space="0" w:color="000000"/>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г.</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r w:rsidR="00DD70CD" w:rsidRPr="00DD70CD" w:rsidTr="00DD70CD">
        <w:trPr>
          <w:tblCellSpacing w:w="15" w:type="dxa"/>
        </w:trPr>
        <w:tc>
          <w:tcPr>
            <w:tcW w:w="924"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(номер контактного телефона)</w:t>
            </w:r>
          </w:p>
        </w:tc>
        <w:tc>
          <w:tcPr>
            <w:tcW w:w="370"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(дата составления</w:t>
            </w:r>
            <w:r w:rsidRPr="00DD70CD">
              <w:rPr>
                <w:rFonts w:ascii="Times New Roman" w:eastAsia="Times New Roman" w:hAnsi="Times New Roman" w:cs="Times New Roman"/>
                <w:sz w:val="24"/>
                <w:szCs w:val="24"/>
                <w:lang w:eastAsia="ru-RU"/>
              </w:rPr>
              <w:br/>
              <w:t>документа)</w:t>
            </w:r>
          </w:p>
        </w:tc>
        <w:tc>
          <w:tcPr>
            <w:tcW w:w="185"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DD70CD" w:rsidRPr="00DD70CD" w:rsidRDefault="00DD70CD" w:rsidP="00DD70CD">
            <w:pPr>
              <w:spacing w:after="0" w:line="240" w:lineRule="auto"/>
              <w:rPr>
                <w:rFonts w:ascii="Times New Roman" w:eastAsia="Times New Roman" w:hAnsi="Times New Roman" w:cs="Times New Roman"/>
                <w:sz w:val="24"/>
                <w:szCs w:val="24"/>
                <w:lang w:eastAsia="ru-RU"/>
              </w:rPr>
            </w:pPr>
          </w:p>
        </w:tc>
      </w:tr>
    </w:tbl>
    <w:p w:rsidR="00DD70CD" w:rsidRPr="00DD70CD" w:rsidRDefault="00DD70CD" w:rsidP="00DD7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D70CD">
        <w:rPr>
          <w:rFonts w:ascii="Times New Roman" w:eastAsia="Times New Roman" w:hAnsi="Times New Roman" w:cs="Times New Roman"/>
          <w:b/>
          <w:bCs/>
          <w:sz w:val="27"/>
          <w:szCs w:val="27"/>
          <w:lang w:eastAsia="ru-RU"/>
        </w:rPr>
        <w:lastRenderedPageBreak/>
        <w:t>Указания по заполнению формы федерального статистического наблюдения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hyperlink r:id="rId465" w:history="1">
        <w:r w:rsidRPr="00DD70CD">
          <w:rPr>
            <w:rFonts w:ascii="Times New Roman" w:eastAsia="Times New Roman" w:hAnsi="Times New Roman" w:cs="Times New Roman"/>
            <w:color w:val="0000FF"/>
            <w:sz w:val="24"/>
            <w:szCs w:val="24"/>
            <w:u w:val="single"/>
            <w:lang w:eastAsia="ru-RU"/>
          </w:rPr>
          <w:t>Форма федерального статистического наблюдения N 1-НД</w:t>
        </w:r>
      </w:hyperlink>
      <w:r w:rsidRPr="00DD70CD">
        <w:rPr>
          <w:rFonts w:ascii="Times New Roman" w:eastAsia="Times New Roman" w:hAnsi="Times New Roman" w:cs="Times New Roman"/>
          <w:sz w:val="24"/>
          <w:szCs w:val="24"/>
          <w:lang w:eastAsia="ru-RU"/>
        </w:rPr>
        <w:t xml:space="preserve"> заполняется на основании данных, полученных от территориальных органов внутренних дел и органов Федеральной миграционной службы Российской Федерации по состоянию на 1 октября отчетного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xml:space="preserve">     При заполнении формы в кодовой части в обязательном порядке проставляется код </w:t>
      </w:r>
      <w:hyperlink r:id="rId466" w:history="1">
        <w:r w:rsidRPr="00DD70CD">
          <w:rPr>
            <w:rFonts w:ascii="Times New Roman" w:eastAsia="Times New Roman" w:hAnsi="Times New Roman" w:cs="Times New Roman"/>
            <w:color w:val="0000FF"/>
            <w:sz w:val="24"/>
            <w:szCs w:val="24"/>
            <w:u w:val="single"/>
            <w:lang w:eastAsia="ru-RU"/>
          </w:rPr>
          <w:t>Общероссийского классификатора предприятий и организаций</w:t>
        </w:r>
      </w:hyperlink>
      <w:r w:rsidRPr="00DD70CD">
        <w:rPr>
          <w:rFonts w:ascii="Times New Roman" w:eastAsia="Times New Roman" w:hAnsi="Times New Roman" w:cs="Times New Roman"/>
          <w:sz w:val="24"/>
          <w:szCs w:val="24"/>
          <w:lang w:eastAsia="ru-RU"/>
        </w:rPr>
        <w:t xml:space="preserve"> (</w:t>
      </w:r>
      <w:hyperlink r:id="rId467"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xml:space="preserve">) на основании Уведомления о присвоении кода </w:t>
      </w:r>
      <w:hyperlink r:id="rId468" w:history="1">
        <w:r w:rsidRPr="00DD70CD">
          <w:rPr>
            <w:rFonts w:ascii="Times New Roman" w:eastAsia="Times New Roman" w:hAnsi="Times New Roman" w:cs="Times New Roman"/>
            <w:color w:val="0000FF"/>
            <w:sz w:val="24"/>
            <w:szCs w:val="24"/>
            <w:u w:val="single"/>
            <w:lang w:eastAsia="ru-RU"/>
          </w:rPr>
          <w:t>ОКПО</w:t>
        </w:r>
      </w:hyperlink>
      <w:r w:rsidRPr="00DD70CD">
        <w:rPr>
          <w:rFonts w:ascii="Times New Roman" w:eastAsia="Times New Roman" w:hAnsi="Times New Roman" w:cs="Times New Roman"/>
          <w:sz w:val="24"/>
          <w:szCs w:val="24"/>
          <w:lang w:eastAsia="ru-RU"/>
        </w:rPr>
        <w:t>, направляемого (выдаваемого) организациям территориальными органами Росстата.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Сведения о детях 7-18 лет, не обучающихся в образовательных учреждениях, группируются с разделением по числу полных лет на 1 января отчетного года.</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Численность необучающихся детей (графа 15) должна быть равна сумме детей всех возрастов (сумма граф 3-14) по всем строкам.</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графе 16 выделяются (из графы 15) необучающиеся дети в сельской местности.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По строке 03 сведения по численности необучающихся детей-беженцев и вынужденных переселенцев заполняются на основе данных, полученных от территориальных органов внутренних дел, органов Федеральной миграционной службы Российской Федерации.</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Общая численность необучающихся детей (строка 01) должна равняться сумме составляющих строк (сумма строк 05, 09, 13, 22, 28) с перечнем причин непосещения образовательных учреждений.</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строке 34 отдельно показывается численность обучающихся детей, но систематически пропускающих по неуважительным причинам занятия в образовательных учреждениях.</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В Справке из общей численности необучающихся в образовательных учреждениях (раздел 1) выделяются сведения о необучающихся детях с ограниченными возможностями здоровья, инвалидах и детях-инвалидах с группировкой по возрасту. Из раздела 1 строка 01 в Справке выделяются соответствующие данные в строки 01 и 02. Из раздела 1 строка 05 в Справке выделяются соответствующие данные в строки 03 и 04. Из раздела 1 строка 09 в Справке выделяются соответствующие данные в строки 05 и 06.</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p>
    <w:p w:rsidR="00DD70CD" w:rsidRPr="00DD70CD" w:rsidRDefault="00DD70CD" w:rsidP="00DD70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D70CD">
        <w:rPr>
          <w:rFonts w:ascii="Times New Roman" w:eastAsia="Times New Roman" w:hAnsi="Times New Roman" w:cs="Times New Roman"/>
          <w:b/>
          <w:bCs/>
          <w:sz w:val="24"/>
          <w:szCs w:val="24"/>
          <w:lang w:eastAsia="ru-RU"/>
        </w:rPr>
        <w:lastRenderedPageBreak/>
        <w:t>Используемые в отчете понятия</w:t>
      </w:r>
    </w:p>
    <w:p w:rsidR="00DD70CD" w:rsidRPr="00DD70CD" w:rsidRDefault="00DD70CD" w:rsidP="00DD70CD">
      <w:pPr>
        <w:spacing w:before="100" w:beforeAutospacing="1" w:after="100" w:afterAutospacing="1"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Обучающиеся, воспитанники с ограниченными возможностями здоровья (ОВЗ)</w:t>
      </w:r>
      <w:r w:rsidRPr="00DD70CD">
        <w:rPr>
          <w:rFonts w:ascii="Times New Roman" w:eastAsia="Times New Roman" w:hAnsi="Times New Roman" w:cs="Times New Roman"/>
          <w:sz w:val="24"/>
          <w:szCs w:val="24"/>
          <w:lang w:eastAsia="ru-RU"/>
        </w:rPr>
        <w:t xml:space="preserve">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Дети с соматическими заболеваниями в отчет не включаются.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u w:val="single"/>
          <w:lang w:eastAsia="ru-RU"/>
        </w:rPr>
        <w:t>Инвалид</w:t>
      </w:r>
      <w:r w:rsidRPr="00DD70CD">
        <w:rPr>
          <w:rFonts w:ascii="Times New Roman" w:eastAsia="Times New Roman" w:hAnsi="Times New Roman" w:cs="Times New Roman"/>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469" w:history="1">
        <w:r w:rsidRPr="00DD70CD">
          <w:rPr>
            <w:rFonts w:ascii="Times New Roman" w:eastAsia="Times New Roman" w:hAnsi="Times New Roman" w:cs="Times New Roman"/>
            <w:color w:val="0000FF"/>
            <w:sz w:val="24"/>
            <w:szCs w:val="24"/>
            <w:u w:val="single"/>
            <w:lang w:eastAsia="ru-RU"/>
          </w:rPr>
          <w:t>ст.1 Федерального закона от 24.11.95 N 181-ФЗ "О социальной защите инвалидов в Российской Федерации"</w:t>
        </w:r>
      </w:hyperlink>
      <w:r w:rsidRPr="00DD70CD">
        <w:rPr>
          <w:rFonts w:ascii="Times New Roman" w:eastAsia="Times New Roman" w:hAnsi="Times New Roman" w:cs="Times New Roman"/>
          <w:sz w:val="24"/>
          <w:szCs w:val="24"/>
          <w:lang w:eastAsia="ru-RU"/>
        </w:rP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DD70CD">
        <w:rPr>
          <w:rFonts w:ascii="Times New Roman" w:eastAsia="Times New Roman" w:hAnsi="Times New Roman" w:cs="Times New Roman"/>
          <w:sz w:val="24"/>
          <w:szCs w:val="24"/>
          <w:u w:val="single"/>
          <w:lang w:eastAsia="ru-RU"/>
        </w:rPr>
        <w:t>ребенок-инвалид</w:t>
      </w:r>
      <w:r w:rsidRPr="00DD70CD">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медико-социальной экспертизы в соответствии с </w:t>
      </w:r>
      <w:hyperlink r:id="rId470" w:history="1">
        <w:r w:rsidRPr="00DD70CD">
          <w:rPr>
            <w:rFonts w:ascii="Times New Roman" w:eastAsia="Times New Roman" w:hAnsi="Times New Roman" w:cs="Times New Roman"/>
            <w:color w:val="0000FF"/>
            <w:sz w:val="24"/>
            <w:szCs w:val="24"/>
            <w:u w:val="single"/>
            <w:lang w:eastAsia="ru-RU"/>
          </w:rPr>
          <w:t>правилами</w:t>
        </w:r>
      </w:hyperlink>
      <w:r w:rsidRPr="00DD70CD">
        <w:rPr>
          <w:rFonts w:ascii="Times New Roman" w:eastAsia="Times New Roman" w:hAnsi="Times New Roman" w:cs="Times New Roman"/>
          <w:sz w:val="24"/>
          <w:szCs w:val="24"/>
          <w:lang w:eastAsia="ru-RU"/>
        </w:rPr>
        <w:t xml:space="preserve">, утвержденными </w:t>
      </w:r>
      <w:hyperlink r:id="rId471" w:history="1">
        <w:r w:rsidRPr="00DD70C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w:t>
        </w:r>
      </w:hyperlink>
    </w:p>
    <w:p w:rsidR="00DD70CD" w:rsidRPr="00DD70CD" w:rsidRDefault="00DD70CD" w:rsidP="00DD70CD">
      <w:pPr>
        <w:spacing w:after="0" w:line="240" w:lineRule="auto"/>
        <w:rPr>
          <w:rFonts w:ascii="Times New Roman" w:eastAsia="Times New Roman" w:hAnsi="Times New Roman" w:cs="Times New Roman"/>
          <w:sz w:val="24"/>
          <w:szCs w:val="24"/>
          <w:lang w:eastAsia="ru-RU"/>
        </w:rPr>
      </w:pPr>
      <w:r w:rsidRPr="00DD70CD">
        <w:rPr>
          <w:rFonts w:ascii="Times New Roman" w:eastAsia="Times New Roman" w:hAnsi="Times New Roman" w:cs="Times New Roman"/>
          <w:sz w:val="24"/>
          <w:szCs w:val="24"/>
          <w:lang w:eastAsia="ru-RU"/>
        </w:rPr>
        <w:t>(инвалиды могут являться или не являться лицами с ограниченными возможностями здоровья).</w:t>
      </w:r>
      <w:r w:rsidRPr="00DD70CD">
        <w:rPr>
          <w:rFonts w:ascii="Times New Roman" w:eastAsia="Times New Roman" w:hAnsi="Times New Roman" w:cs="Times New Roman"/>
          <w:sz w:val="24"/>
          <w:szCs w:val="24"/>
          <w:lang w:eastAsia="ru-RU"/>
        </w:rPr>
        <w:br/>
        <w:t>     </w:t>
      </w:r>
      <w:r w:rsidRPr="00DD70CD">
        <w:rPr>
          <w:rFonts w:ascii="Times New Roman" w:eastAsia="Times New Roman" w:hAnsi="Times New Roman" w:cs="Times New Roman"/>
          <w:sz w:val="24"/>
          <w:szCs w:val="24"/>
          <w:lang w:eastAsia="ru-RU"/>
        </w:rPr>
        <w:br/>
        <w:t>     Если ребенок имеет ОВЗ и является инвалидом, он показывается и как имеющий ОВЗ, и как инвалид.</w:t>
      </w:r>
    </w:p>
    <w:p w:rsidR="004E582F" w:rsidRDefault="004E582F"/>
    <w:sectPr w:rsidR="004E582F" w:rsidSect="00E53C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CD"/>
    <w:rsid w:val="001143AA"/>
    <w:rsid w:val="00220049"/>
    <w:rsid w:val="002D7000"/>
    <w:rsid w:val="00347056"/>
    <w:rsid w:val="003C3CB9"/>
    <w:rsid w:val="004E582F"/>
    <w:rsid w:val="00551E39"/>
    <w:rsid w:val="00762A04"/>
    <w:rsid w:val="00895130"/>
    <w:rsid w:val="00CF0A85"/>
    <w:rsid w:val="00DD70CD"/>
    <w:rsid w:val="00E5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6C690-193C-4761-92BF-4FD5BD8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70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7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70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D70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70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70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70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D70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2596">
      <w:bodyDiv w:val="1"/>
      <w:marLeft w:val="0"/>
      <w:marRight w:val="0"/>
      <w:marTop w:val="0"/>
      <w:marBottom w:val="0"/>
      <w:divBdr>
        <w:top w:val="none" w:sz="0" w:space="0" w:color="auto"/>
        <w:left w:val="none" w:sz="0" w:space="0" w:color="auto"/>
        <w:bottom w:val="none" w:sz="0" w:space="0" w:color="auto"/>
        <w:right w:val="none" w:sz="0" w:space="0" w:color="auto"/>
      </w:divBdr>
      <w:divsChild>
        <w:div w:id="1271278976">
          <w:marLeft w:val="0"/>
          <w:marRight w:val="0"/>
          <w:marTop w:val="0"/>
          <w:marBottom w:val="0"/>
          <w:divBdr>
            <w:top w:val="none" w:sz="0" w:space="0" w:color="auto"/>
            <w:left w:val="none" w:sz="0" w:space="0" w:color="auto"/>
            <w:bottom w:val="none" w:sz="0" w:space="0" w:color="auto"/>
            <w:right w:val="none" w:sz="0" w:space="0" w:color="auto"/>
          </w:divBdr>
          <w:divsChild>
            <w:div w:id="165363484">
              <w:marLeft w:val="0"/>
              <w:marRight w:val="0"/>
              <w:marTop w:val="0"/>
              <w:marBottom w:val="0"/>
              <w:divBdr>
                <w:top w:val="none" w:sz="0" w:space="0" w:color="auto"/>
                <w:left w:val="none" w:sz="0" w:space="0" w:color="auto"/>
                <w:bottom w:val="none" w:sz="0" w:space="0" w:color="auto"/>
                <w:right w:val="none" w:sz="0" w:space="0" w:color="auto"/>
              </w:divBdr>
            </w:div>
            <w:div w:id="1865439826">
              <w:marLeft w:val="0"/>
              <w:marRight w:val="0"/>
              <w:marTop w:val="0"/>
              <w:marBottom w:val="0"/>
              <w:divBdr>
                <w:top w:val="none" w:sz="0" w:space="0" w:color="auto"/>
                <w:left w:val="none" w:sz="0" w:space="0" w:color="auto"/>
                <w:bottom w:val="none" w:sz="0" w:space="0" w:color="auto"/>
                <w:right w:val="none" w:sz="0" w:space="0" w:color="auto"/>
              </w:divBdr>
            </w:div>
            <w:div w:id="580725397">
              <w:marLeft w:val="0"/>
              <w:marRight w:val="0"/>
              <w:marTop w:val="0"/>
              <w:marBottom w:val="0"/>
              <w:divBdr>
                <w:top w:val="none" w:sz="0" w:space="0" w:color="auto"/>
                <w:left w:val="none" w:sz="0" w:space="0" w:color="auto"/>
                <w:bottom w:val="none" w:sz="0" w:space="0" w:color="auto"/>
                <w:right w:val="none" w:sz="0" w:space="0" w:color="auto"/>
              </w:divBdr>
            </w:div>
            <w:div w:id="1789620144">
              <w:marLeft w:val="0"/>
              <w:marRight w:val="0"/>
              <w:marTop w:val="0"/>
              <w:marBottom w:val="0"/>
              <w:divBdr>
                <w:top w:val="none" w:sz="0" w:space="0" w:color="auto"/>
                <w:left w:val="none" w:sz="0" w:space="0" w:color="auto"/>
                <w:bottom w:val="none" w:sz="0" w:space="0" w:color="auto"/>
                <w:right w:val="none" w:sz="0" w:space="0" w:color="auto"/>
              </w:divBdr>
            </w:div>
            <w:div w:id="1294870949">
              <w:marLeft w:val="0"/>
              <w:marRight w:val="0"/>
              <w:marTop w:val="0"/>
              <w:marBottom w:val="0"/>
              <w:divBdr>
                <w:top w:val="none" w:sz="0" w:space="0" w:color="auto"/>
                <w:left w:val="none" w:sz="0" w:space="0" w:color="auto"/>
                <w:bottom w:val="none" w:sz="0" w:space="0" w:color="auto"/>
                <w:right w:val="none" w:sz="0" w:space="0" w:color="auto"/>
              </w:divBdr>
            </w:div>
            <w:div w:id="1437486598">
              <w:marLeft w:val="0"/>
              <w:marRight w:val="0"/>
              <w:marTop w:val="0"/>
              <w:marBottom w:val="0"/>
              <w:divBdr>
                <w:top w:val="none" w:sz="0" w:space="0" w:color="auto"/>
                <w:left w:val="none" w:sz="0" w:space="0" w:color="auto"/>
                <w:bottom w:val="none" w:sz="0" w:space="0" w:color="auto"/>
                <w:right w:val="none" w:sz="0" w:space="0" w:color="auto"/>
              </w:divBdr>
            </w:div>
            <w:div w:id="451021960">
              <w:marLeft w:val="0"/>
              <w:marRight w:val="0"/>
              <w:marTop w:val="0"/>
              <w:marBottom w:val="0"/>
              <w:divBdr>
                <w:top w:val="none" w:sz="0" w:space="0" w:color="auto"/>
                <w:left w:val="none" w:sz="0" w:space="0" w:color="auto"/>
                <w:bottom w:val="none" w:sz="0" w:space="0" w:color="auto"/>
                <w:right w:val="none" w:sz="0" w:space="0" w:color="auto"/>
              </w:divBdr>
            </w:div>
            <w:div w:id="958878444">
              <w:marLeft w:val="0"/>
              <w:marRight w:val="0"/>
              <w:marTop w:val="0"/>
              <w:marBottom w:val="0"/>
              <w:divBdr>
                <w:top w:val="none" w:sz="0" w:space="0" w:color="auto"/>
                <w:left w:val="none" w:sz="0" w:space="0" w:color="auto"/>
                <w:bottom w:val="none" w:sz="0" w:space="0" w:color="auto"/>
                <w:right w:val="none" w:sz="0" w:space="0" w:color="auto"/>
              </w:divBdr>
            </w:div>
            <w:div w:id="28992290">
              <w:marLeft w:val="0"/>
              <w:marRight w:val="0"/>
              <w:marTop w:val="0"/>
              <w:marBottom w:val="0"/>
              <w:divBdr>
                <w:top w:val="none" w:sz="0" w:space="0" w:color="auto"/>
                <w:left w:val="none" w:sz="0" w:space="0" w:color="auto"/>
                <w:bottom w:val="none" w:sz="0" w:space="0" w:color="auto"/>
                <w:right w:val="none" w:sz="0" w:space="0" w:color="auto"/>
              </w:divBdr>
            </w:div>
            <w:div w:id="407851488">
              <w:marLeft w:val="0"/>
              <w:marRight w:val="0"/>
              <w:marTop w:val="0"/>
              <w:marBottom w:val="0"/>
              <w:divBdr>
                <w:top w:val="none" w:sz="0" w:space="0" w:color="auto"/>
                <w:left w:val="none" w:sz="0" w:space="0" w:color="auto"/>
                <w:bottom w:val="none" w:sz="0" w:space="0" w:color="auto"/>
                <w:right w:val="none" w:sz="0" w:space="0" w:color="auto"/>
              </w:divBdr>
            </w:div>
            <w:div w:id="2135783887">
              <w:marLeft w:val="0"/>
              <w:marRight w:val="0"/>
              <w:marTop w:val="0"/>
              <w:marBottom w:val="0"/>
              <w:divBdr>
                <w:top w:val="none" w:sz="0" w:space="0" w:color="auto"/>
                <w:left w:val="none" w:sz="0" w:space="0" w:color="auto"/>
                <w:bottom w:val="none" w:sz="0" w:space="0" w:color="auto"/>
                <w:right w:val="none" w:sz="0" w:space="0" w:color="auto"/>
              </w:divBdr>
            </w:div>
            <w:div w:id="1911114698">
              <w:marLeft w:val="0"/>
              <w:marRight w:val="0"/>
              <w:marTop w:val="0"/>
              <w:marBottom w:val="0"/>
              <w:divBdr>
                <w:top w:val="none" w:sz="0" w:space="0" w:color="auto"/>
                <w:left w:val="none" w:sz="0" w:space="0" w:color="auto"/>
                <w:bottom w:val="none" w:sz="0" w:space="0" w:color="auto"/>
                <w:right w:val="none" w:sz="0" w:space="0" w:color="auto"/>
              </w:divBdr>
            </w:div>
            <w:div w:id="1547328560">
              <w:marLeft w:val="0"/>
              <w:marRight w:val="0"/>
              <w:marTop w:val="0"/>
              <w:marBottom w:val="0"/>
              <w:divBdr>
                <w:top w:val="none" w:sz="0" w:space="0" w:color="auto"/>
                <w:left w:val="none" w:sz="0" w:space="0" w:color="auto"/>
                <w:bottom w:val="none" w:sz="0" w:space="0" w:color="auto"/>
                <w:right w:val="none" w:sz="0" w:space="0" w:color="auto"/>
              </w:divBdr>
            </w:div>
            <w:div w:id="1833060615">
              <w:marLeft w:val="0"/>
              <w:marRight w:val="0"/>
              <w:marTop w:val="0"/>
              <w:marBottom w:val="0"/>
              <w:divBdr>
                <w:top w:val="none" w:sz="0" w:space="0" w:color="auto"/>
                <w:left w:val="none" w:sz="0" w:space="0" w:color="auto"/>
                <w:bottom w:val="none" w:sz="0" w:space="0" w:color="auto"/>
                <w:right w:val="none" w:sz="0" w:space="0" w:color="auto"/>
              </w:divBdr>
            </w:div>
            <w:div w:id="1532454054">
              <w:marLeft w:val="0"/>
              <w:marRight w:val="0"/>
              <w:marTop w:val="0"/>
              <w:marBottom w:val="0"/>
              <w:divBdr>
                <w:top w:val="none" w:sz="0" w:space="0" w:color="auto"/>
                <w:left w:val="none" w:sz="0" w:space="0" w:color="auto"/>
                <w:bottom w:val="none" w:sz="0" w:space="0" w:color="auto"/>
                <w:right w:val="none" w:sz="0" w:space="0" w:color="auto"/>
              </w:divBdr>
            </w:div>
            <w:div w:id="1441023544">
              <w:marLeft w:val="0"/>
              <w:marRight w:val="0"/>
              <w:marTop w:val="0"/>
              <w:marBottom w:val="0"/>
              <w:divBdr>
                <w:top w:val="none" w:sz="0" w:space="0" w:color="auto"/>
                <w:left w:val="none" w:sz="0" w:space="0" w:color="auto"/>
                <w:bottom w:val="none" w:sz="0" w:space="0" w:color="auto"/>
                <w:right w:val="none" w:sz="0" w:space="0" w:color="auto"/>
              </w:divBdr>
            </w:div>
            <w:div w:id="1592423847">
              <w:marLeft w:val="0"/>
              <w:marRight w:val="0"/>
              <w:marTop w:val="0"/>
              <w:marBottom w:val="0"/>
              <w:divBdr>
                <w:top w:val="none" w:sz="0" w:space="0" w:color="auto"/>
                <w:left w:val="none" w:sz="0" w:space="0" w:color="auto"/>
                <w:bottom w:val="none" w:sz="0" w:space="0" w:color="auto"/>
                <w:right w:val="none" w:sz="0" w:space="0" w:color="auto"/>
              </w:divBdr>
            </w:div>
            <w:div w:id="1309899898">
              <w:marLeft w:val="0"/>
              <w:marRight w:val="0"/>
              <w:marTop w:val="0"/>
              <w:marBottom w:val="0"/>
              <w:divBdr>
                <w:top w:val="none" w:sz="0" w:space="0" w:color="auto"/>
                <w:left w:val="none" w:sz="0" w:space="0" w:color="auto"/>
                <w:bottom w:val="none" w:sz="0" w:space="0" w:color="auto"/>
                <w:right w:val="none" w:sz="0" w:space="0" w:color="auto"/>
              </w:divBdr>
            </w:div>
            <w:div w:id="114833112">
              <w:marLeft w:val="0"/>
              <w:marRight w:val="0"/>
              <w:marTop w:val="0"/>
              <w:marBottom w:val="0"/>
              <w:divBdr>
                <w:top w:val="none" w:sz="0" w:space="0" w:color="auto"/>
                <w:left w:val="none" w:sz="0" w:space="0" w:color="auto"/>
                <w:bottom w:val="none" w:sz="0" w:space="0" w:color="auto"/>
                <w:right w:val="none" w:sz="0" w:space="0" w:color="auto"/>
              </w:divBdr>
            </w:div>
            <w:div w:id="82604421">
              <w:marLeft w:val="0"/>
              <w:marRight w:val="0"/>
              <w:marTop w:val="0"/>
              <w:marBottom w:val="0"/>
              <w:divBdr>
                <w:top w:val="none" w:sz="0" w:space="0" w:color="auto"/>
                <w:left w:val="none" w:sz="0" w:space="0" w:color="auto"/>
                <w:bottom w:val="none" w:sz="0" w:space="0" w:color="auto"/>
                <w:right w:val="none" w:sz="0" w:space="0" w:color="auto"/>
              </w:divBdr>
            </w:div>
            <w:div w:id="197091728">
              <w:marLeft w:val="0"/>
              <w:marRight w:val="0"/>
              <w:marTop w:val="0"/>
              <w:marBottom w:val="0"/>
              <w:divBdr>
                <w:top w:val="none" w:sz="0" w:space="0" w:color="auto"/>
                <w:left w:val="none" w:sz="0" w:space="0" w:color="auto"/>
                <w:bottom w:val="none" w:sz="0" w:space="0" w:color="auto"/>
                <w:right w:val="none" w:sz="0" w:space="0" w:color="auto"/>
              </w:divBdr>
            </w:div>
            <w:div w:id="901209553">
              <w:marLeft w:val="0"/>
              <w:marRight w:val="0"/>
              <w:marTop w:val="0"/>
              <w:marBottom w:val="0"/>
              <w:divBdr>
                <w:top w:val="none" w:sz="0" w:space="0" w:color="auto"/>
                <w:left w:val="none" w:sz="0" w:space="0" w:color="auto"/>
                <w:bottom w:val="none" w:sz="0" w:space="0" w:color="auto"/>
                <w:right w:val="none" w:sz="0" w:space="0" w:color="auto"/>
              </w:divBdr>
            </w:div>
            <w:div w:id="1480727593">
              <w:marLeft w:val="0"/>
              <w:marRight w:val="0"/>
              <w:marTop w:val="0"/>
              <w:marBottom w:val="0"/>
              <w:divBdr>
                <w:top w:val="none" w:sz="0" w:space="0" w:color="auto"/>
                <w:left w:val="none" w:sz="0" w:space="0" w:color="auto"/>
                <w:bottom w:val="none" w:sz="0" w:space="0" w:color="auto"/>
                <w:right w:val="none" w:sz="0" w:space="0" w:color="auto"/>
              </w:divBdr>
            </w:div>
            <w:div w:id="823819557">
              <w:marLeft w:val="0"/>
              <w:marRight w:val="0"/>
              <w:marTop w:val="0"/>
              <w:marBottom w:val="0"/>
              <w:divBdr>
                <w:top w:val="none" w:sz="0" w:space="0" w:color="auto"/>
                <w:left w:val="none" w:sz="0" w:space="0" w:color="auto"/>
                <w:bottom w:val="none" w:sz="0" w:space="0" w:color="auto"/>
                <w:right w:val="none" w:sz="0" w:space="0" w:color="auto"/>
              </w:divBdr>
            </w:div>
            <w:div w:id="671296642">
              <w:marLeft w:val="0"/>
              <w:marRight w:val="0"/>
              <w:marTop w:val="0"/>
              <w:marBottom w:val="0"/>
              <w:divBdr>
                <w:top w:val="none" w:sz="0" w:space="0" w:color="auto"/>
                <w:left w:val="none" w:sz="0" w:space="0" w:color="auto"/>
                <w:bottom w:val="none" w:sz="0" w:space="0" w:color="auto"/>
                <w:right w:val="none" w:sz="0" w:space="0" w:color="auto"/>
              </w:divBdr>
            </w:div>
            <w:div w:id="1159811240">
              <w:marLeft w:val="0"/>
              <w:marRight w:val="0"/>
              <w:marTop w:val="0"/>
              <w:marBottom w:val="0"/>
              <w:divBdr>
                <w:top w:val="none" w:sz="0" w:space="0" w:color="auto"/>
                <w:left w:val="none" w:sz="0" w:space="0" w:color="auto"/>
                <w:bottom w:val="none" w:sz="0" w:space="0" w:color="auto"/>
                <w:right w:val="none" w:sz="0" w:space="0" w:color="auto"/>
              </w:divBdr>
            </w:div>
            <w:div w:id="421531880">
              <w:marLeft w:val="0"/>
              <w:marRight w:val="0"/>
              <w:marTop w:val="0"/>
              <w:marBottom w:val="0"/>
              <w:divBdr>
                <w:top w:val="none" w:sz="0" w:space="0" w:color="auto"/>
                <w:left w:val="none" w:sz="0" w:space="0" w:color="auto"/>
                <w:bottom w:val="none" w:sz="0" w:space="0" w:color="auto"/>
                <w:right w:val="none" w:sz="0" w:space="0" w:color="auto"/>
              </w:divBdr>
            </w:div>
            <w:div w:id="423188711">
              <w:marLeft w:val="0"/>
              <w:marRight w:val="0"/>
              <w:marTop w:val="0"/>
              <w:marBottom w:val="0"/>
              <w:divBdr>
                <w:top w:val="none" w:sz="0" w:space="0" w:color="auto"/>
                <w:left w:val="none" w:sz="0" w:space="0" w:color="auto"/>
                <w:bottom w:val="none" w:sz="0" w:space="0" w:color="auto"/>
                <w:right w:val="none" w:sz="0" w:space="0" w:color="auto"/>
              </w:divBdr>
            </w:div>
            <w:div w:id="1639259516">
              <w:marLeft w:val="0"/>
              <w:marRight w:val="0"/>
              <w:marTop w:val="0"/>
              <w:marBottom w:val="0"/>
              <w:divBdr>
                <w:top w:val="none" w:sz="0" w:space="0" w:color="auto"/>
                <w:left w:val="none" w:sz="0" w:space="0" w:color="auto"/>
                <w:bottom w:val="none" w:sz="0" w:space="0" w:color="auto"/>
                <w:right w:val="none" w:sz="0" w:space="0" w:color="auto"/>
              </w:divBdr>
            </w:div>
            <w:div w:id="846991214">
              <w:marLeft w:val="0"/>
              <w:marRight w:val="0"/>
              <w:marTop w:val="0"/>
              <w:marBottom w:val="0"/>
              <w:divBdr>
                <w:top w:val="none" w:sz="0" w:space="0" w:color="auto"/>
                <w:left w:val="none" w:sz="0" w:space="0" w:color="auto"/>
                <w:bottom w:val="none" w:sz="0" w:space="0" w:color="auto"/>
                <w:right w:val="none" w:sz="0" w:space="0" w:color="auto"/>
              </w:divBdr>
            </w:div>
            <w:div w:id="1433823283">
              <w:marLeft w:val="0"/>
              <w:marRight w:val="0"/>
              <w:marTop w:val="0"/>
              <w:marBottom w:val="0"/>
              <w:divBdr>
                <w:top w:val="none" w:sz="0" w:space="0" w:color="auto"/>
                <w:left w:val="none" w:sz="0" w:space="0" w:color="auto"/>
                <w:bottom w:val="none" w:sz="0" w:space="0" w:color="auto"/>
                <w:right w:val="none" w:sz="0" w:space="0" w:color="auto"/>
              </w:divBdr>
            </w:div>
            <w:div w:id="1013144483">
              <w:marLeft w:val="0"/>
              <w:marRight w:val="0"/>
              <w:marTop w:val="0"/>
              <w:marBottom w:val="0"/>
              <w:divBdr>
                <w:top w:val="none" w:sz="0" w:space="0" w:color="auto"/>
                <w:left w:val="none" w:sz="0" w:space="0" w:color="auto"/>
                <w:bottom w:val="none" w:sz="0" w:space="0" w:color="auto"/>
                <w:right w:val="none" w:sz="0" w:space="0" w:color="auto"/>
              </w:divBdr>
            </w:div>
            <w:div w:id="1450273719">
              <w:marLeft w:val="0"/>
              <w:marRight w:val="0"/>
              <w:marTop w:val="0"/>
              <w:marBottom w:val="0"/>
              <w:divBdr>
                <w:top w:val="none" w:sz="0" w:space="0" w:color="auto"/>
                <w:left w:val="none" w:sz="0" w:space="0" w:color="auto"/>
                <w:bottom w:val="none" w:sz="0" w:space="0" w:color="auto"/>
                <w:right w:val="none" w:sz="0" w:space="0" w:color="auto"/>
              </w:divBdr>
            </w:div>
            <w:div w:id="1687292122">
              <w:marLeft w:val="0"/>
              <w:marRight w:val="0"/>
              <w:marTop w:val="0"/>
              <w:marBottom w:val="0"/>
              <w:divBdr>
                <w:top w:val="none" w:sz="0" w:space="0" w:color="auto"/>
                <w:left w:val="none" w:sz="0" w:space="0" w:color="auto"/>
                <w:bottom w:val="none" w:sz="0" w:space="0" w:color="auto"/>
                <w:right w:val="none" w:sz="0" w:space="0" w:color="auto"/>
              </w:divBdr>
            </w:div>
            <w:div w:id="224029547">
              <w:marLeft w:val="0"/>
              <w:marRight w:val="0"/>
              <w:marTop w:val="0"/>
              <w:marBottom w:val="0"/>
              <w:divBdr>
                <w:top w:val="none" w:sz="0" w:space="0" w:color="auto"/>
                <w:left w:val="none" w:sz="0" w:space="0" w:color="auto"/>
                <w:bottom w:val="none" w:sz="0" w:space="0" w:color="auto"/>
                <w:right w:val="none" w:sz="0" w:space="0" w:color="auto"/>
              </w:divBdr>
            </w:div>
            <w:div w:id="1097292315">
              <w:marLeft w:val="0"/>
              <w:marRight w:val="0"/>
              <w:marTop w:val="0"/>
              <w:marBottom w:val="0"/>
              <w:divBdr>
                <w:top w:val="none" w:sz="0" w:space="0" w:color="auto"/>
                <w:left w:val="none" w:sz="0" w:space="0" w:color="auto"/>
                <w:bottom w:val="none" w:sz="0" w:space="0" w:color="auto"/>
                <w:right w:val="none" w:sz="0" w:space="0" w:color="auto"/>
              </w:divBdr>
            </w:div>
            <w:div w:id="798105882">
              <w:marLeft w:val="0"/>
              <w:marRight w:val="0"/>
              <w:marTop w:val="0"/>
              <w:marBottom w:val="0"/>
              <w:divBdr>
                <w:top w:val="none" w:sz="0" w:space="0" w:color="auto"/>
                <w:left w:val="none" w:sz="0" w:space="0" w:color="auto"/>
                <w:bottom w:val="none" w:sz="0" w:space="0" w:color="auto"/>
                <w:right w:val="none" w:sz="0" w:space="0" w:color="auto"/>
              </w:divBdr>
            </w:div>
            <w:div w:id="1272320253">
              <w:marLeft w:val="0"/>
              <w:marRight w:val="0"/>
              <w:marTop w:val="0"/>
              <w:marBottom w:val="0"/>
              <w:divBdr>
                <w:top w:val="none" w:sz="0" w:space="0" w:color="auto"/>
                <w:left w:val="none" w:sz="0" w:space="0" w:color="auto"/>
                <w:bottom w:val="none" w:sz="0" w:space="0" w:color="auto"/>
                <w:right w:val="none" w:sz="0" w:space="0" w:color="auto"/>
              </w:divBdr>
            </w:div>
            <w:div w:id="712970520">
              <w:marLeft w:val="0"/>
              <w:marRight w:val="0"/>
              <w:marTop w:val="0"/>
              <w:marBottom w:val="0"/>
              <w:divBdr>
                <w:top w:val="none" w:sz="0" w:space="0" w:color="auto"/>
                <w:left w:val="none" w:sz="0" w:space="0" w:color="auto"/>
                <w:bottom w:val="none" w:sz="0" w:space="0" w:color="auto"/>
                <w:right w:val="none" w:sz="0" w:space="0" w:color="auto"/>
              </w:divBdr>
            </w:div>
            <w:div w:id="884872937">
              <w:marLeft w:val="0"/>
              <w:marRight w:val="0"/>
              <w:marTop w:val="0"/>
              <w:marBottom w:val="0"/>
              <w:divBdr>
                <w:top w:val="none" w:sz="0" w:space="0" w:color="auto"/>
                <w:left w:val="none" w:sz="0" w:space="0" w:color="auto"/>
                <w:bottom w:val="none" w:sz="0" w:space="0" w:color="auto"/>
                <w:right w:val="none" w:sz="0" w:space="0" w:color="auto"/>
              </w:divBdr>
            </w:div>
            <w:div w:id="1266187648">
              <w:marLeft w:val="0"/>
              <w:marRight w:val="0"/>
              <w:marTop w:val="0"/>
              <w:marBottom w:val="0"/>
              <w:divBdr>
                <w:top w:val="none" w:sz="0" w:space="0" w:color="auto"/>
                <w:left w:val="none" w:sz="0" w:space="0" w:color="auto"/>
                <w:bottom w:val="none" w:sz="0" w:space="0" w:color="auto"/>
                <w:right w:val="none" w:sz="0" w:space="0" w:color="auto"/>
              </w:divBdr>
            </w:div>
            <w:div w:id="176507859">
              <w:marLeft w:val="0"/>
              <w:marRight w:val="0"/>
              <w:marTop w:val="0"/>
              <w:marBottom w:val="0"/>
              <w:divBdr>
                <w:top w:val="none" w:sz="0" w:space="0" w:color="auto"/>
                <w:left w:val="none" w:sz="0" w:space="0" w:color="auto"/>
                <w:bottom w:val="none" w:sz="0" w:space="0" w:color="auto"/>
                <w:right w:val="none" w:sz="0" w:space="0" w:color="auto"/>
              </w:divBdr>
            </w:div>
            <w:div w:id="944265312">
              <w:marLeft w:val="0"/>
              <w:marRight w:val="0"/>
              <w:marTop w:val="0"/>
              <w:marBottom w:val="0"/>
              <w:divBdr>
                <w:top w:val="none" w:sz="0" w:space="0" w:color="auto"/>
                <w:left w:val="none" w:sz="0" w:space="0" w:color="auto"/>
                <w:bottom w:val="none" w:sz="0" w:space="0" w:color="auto"/>
                <w:right w:val="none" w:sz="0" w:space="0" w:color="auto"/>
              </w:divBdr>
            </w:div>
            <w:div w:id="838078998">
              <w:marLeft w:val="0"/>
              <w:marRight w:val="0"/>
              <w:marTop w:val="0"/>
              <w:marBottom w:val="0"/>
              <w:divBdr>
                <w:top w:val="none" w:sz="0" w:space="0" w:color="auto"/>
                <w:left w:val="none" w:sz="0" w:space="0" w:color="auto"/>
                <w:bottom w:val="none" w:sz="0" w:space="0" w:color="auto"/>
                <w:right w:val="none" w:sz="0" w:space="0" w:color="auto"/>
              </w:divBdr>
            </w:div>
            <w:div w:id="1682970718">
              <w:marLeft w:val="0"/>
              <w:marRight w:val="0"/>
              <w:marTop w:val="0"/>
              <w:marBottom w:val="0"/>
              <w:divBdr>
                <w:top w:val="none" w:sz="0" w:space="0" w:color="auto"/>
                <w:left w:val="none" w:sz="0" w:space="0" w:color="auto"/>
                <w:bottom w:val="none" w:sz="0" w:space="0" w:color="auto"/>
                <w:right w:val="none" w:sz="0" w:space="0" w:color="auto"/>
              </w:divBdr>
            </w:div>
            <w:div w:id="245772349">
              <w:marLeft w:val="0"/>
              <w:marRight w:val="0"/>
              <w:marTop w:val="0"/>
              <w:marBottom w:val="0"/>
              <w:divBdr>
                <w:top w:val="none" w:sz="0" w:space="0" w:color="auto"/>
                <w:left w:val="none" w:sz="0" w:space="0" w:color="auto"/>
                <w:bottom w:val="none" w:sz="0" w:space="0" w:color="auto"/>
                <w:right w:val="none" w:sz="0" w:space="0" w:color="auto"/>
              </w:divBdr>
            </w:div>
            <w:div w:id="1485051897">
              <w:marLeft w:val="0"/>
              <w:marRight w:val="0"/>
              <w:marTop w:val="0"/>
              <w:marBottom w:val="0"/>
              <w:divBdr>
                <w:top w:val="none" w:sz="0" w:space="0" w:color="auto"/>
                <w:left w:val="none" w:sz="0" w:space="0" w:color="auto"/>
                <w:bottom w:val="none" w:sz="0" w:space="0" w:color="auto"/>
                <w:right w:val="none" w:sz="0" w:space="0" w:color="auto"/>
              </w:divBdr>
            </w:div>
            <w:div w:id="378087482">
              <w:marLeft w:val="0"/>
              <w:marRight w:val="0"/>
              <w:marTop w:val="0"/>
              <w:marBottom w:val="0"/>
              <w:divBdr>
                <w:top w:val="none" w:sz="0" w:space="0" w:color="auto"/>
                <w:left w:val="none" w:sz="0" w:space="0" w:color="auto"/>
                <w:bottom w:val="none" w:sz="0" w:space="0" w:color="auto"/>
                <w:right w:val="none" w:sz="0" w:space="0" w:color="auto"/>
              </w:divBdr>
            </w:div>
            <w:div w:id="1038357568">
              <w:marLeft w:val="0"/>
              <w:marRight w:val="0"/>
              <w:marTop w:val="0"/>
              <w:marBottom w:val="0"/>
              <w:divBdr>
                <w:top w:val="none" w:sz="0" w:space="0" w:color="auto"/>
                <w:left w:val="none" w:sz="0" w:space="0" w:color="auto"/>
                <w:bottom w:val="none" w:sz="0" w:space="0" w:color="auto"/>
                <w:right w:val="none" w:sz="0" w:space="0" w:color="auto"/>
              </w:divBdr>
            </w:div>
            <w:div w:id="166017276">
              <w:marLeft w:val="0"/>
              <w:marRight w:val="0"/>
              <w:marTop w:val="0"/>
              <w:marBottom w:val="0"/>
              <w:divBdr>
                <w:top w:val="none" w:sz="0" w:space="0" w:color="auto"/>
                <w:left w:val="none" w:sz="0" w:space="0" w:color="auto"/>
                <w:bottom w:val="none" w:sz="0" w:space="0" w:color="auto"/>
                <w:right w:val="none" w:sz="0" w:space="0" w:color="auto"/>
              </w:divBdr>
            </w:div>
            <w:div w:id="2076198544">
              <w:marLeft w:val="0"/>
              <w:marRight w:val="0"/>
              <w:marTop w:val="0"/>
              <w:marBottom w:val="0"/>
              <w:divBdr>
                <w:top w:val="none" w:sz="0" w:space="0" w:color="auto"/>
                <w:left w:val="none" w:sz="0" w:space="0" w:color="auto"/>
                <w:bottom w:val="none" w:sz="0" w:space="0" w:color="auto"/>
                <w:right w:val="none" w:sz="0" w:space="0" w:color="auto"/>
              </w:divBdr>
            </w:div>
            <w:div w:id="59140785">
              <w:marLeft w:val="0"/>
              <w:marRight w:val="0"/>
              <w:marTop w:val="0"/>
              <w:marBottom w:val="0"/>
              <w:divBdr>
                <w:top w:val="none" w:sz="0" w:space="0" w:color="auto"/>
                <w:left w:val="none" w:sz="0" w:space="0" w:color="auto"/>
                <w:bottom w:val="none" w:sz="0" w:space="0" w:color="auto"/>
                <w:right w:val="none" w:sz="0" w:space="0" w:color="auto"/>
              </w:divBdr>
            </w:div>
            <w:div w:id="815604333">
              <w:marLeft w:val="0"/>
              <w:marRight w:val="0"/>
              <w:marTop w:val="0"/>
              <w:marBottom w:val="0"/>
              <w:divBdr>
                <w:top w:val="none" w:sz="0" w:space="0" w:color="auto"/>
                <w:left w:val="none" w:sz="0" w:space="0" w:color="auto"/>
                <w:bottom w:val="none" w:sz="0" w:space="0" w:color="auto"/>
                <w:right w:val="none" w:sz="0" w:space="0" w:color="auto"/>
              </w:divBdr>
            </w:div>
            <w:div w:id="1286158399">
              <w:marLeft w:val="0"/>
              <w:marRight w:val="0"/>
              <w:marTop w:val="0"/>
              <w:marBottom w:val="0"/>
              <w:divBdr>
                <w:top w:val="none" w:sz="0" w:space="0" w:color="auto"/>
                <w:left w:val="none" w:sz="0" w:space="0" w:color="auto"/>
                <w:bottom w:val="none" w:sz="0" w:space="0" w:color="auto"/>
                <w:right w:val="none" w:sz="0" w:space="0" w:color="auto"/>
              </w:divBdr>
            </w:div>
            <w:div w:id="517234541">
              <w:marLeft w:val="0"/>
              <w:marRight w:val="0"/>
              <w:marTop w:val="0"/>
              <w:marBottom w:val="0"/>
              <w:divBdr>
                <w:top w:val="none" w:sz="0" w:space="0" w:color="auto"/>
                <w:left w:val="none" w:sz="0" w:space="0" w:color="auto"/>
                <w:bottom w:val="none" w:sz="0" w:space="0" w:color="auto"/>
                <w:right w:val="none" w:sz="0" w:space="0" w:color="auto"/>
              </w:divBdr>
            </w:div>
            <w:div w:id="1172990165">
              <w:marLeft w:val="0"/>
              <w:marRight w:val="0"/>
              <w:marTop w:val="0"/>
              <w:marBottom w:val="0"/>
              <w:divBdr>
                <w:top w:val="none" w:sz="0" w:space="0" w:color="auto"/>
                <w:left w:val="none" w:sz="0" w:space="0" w:color="auto"/>
                <w:bottom w:val="none" w:sz="0" w:space="0" w:color="auto"/>
                <w:right w:val="none" w:sz="0" w:space="0" w:color="auto"/>
              </w:divBdr>
            </w:div>
            <w:div w:id="2096319988">
              <w:marLeft w:val="0"/>
              <w:marRight w:val="0"/>
              <w:marTop w:val="0"/>
              <w:marBottom w:val="0"/>
              <w:divBdr>
                <w:top w:val="none" w:sz="0" w:space="0" w:color="auto"/>
                <w:left w:val="none" w:sz="0" w:space="0" w:color="auto"/>
                <w:bottom w:val="none" w:sz="0" w:space="0" w:color="auto"/>
                <w:right w:val="none" w:sz="0" w:space="0" w:color="auto"/>
              </w:divBdr>
            </w:div>
            <w:div w:id="635768417">
              <w:marLeft w:val="0"/>
              <w:marRight w:val="0"/>
              <w:marTop w:val="0"/>
              <w:marBottom w:val="0"/>
              <w:divBdr>
                <w:top w:val="none" w:sz="0" w:space="0" w:color="auto"/>
                <w:left w:val="none" w:sz="0" w:space="0" w:color="auto"/>
                <w:bottom w:val="none" w:sz="0" w:space="0" w:color="auto"/>
                <w:right w:val="none" w:sz="0" w:space="0" w:color="auto"/>
              </w:divBdr>
            </w:div>
            <w:div w:id="890115072">
              <w:marLeft w:val="0"/>
              <w:marRight w:val="0"/>
              <w:marTop w:val="0"/>
              <w:marBottom w:val="0"/>
              <w:divBdr>
                <w:top w:val="none" w:sz="0" w:space="0" w:color="auto"/>
                <w:left w:val="none" w:sz="0" w:space="0" w:color="auto"/>
                <w:bottom w:val="none" w:sz="0" w:space="0" w:color="auto"/>
                <w:right w:val="none" w:sz="0" w:space="0" w:color="auto"/>
              </w:divBdr>
            </w:div>
            <w:div w:id="911810784">
              <w:marLeft w:val="0"/>
              <w:marRight w:val="0"/>
              <w:marTop w:val="0"/>
              <w:marBottom w:val="0"/>
              <w:divBdr>
                <w:top w:val="none" w:sz="0" w:space="0" w:color="auto"/>
                <w:left w:val="none" w:sz="0" w:space="0" w:color="auto"/>
                <w:bottom w:val="none" w:sz="0" w:space="0" w:color="auto"/>
                <w:right w:val="none" w:sz="0" w:space="0" w:color="auto"/>
              </w:divBdr>
            </w:div>
            <w:div w:id="1604991734">
              <w:marLeft w:val="0"/>
              <w:marRight w:val="0"/>
              <w:marTop w:val="0"/>
              <w:marBottom w:val="0"/>
              <w:divBdr>
                <w:top w:val="none" w:sz="0" w:space="0" w:color="auto"/>
                <w:left w:val="none" w:sz="0" w:space="0" w:color="auto"/>
                <w:bottom w:val="none" w:sz="0" w:space="0" w:color="auto"/>
                <w:right w:val="none" w:sz="0" w:space="0" w:color="auto"/>
              </w:divBdr>
            </w:div>
            <w:div w:id="1801265894">
              <w:marLeft w:val="0"/>
              <w:marRight w:val="0"/>
              <w:marTop w:val="0"/>
              <w:marBottom w:val="0"/>
              <w:divBdr>
                <w:top w:val="none" w:sz="0" w:space="0" w:color="auto"/>
                <w:left w:val="none" w:sz="0" w:space="0" w:color="auto"/>
                <w:bottom w:val="none" w:sz="0" w:space="0" w:color="auto"/>
                <w:right w:val="none" w:sz="0" w:space="0" w:color="auto"/>
              </w:divBdr>
            </w:div>
            <w:div w:id="1305234819">
              <w:marLeft w:val="0"/>
              <w:marRight w:val="0"/>
              <w:marTop w:val="0"/>
              <w:marBottom w:val="0"/>
              <w:divBdr>
                <w:top w:val="none" w:sz="0" w:space="0" w:color="auto"/>
                <w:left w:val="none" w:sz="0" w:space="0" w:color="auto"/>
                <w:bottom w:val="none" w:sz="0" w:space="0" w:color="auto"/>
                <w:right w:val="none" w:sz="0" w:space="0" w:color="auto"/>
              </w:divBdr>
            </w:div>
            <w:div w:id="2112704495">
              <w:marLeft w:val="0"/>
              <w:marRight w:val="0"/>
              <w:marTop w:val="0"/>
              <w:marBottom w:val="0"/>
              <w:divBdr>
                <w:top w:val="none" w:sz="0" w:space="0" w:color="auto"/>
                <w:left w:val="none" w:sz="0" w:space="0" w:color="auto"/>
                <w:bottom w:val="none" w:sz="0" w:space="0" w:color="auto"/>
                <w:right w:val="none" w:sz="0" w:space="0" w:color="auto"/>
              </w:divBdr>
            </w:div>
            <w:div w:id="1501776003">
              <w:marLeft w:val="0"/>
              <w:marRight w:val="0"/>
              <w:marTop w:val="0"/>
              <w:marBottom w:val="0"/>
              <w:divBdr>
                <w:top w:val="none" w:sz="0" w:space="0" w:color="auto"/>
                <w:left w:val="none" w:sz="0" w:space="0" w:color="auto"/>
                <w:bottom w:val="none" w:sz="0" w:space="0" w:color="auto"/>
                <w:right w:val="none" w:sz="0" w:space="0" w:color="auto"/>
              </w:divBdr>
            </w:div>
            <w:div w:id="240220789">
              <w:marLeft w:val="0"/>
              <w:marRight w:val="0"/>
              <w:marTop w:val="0"/>
              <w:marBottom w:val="0"/>
              <w:divBdr>
                <w:top w:val="none" w:sz="0" w:space="0" w:color="auto"/>
                <w:left w:val="none" w:sz="0" w:space="0" w:color="auto"/>
                <w:bottom w:val="none" w:sz="0" w:space="0" w:color="auto"/>
                <w:right w:val="none" w:sz="0" w:space="0" w:color="auto"/>
              </w:divBdr>
            </w:div>
            <w:div w:id="1993024248">
              <w:marLeft w:val="0"/>
              <w:marRight w:val="0"/>
              <w:marTop w:val="0"/>
              <w:marBottom w:val="0"/>
              <w:divBdr>
                <w:top w:val="none" w:sz="0" w:space="0" w:color="auto"/>
                <w:left w:val="none" w:sz="0" w:space="0" w:color="auto"/>
                <w:bottom w:val="none" w:sz="0" w:space="0" w:color="auto"/>
                <w:right w:val="none" w:sz="0" w:space="0" w:color="auto"/>
              </w:divBdr>
            </w:div>
            <w:div w:id="275141692">
              <w:marLeft w:val="0"/>
              <w:marRight w:val="0"/>
              <w:marTop w:val="0"/>
              <w:marBottom w:val="0"/>
              <w:divBdr>
                <w:top w:val="none" w:sz="0" w:space="0" w:color="auto"/>
                <w:left w:val="none" w:sz="0" w:space="0" w:color="auto"/>
                <w:bottom w:val="none" w:sz="0" w:space="0" w:color="auto"/>
                <w:right w:val="none" w:sz="0" w:space="0" w:color="auto"/>
              </w:divBdr>
            </w:div>
            <w:div w:id="2091194951">
              <w:marLeft w:val="0"/>
              <w:marRight w:val="0"/>
              <w:marTop w:val="0"/>
              <w:marBottom w:val="0"/>
              <w:divBdr>
                <w:top w:val="none" w:sz="0" w:space="0" w:color="auto"/>
                <w:left w:val="none" w:sz="0" w:space="0" w:color="auto"/>
                <w:bottom w:val="none" w:sz="0" w:space="0" w:color="auto"/>
                <w:right w:val="none" w:sz="0" w:space="0" w:color="auto"/>
              </w:divBdr>
            </w:div>
            <w:div w:id="653802055">
              <w:marLeft w:val="0"/>
              <w:marRight w:val="0"/>
              <w:marTop w:val="0"/>
              <w:marBottom w:val="0"/>
              <w:divBdr>
                <w:top w:val="none" w:sz="0" w:space="0" w:color="auto"/>
                <w:left w:val="none" w:sz="0" w:space="0" w:color="auto"/>
                <w:bottom w:val="none" w:sz="0" w:space="0" w:color="auto"/>
                <w:right w:val="none" w:sz="0" w:space="0" w:color="auto"/>
              </w:divBdr>
            </w:div>
            <w:div w:id="983778836">
              <w:marLeft w:val="0"/>
              <w:marRight w:val="0"/>
              <w:marTop w:val="0"/>
              <w:marBottom w:val="0"/>
              <w:divBdr>
                <w:top w:val="none" w:sz="0" w:space="0" w:color="auto"/>
                <w:left w:val="none" w:sz="0" w:space="0" w:color="auto"/>
                <w:bottom w:val="none" w:sz="0" w:space="0" w:color="auto"/>
                <w:right w:val="none" w:sz="0" w:space="0" w:color="auto"/>
              </w:divBdr>
            </w:div>
            <w:div w:id="1214731498">
              <w:marLeft w:val="0"/>
              <w:marRight w:val="0"/>
              <w:marTop w:val="0"/>
              <w:marBottom w:val="0"/>
              <w:divBdr>
                <w:top w:val="none" w:sz="0" w:space="0" w:color="auto"/>
                <w:left w:val="none" w:sz="0" w:space="0" w:color="auto"/>
                <w:bottom w:val="none" w:sz="0" w:space="0" w:color="auto"/>
                <w:right w:val="none" w:sz="0" w:space="0" w:color="auto"/>
              </w:divBdr>
            </w:div>
            <w:div w:id="483745500">
              <w:marLeft w:val="0"/>
              <w:marRight w:val="0"/>
              <w:marTop w:val="0"/>
              <w:marBottom w:val="0"/>
              <w:divBdr>
                <w:top w:val="none" w:sz="0" w:space="0" w:color="auto"/>
                <w:left w:val="none" w:sz="0" w:space="0" w:color="auto"/>
                <w:bottom w:val="none" w:sz="0" w:space="0" w:color="auto"/>
                <w:right w:val="none" w:sz="0" w:space="0" w:color="auto"/>
              </w:divBdr>
            </w:div>
            <w:div w:id="37824631">
              <w:marLeft w:val="0"/>
              <w:marRight w:val="0"/>
              <w:marTop w:val="0"/>
              <w:marBottom w:val="0"/>
              <w:divBdr>
                <w:top w:val="none" w:sz="0" w:space="0" w:color="auto"/>
                <w:left w:val="none" w:sz="0" w:space="0" w:color="auto"/>
                <w:bottom w:val="none" w:sz="0" w:space="0" w:color="auto"/>
                <w:right w:val="none" w:sz="0" w:space="0" w:color="auto"/>
              </w:divBdr>
            </w:div>
            <w:div w:id="1352533278">
              <w:marLeft w:val="0"/>
              <w:marRight w:val="0"/>
              <w:marTop w:val="0"/>
              <w:marBottom w:val="0"/>
              <w:divBdr>
                <w:top w:val="none" w:sz="0" w:space="0" w:color="auto"/>
                <w:left w:val="none" w:sz="0" w:space="0" w:color="auto"/>
                <w:bottom w:val="none" w:sz="0" w:space="0" w:color="auto"/>
                <w:right w:val="none" w:sz="0" w:space="0" w:color="auto"/>
              </w:divBdr>
            </w:div>
            <w:div w:id="1942953148">
              <w:marLeft w:val="0"/>
              <w:marRight w:val="0"/>
              <w:marTop w:val="0"/>
              <w:marBottom w:val="0"/>
              <w:divBdr>
                <w:top w:val="none" w:sz="0" w:space="0" w:color="auto"/>
                <w:left w:val="none" w:sz="0" w:space="0" w:color="auto"/>
                <w:bottom w:val="none" w:sz="0" w:space="0" w:color="auto"/>
                <w:right w:val="none" w:sz="0" w:space="0" w:color="auto"/>
              </w:divBdr>
            </w:div>
            <w:div w:id="1261793051">
              <w:marLeft w:val="0"/>
              <w:marRight w:val="0"/>
              <w:marTop w:val="0"/>
              <w:marBottom w:val="0"/>
              <w:divBdr>
                <w:top w:val="none" w:sz="0" w:space="0" w:color="auto"/>
                <w:left w:val="none" w:sz="0" w:space="0" w:color="auto"/>
                <w:bottom w:val="none" w:sz="0" w:space="0" w:color="auto"/>
                <w:right w:val="none" w:sz="0" w:space="0" w:color="auto"/>
              </w:divBdr>
            </w:div>
            <w:div w:id="257105012">
              <w:marLeft w:val="0"/>
              <w:marRight w:val="0"/>
              <w:marTop w:val="0"/>
              <w:marBottom w:val="0"/>
              <w:divBdr>
                <w:top w:val="none" w:sz="0" w:space="0" w:color="auto"/>
                <w:left w:val="none" w:sz="0" w:space="0" w:color="auto"/>
                <w:bottom w:val="none" w:sz="0" w:space="0" w:color="auto"/>
                <w:right w:val="none" w:sz="0" w:space="0" w:color="auto"/>
              </w:divBdr>
            </w:div>
            <w:div w:id="287779653">
              <w:marLeft w:val="0"/>
              <w:marRight w:val="0"/>
              <w:marTop w:val="0"/>
              <w:marBottom w:val="0"/>
              <w:divBdr>
                <w:top w:val="none" w:sz="0" w:space="0" w:color="auto"/>
                <w:left w:val="none" w:sz="0" w:space="0" w:color="auto"/>
                <w:bottom w:val="none" w:sz="0" w:space="0" w:color="auto"/>
                <w:right w:val="none" w:sz="0" w:space="0" w:color="auto"/>
              </w:divBdr>
            </w:div>
            <w:div w:id="473916562">
              <w:marLeft w:val="0"/>
              <w:marRight w:val="0"/>
              <w:marTop w:val="0"/>
              <w:marBottom w:val="0"/>
              <w:divBdr>
                <w:top w:val="none" w:sz="0" w:space="0" w:color="auto"/>
                <w:left w:val="none" w:sz="0" w:space="0" w:color="auto"/>
                <w:bottom w:val="none" w:sz="0" w:space="0" w:color="auto"/>
                <w:right w:val="none" w:sz="0" w:space="0" w:color="auto"/>
              </w:divBdr>
            </w:div>
            <w:div w:id="640231107">
              <w:marLeft w:val="0"/>
              <w:marRight w:val="0"/>
              <w:marTop w:val="0"/>
              <w:marBottom w:val="0"/>
              <w:divBdr>
                <w:top w:val="none" w:sz="0" w:space="0" w:color="auto"/>
                <w:left w:val="none" w:sz="0" w:space="0" w:color="auto"/>
                <w:bottom w:val="none" w:sz="0" w:space="0" w:color="auto"/>
                <w:right w:val="none" w:sz="0" w:space="0" w:color="auto"/>
              </w:divBdr>
            </w:div>
            <w:div w:id="2013219673">
              <w:marLeft w:val="0"/>
              <w:marRight w:val="0"/>
              <w:marTop w:val="0"/>
              <w:marBottom w:val="0"/>
              <w:divBdr>
                <w:top w:val="none" w:sz="0" w:space="0" w:color="auto"/>
                <w:left w:val="none" w:sz="0" w:space="0" w:color="auto"/>
                <w:bottom w:val="none" w:sz="0" w:space="0" w:color="auto"/>
                <w:right w:val="none" w:sz="0" w:space="0" w:color="auto"/>
              </w:divBdr>
            </w:div>
            <w:div w:id="1422793621">
              <w:marLeft w:val="0"/>
              <w:marRight w:val="0"/>
              <w:marTop w:val="0"/>
              <w:marBottom w:val="0"/>
              <w:divBdr>
                <w:top w:val="none" w:sz="0" w:space="0" w:color="auto"/>
                <w:left w:val="none" w:sz="0" w:space="0" w:color="auto"/>
                <w:bottom w:val="none" w:sz="0" w:space="0" w:color="auto"/>
                <w:right w:val="none" w:sz="0" w:space="0" w:color="auto"/>
              </w:divBdr>
            </w:div>
            <w:div w:id="525215092">
              <w:marLeft w:val="0"/>
              <w:marRight w:val="0"/>
              <w:marTop w:val="0"/>
              <w:marBottom w:val="0"/>
              <w:divBdr>
                <w:top w:val="none" w:sz="0" w:space="0" w:color="auto"/>
                <w:left w:val="none" w:sz="0" w:space="0" w:color="auto"/>
                <w:bottom w:val="none" w:sz="0" w:space="0" w:color="auto"/>
                <w:right w:val="none" w:sz="0" w:space="0" w:color="auto"/>
              </w:divBdr>
            </w:div>
            <w:div w:id="646059240">
              <w:marLeft w:val="0"/>
              <w:marRight w:val="0"/>
              <w:marTop w:val="0"/>
              <w:marBottom w:val="0"/>
              <w:divBdr>
                <w:top w:val="none" w:sz="0" w:space="0" w:color="auto"/>
                <w:left w:val="none" w:sz="0" w:space="0" w:color="auto"/>
                <w:bottom w:val="none" w:sz="0" w:space="0" w:color="auto"/>
                <w:right w:val="none" w:sz="0" w:space="0" w:color="auto"/>
              </w:divBdr>
            </w:div>
            <w:div w:id="277033984">
              <w:marLeft w:val="0"/>
              <w:marRight w:val="0"/>
              <w:marTop w:val="0"/>
              <w:marBottom w:val="0"/>
              <w:divBdr>
                <w:top w:val="none" w:sz="0" w:space="0" w:color="auto"/>
                <w:left w:val="none" w:sz="0" w:space="0" w:color="auto"/>
                <w:bottom w:val="none" w:sz="0" w:space="0" w:color="auto"/>
                <w:right w:val="none" w:sz="0" w:space="0" w:color="auto"/>
              </w:divBdr>
            </w:div>
            <w:div w:id="1295209500">
              <w:marLeft w:val="0"/>
              <w:marRight w:val="0"/>
              <w:marTop w:val="0"/>
              <w:marBottom w:val="0"/>
              <w:divBdr>
                <w:top w:val="none" w:sz="0" w:space="0" w:color="auto"/>
                <w:left w:val="none" w:sz="0" w:space="0" w:color="auto"/>
                <w:bottom w:val="none" w:sz="0" w:space="0" w:color="auto"/>
                <w:right w:val="none" w:sz="0" w:space="0" w:color="auto"/>
              </w:divBdr>
            </w:div>
            <w:div w:id="177896046">
              <w:marLeft w:val="0"/>
              <w:marRight w:val="0"/>
              <w:marTop w:val="0"/>
              <w:marBottom w:val="0"/>
              <w:divBdr>
                <w:top w:val="none" w:sz="0" w:space="0" w:color="auto"/>
                <w:left w:val="none" w:sz="0" w:space="0" w:color="auto"/>
                <w:bottom w:val="none" w:sz="0" w:space="0" w:color="auto"/>
                <w:right w:val="none" w:sz="0" w:space="0" w:color="auto"/>
              </w:divBdr>
            </w:div>
            <w:div w:id="636225412">
              <w:marLeft w:val="0"/>
              <w:marRight w:val="0"/>
              <w:marTop w:val="0"/>
              <w:marBottom w:val="0"/>
              <w:divBdr>
                <w:top w:val="none" w:sz="0" w:space="0" w:color="auto"/>
                <w:left w:val="none" w:sz="0" w:space="0" w:color="auto"/>
                <w:bottom w:val="none" w:sz="0" w:space="0" w:color="auto"/>
                <w:right w:val="none" w:sz="0" w:space="0" w:color="auto"/>
              </w:divBdr>
            </w:div>
            <w:div w:id="1955087675">
              <w:marLeft w:val="0"/>
              <w:marRight w:val="0"/>
              <w:marTop w:val="0"/>
              <w:marBottom w:val="0"/>
              <w:divBdr>
                <w:top w:val="none" w:sz="0" w:space="0" w:color="auto"/>
                <w:left w:val="none" w:sz="0" w:space="0" w:color="auto"/>
                <w:bottom w:val="none" w:sz="0" w:space="0" w:color="auto"/>
                <w:right w:val="none" w:sz="0" w:space="0" w:color="auto"/>
              </w:divBdr>
            </w:div>
            <w:div w:id="1463382164">
              <w:marLeft w:val="0"/>
              <w:marRight w:val="0"/>
              <w:marTop w:val="0"/>
              <w:marBottom w:val="0"/>
              <w:divBdr>
                <w:top w:val="none" w:sz="0" w:space="0" w:color="auto"/>
                <w:left w:val="none" w:sz="0" w:space="0" w:color="auto"/>
                <w:bottom w:val="none" w:sz="0" w:space="0" w:color="auto"/>
                <w:right w:val="none" w:sz="0" w:space="0" w:color="auto"/>
              </w:divBdr>
            </w:div>
            <w:div w:id="1084255733">
              <w:marLeft w:val="0"/>
              <w:marRight w:val="0"/>
              <w:marTop w:val="0"/>
              <w:marBottom w:val="0"/>
              <w:divBdr>
                <w:top w:val="none" w:sz="0" w:space="0" w:color="auto"/>
                <w:left w:val="none" w:sz="0" w:space="0" w:color="auto"/>
                <w:bottom w:val="none" w:sz="0" w:space="0" w:color="auto"/>
                <w:right w:val="none" w:sz="0" w:space="0" w:color="auto"/>
              </w:divBdr>
            </w:div>
            <w:div w:id="1669019145">
              <w:marLeft w:val="0"/>
              <w:marRight w:val="0"/>
              <w:marTop w:val="0"/>
              <w:marBottom w:val="0"/>
              <w:divBdr>
                <w:top w:val="none" w:sz="0" w:space="0" w:color="auto"/>
                <w:left w:val="none" w:sz="0" w:space="0" w:color="auto"/>
                <w:bottom w:val="none" w:sz="0" w:space="0" w:color="auto"/>
                <w:right w:val="none" w:sz="0" w:space="0" w:color="auto"/>
              </w:divBdr>
            </w:div>
            <w:div w:id="1991057244">
              <w:marLeft w:val="0"/>
              <w:marRight w:val="0"/>
              <w:marTop w:val="0"/>
              <w:marBottom w:val="0"/>
              <w:divBdr>
                <w:top w:val="none" w:sz="0" w:space="0" w:color="auto"/>
                <w:left w:val="none" w:sz="0" w:space="0" w:color="auto"/>
                <w:bottom w:val="none" w:sz="0" w:space="0" w:color="auto"/>
                <w:right w:val="none" w:sz="0" w:space="0" w:color="auto"/>
              </w:divBdr>
            </w:div>
            <w:div w:id="1238590273">
              <w:marLeft w:val="0"/>
              <w:marRight w:val="0"/>
              <w:marTop w:val="0"/>
              <w:marBottom w:val="0"/>
              <w:divBdr>
                <w:top w:val="none" w:sz="0" w:space="0" w:color="auto"/>
                <w:left w:val="none" w:sz="0" w:space="0" w:color="auto"/>
                <w:bottom w:val="none" w:sz="0" w:space="0" w:color="auto"/>
                <w:right w:val="none" w:sz="0" w:space="0" w:color="auto"/>
              </w:divBdr>
            </w:div>
            <w:div w:id="2067678578">
              <w:marLeft w:val="0"/>
              <w:marRight w:val="0"/>
              <w:marTop w:val="0"/>
              <w:marBottom w:val="0"/>
              <w:divBdr>
                <w:top w:val="none" w:sz="0" w:space="0" w:color="auto"/>
                <w:left w:val="none" w:sz="0" w:space="0" w:color="auto"/>
                <w:bottom w:val="none" w:sz="0" w:space="0" w:color="auto"/>
                <w:right w:val="none" w:sz="0" w:space="0" w:color="auto"/>
              </w:divBdr>
            </w:div>
            <w:div w:id="2092000646">
              <w:marLeft w:val="0"/>
              <w:marRight w:val="0"/>
              <w:marTop w:val="0"/>
              <w:marBottom w:val="0"/>
              <w:divBdr>
                <w:top w:val="none" w:sz="0" w:space="0" w:color="auto"/>
                <w:left w:val="none" w:sz="0" w:space="0" w:color="auto"/>
                <w:bottom w:val="none" w:sz="0" w:space="0" w:color="auto"/>
                <w:right w:val="none" w:sz="0" w:space="0" w:color="auto"/>
              </w:divBdr>
            </w:div>
            <w:div w:id="1343704946">
              <w:marLeft w:val="0"/>
              <w:marRight w:val="0"/>
              <w:marTop w:val="0"/>
              <w:marBottom w:val="0"/>
              <w:divBdr>
                <w:top w:val="none" w:sz="0" w:space="0" w:color="auto"/>
                <w:left w:val="none" w:sz="0" w:space="0" w:color="auto"/>
                <w:bottom w:val="none" w:sz="0" w:space="0" w:color="auto"/>
                <w:right w:val="none" w:sz="0" w:space="0" w:color="auto"/>
              </w:divBdr>
            </w:div>
            <w:div w:id="1064376016">
              <w:marLeft w:val="0"/>
              <w:marRight w:val="0"/>
              <w:marTop w:val="0"/>
              <w:marBottom w:val="0"/>
              <w:divBdr>
                <w:top w:val="none" w:sz="0" w:space="0" w:color="auto"/>
                <w:left w:val="none" w:sz="0" w:space="0" w:color="auto"/>
                <w:bottom w:val="none" w:sz="0" w:space="0" w:color="auto"/>
                <w:right w:val="none" w:sz="0" w:space="0" w:color="auto"/>
              </w:divBdr>
            </w:div>
            <w:div w:id="2003046612">
              <w:marLeft w:val="0"/>
              <w:marRight w:val="0"/>
              <w:marTop w:val="0"/>
              <w:marBottom w:val="0"/>
              <w:divBdr>
                <w:top w:val="none" w:sz="0" w:space="0" w:color="auto"/>
                <w:left w:val="none" w:sz="0" w:space="0" w:color="auto"/>
                <w:bottom w:val="none" w:sz="0" w:space="0" w:color="auto"/>
                <w:right w:val="none" w:sz="0" w:space="0" w:color="auto"/>
              </w:divBdr>
            </w:div>
            <w:div w:id="1109081282">
              <w:marLeft w:val="0"/>
              <w:marRight w:val="0"/>
              <w:marTop w:val="0"/>
              <w:marBottom w:val="0"/>
              <w:divBdr>
                <w:top w:val="none" w:sz="0" w:space="0" w:color="auto"/>
                <w:left w:val="none" w:sz="0" w:space="0" w:color="auto"/>
                <w:bottom w:val="none" w:sz="0" w:space="0" w:color="auto"/>
                <w:right w:val="none" w:sz="0" w:space="0" w:color="auto"/>
              </w:divBdr>
            </w:div>
            <w:div w:id="15546282">
              <w:marLeft w:val="0"/>
              <w:marRight w:val="0"/>
              <w:marTop w:val="0"/>
              <w:marBottom w:val="0"/>
              <w:divBdr>
                <w:top w:val="none" w:sz="0" w:space="0" w:color="auto"/>
                <w:left w:val="none" w:sz="0" w:space="0" w:color="auto"/>
                <w:bottom w:val="none" w:sz="0" w:space="0" w:color="auto"/>
                <w:right w:val="none" w:sz="0" w:space="0" w:color="auto"/>
              </w:divBdr>
            </w:div>
            <w:div w:id="1337078588">
              <w:marLeft w:val="0"/>
              <w:marRight w:val="0"/>
              <w:marTop w:val="0"/>
              <w:marBottom w:val="0"/>
              <w:divBdr>
                <w:top w:val="none" w:sz="0" w:space="0" w:color="auto"/>
                <w:left w:val="none" w:sz="0" w:space="0" w:color="auto"/>
                <w:bottom w:val="none" w:sz="0" w:space="0" w:color="auto"/>
                <w:right w:val="none" w:sz="0" w:space="0" w:color="auto"/>
              </w:divBdr>
            </w:div>
            <w:div w:id="969820209">
              <w:marLeft w:val="0"/>
              <w:marRight w:val="0"/>
              <w:marTop w:val="0"/>
              <w:marBottom w:val="0"/>
              <w:divBdr>
                <w:top w:val="none" w:sz="0" w:space="0" w:color="auto"/>
                <w:left w:val="none" w:sz="0" w:space="0" w:color="auto"/>
                <w:bottom w:val="none" w:sz="0" w:space="0" w:color="auto"/>
                <w:right w:val="none" w:sz="0" w:space="0" w:color="auto"/>
              </w:divBdr>
            </w:div>
            <w:div w:id="1367828109">
              <w:marLeft w:val="0"/>
              <w:marRight w:val="0"/>
              <w:marTop w:val="0"/>
              <w:marBottom w:val="0"/>
              <w:divBdr>
                <w:top w:val="none" w:sz="0" w:space="0" w:color="auto"/>
                <w:left w:val="none" w:sz="0" w:space="0" w:color="auto"/>
                <w:bottom w:val="none" w:sz="0" w:space="0" w:color="auto"/>
                <w:right w:val="none" w:sz="0" w:space="0" w:color="auto"/>
              </w:divBdr>
            </w:div>
            <w:div w:id="79373366">
              <w:marLeft w:val="0"/>
              <w:marRight w:val="0"/>
              <w:marTop w:val="0"/>
              <w:marBottom w:val="0"/>
              <w:divBdr>
                <w:top w:val="none" w:sz="0" w:space="0" w:color="auto"/>
                <w:left w:val="none" w:sz="0" w:space="0" w:color="auto"/>
                <w:bottom w:val="none" w:sz="0" w:space="0" w:color="auto"/>
                <w:right w:val="none" w:sz="0" w:space="0" w:color="auto"/>
              </w:divBdr>
            </w:div>
            <w:div w:id="1172069818">
              <w:marLeft w:val="0"/>
              <w:marRight w:val="0"/>
              <w:marTop w:val="0"/>
              <w:marBottom w:val="0"/>
              <w:divBdr>
                <w:top w:val="none" w:sz="0" w:space="0" w:color="auto"/>
                <w:left w:val="none" w:sz="0" w:space="0" w:color="auto"/>
                <w:bottom w:val="none" w:sz="0" w:space="0" w:color="auto"/>
                <w:right w:val="none" w:sz="0" w:space="0" w:color="auto"/>
              </w:divBdr>
            </w:div>
            <w:div w:id="2057195532">
              <w:marLeft w:val="0"/>
              <w:marRight w:val="0"/>
              <w:marTop w:val="0"/>
              <w:marBottom w:val="0"/>
              <w:divBdr>
                <w:top w:val="none" w:sz="0" w:space="0" w:color="auto"/>
                <w:left w:val="none" w:sz="0" w:space="0" w:color="auto"/>
                <w:bottom w:val="none" w:sz="0" w:space="0" w:color="auto"/>
                <w:right w:val="none" w:sz="0" w:space="0" w:color="auto"/>
              </w:divBdr>
            </w:div>
            <w:div w:id="1105347387">
              <w:marLeft w:val="0"/>
              <w:marRight w:val="0"/>
              <w:marTop w:val="0"/>
              <w:marBottom w:val="0"/>
              <w:divBdr>
                <w:top w:val="none" w:sz="0" w:space="0" w:color="auto"/>
                <w:left w:val="none" w:sz="0" w:space="0" w:color="auto"/>
                <w:bottom w:val="none" w:sz="0" w:space="0" w:color="auto"/>
                <w:right w:val="none" w:sz="0" w:space="0" w:color="auto"/>
              </w:divBdr>
            </w:div>
            <w:div w:id="486164570">
              <w:marLeft w:val="0"/>
              <w:marRight w:val="0"/>
              <w:marTop w:val="0"/>
              <w:marBottom w:val="0"/>
              <w:divBdr>
                <w:top w:val="none" w:sz="0" w:space="0" w:color="auto"/>
                <w:left w:val="none" w:sz="0" w:space="0" w:color="auto"/>
                <w:bottom w:val="none" w:sz="0" w:space="0" w:color="auto"/>
                <w:right w:val="none" w:sz="0" w:space="0" w:color="auto"/>
              </w:divBdr>
            </w:div>
            <w:div w:id="660431120">
              <w:marLeft w:val="0"/>
              <w:marRight w:val="0"/>
              <w:marTop w:val="0"/>
              <w:marBottom w:val="0"/>
              <w:divBdr>
                <w:top w:val="none" w:sz="0" w:space="0" w:color="auto"/>
                <w:left w:val="none" w:sz="0" w:space="0" w:color="auto"/>
                <w:bottom w:val="none" w:sz="0" w:space="0" w:color="auto"/>
                <w:right w:val="none" w:sz="0" w:space="0" w:color="auto"/>
              </w:divBdr>
            </w:div>
            <w:div w:id="1705785975">
              <w:marLeft w:val="0"/>
              <w:marRight w:val="0"/>
              <w:marTop w:val="0"/>
              <w:marBottom w:val="0"/>
              <w:divBdr>
                <w:top w:val="none" w:sz="0" w:space="0" w:color="auto"/>
                <w:left w:val="none" w:sz="0" w:space="0" w:color="auto"/>
                <w:bottom w:val="none" w:sz="0" w:space="0" w:color="auto"/>
                <w:right w:val="none" w:sz="0" w:space="0" w:color="auto"/>
              </w:divBdr>
            </w:div>
            <w:div w:id="1931306878">
              <w:marLeft w:val="0"/>
              <w:marRight w:val="0"/>
              <w:marTop w:val="0"/>
              <w:marBottom w:val="0"/>
              <w:divBdr>
                <w:top w:val="none" w:sz="0" w:space="0" w:color="auto"/>
                <w:left w:val="none" w:sz="0" w:space="0" w:color="auto"/>
                <w:bottom w:val="none" w:sz="0" w:space="0" w:color="auto"/>
                <w:right w:val="none" w:sz="0" w:space="0" w:color="auto"/>
              </w:divBdr>
            </w:div>
            <w:div w:id="1419642862">
              <w:marLeft w:val="0"/>
              <w:marRight w:val="0"/>
              <w:marTop w:val="0"/>
              <w:marBottom w:val="0"/>
              <w:divBdr>
                <w:top w:val="none" w:sz="0" w:space="0" w:color="auto"/>
                <w:left w:val="none" w:sz="0" w:space="0" w:color="auto"/>
                <w:bottom w:val="none" w:sz="0" w:space="0" w:color="auto"/>
                <w:right w:val="none" w:sz="0" w:space="0" w:color="auto"/>
              </w:divBdr>
            </w:div>
            <w:div w:id="1601376681">
              <w:marLeft w:val="0"/>
              <w:marRight w:val="0"/>
              <w:marTop w:val="0"/>
              <w:marBottom w:val="0"/>
              <w:divBdr>
                <w:top w:val="none" w:sz="0" w:space="0" w:color="auto"/>
                <w:left w:val="none" w:sz="0" w:space="0" w:color="auto"/>
                <w:bottom w:val="none" w:sz="0" w:space="0" w:color="auto"/>
                <w:right w:val="none" w:sz="0" w:space="0" w:color="auto"/>
              </w:divBdr>
            </w:div>
            <w:div w:id="421150601">
              <w:marLeft w:val="0"/>
              <w:marRight w:val="0"/>
              <w:marTop w:val="0"/>
              <w:marBottom w:val="0"/>
              <w:divBdr>
                <w:top w:val="none" w:sz="0" w:space="0" w:color="auto"/>
                <w:left w:val="none" w:sz="0" w:space="0" w:color="auto"/>
                <w:bottom w:val="none" w:sz="0" w:space="0" w:color="auto"/>
                <w:right w:val="none" w:sz="0" w:space="0" w:color="auto"/>
              </w:divBdr>
            </w:div>
            <w:div w:id="669451294">
              <w:marLeft w:val="0"/>
              <w:marRight w:val="0"/>
              <w:marTop w:val="0"/>
              <w:marBottom w:val="0"/>
              <w:divBdr>
                <w:top w:val="none" w:sz="0" w:space="0" w:color="auto"/>
                <w:left w:val="none" w:sz="0" w:space="0" w:color="auto"/>
                <w:bottom w:val="none" w:sz="0" w:space="0" w:color="auto"/>
                <w:right w:val="none" w:sz="0" w:space="0" w:color="auto"/>
              </w:divBdr>
            </w:div>
            <w:div w:id="888419694">
              <w:marLeft w:val="0"/>
              <w:marRight w:val="0"/>
              <w:marTop w:val="0"/>
              <w:marBottom w:val="0"/>
              <w:divBdr>
                <w:top w:val="none" w:sz="0" w:space="0" w:color="auto"/>
                <w:left w:val="none" w:sz="0" w:space="0" w:color="auto"/>
                <w:bottom w:val="none" w:sz="0" w:space="0" w:color="auto"/>
                <w:right w:val="none" w:sz="0" w:space="0" w:color="auto"/>
              </w:divBdr>
            </w:div>
            <w:div w:id="807479621">
              <w:marLeft w:val="0"/>
              <w:marRight w:val="0"/>
              <w:marTop w:val="0"/>
              <w:marBottom w:val="0"/>
              <w:divBdr>
                <w:top w:val="none" w:sz="0" w:space="0" w:color="auto"/>
                <w:left w:val="none" w:sz="0" w:space="0" w:color="auto"/>
                <w:bottom w:val="none" w:sz="0" w:space="0" w:color="auto"/>
                <w:right w:val="none" w:sz="0" w:space="0" w:color="auto"/>
              </w:divBdr>
            </w:div>
            <w:div w:id="1106735591">
              <w:marLeft w:val="0"/>
              <w:marRight w:val="0"/>
              <w:marTop w:val="0"/>
              <w:marBottom w:val="0"/>
              <w:divBdr>
                <w:top w:val="none" w:sz="0" w:space="0" w:color="auto"/>
                <w:left w:val="none" w:sz="0" w:space="0" w:color="auto"/>
                <w:bottom w:val="none" w:sz="0" w:space="0" w:color="auto"/>
                <w:right w:val="none" w:sz="0" w:space="0" w:color="auto"/>
              </w:divBdr>
            </w:div>
            <w:div w:id="2075082599">
              <w:marLeft w:val="0"/>
              <w:marRight w:val="0"/>
              <w:marTop w:val="0"/>
              <w:marBottom w:val="0"/>
              <w:divBdr>
                <w:top w:val="none" w:sz="0" w:space="0" w:color="auto"/>
                <w:left w:val="none" w:sz="0" w:space="0" w:color="auto"/>
                <w:bottom w:val="none" w:sz="0" w:space="0" w:color="auto"/>
                <w:right w:val="none" w:sz="0" w:space="0" w:color="auto"/>
              </w:divBdr>
            </w:div>
            <w:div w:id="402221903">
              <w:marLeft w:val="0"/>
              <w:marRight w:val="0"/>
              <w:marTop w:val="0"/>
              <w:marBottom w:val="0"/>
              <w:divBdr>
                <w:top w:val="none" w:sz="0" w:space="0" w:color="auto"/>
                <w:left w:val="none" w:sz="0" w:space="0" w:color="auto"/>
                <w:bottom w:val="none" w:sz="0" w:space="0" w:color="auto"/>
                <w:right w:val="none" w:sz="0" w:space="0" w:color="auto"/>
              </w:divBdr>
            </w:div>
            <w:div w:id="915823267">
              <w:marLeft w:val="0"/>
              <w:marRight w:val="0"/>
              <w:marTop w:val="0"/>
              <w:marBottom w:val="0"/>
              <w:divBdr>
                <w:top w:val="none" w:sz="0" w:space="0" w:color="auto"/>
                <w:left w:val="none" w:sz="0" w:space="0" w:color="auto"/>
                <w:bottom w:val="none" w:sz="0" w:space="0" w:color="auto"/>
                <w:right w:val="none" w:sz="0" w:space="0" w:color="auto"/>
              </w:divBdr>
            </w:div>
            <w:div w:id="774594855">
              <w:marLeft w:val="0"/>
              <w:marRight w:val="0"/>
              <w:marTop w:val="0"/>
              <w:marBottom w:val="0"/>
              <w:divBdr>
                <w:top w:val="none" w:sz="0" w:space="0" w:color="auto"/>
                <w:left w:val="none" w:sz="0" w:space="0" w:color="auto"/>
                <w:bottom w:val="none" w:sz="0" w:space="0" w:color="auto"/>
                <w:right w:val="none" w:sz="0" w:space="0" w:color="auto"/>
              </w:divBdr>
            </w:div>
            <w:div w:id="1857034455">
              <w:marLeft w:val="0"/>
              <w:marRight w:val="0"/>
              <w:marTop w:val="0"/>
              <w:marBottom w:val="0"/>
              <w:divBdr>
                <w:top w:val="none" w:sz="0" w:space="0" w:color="auto"/>
                <w:left w:val="none" w:sz="0" w:space="0" w:color="auto"/>
                <w:bottom w:val="none" w:sz="0" w:space="0" w:color="auto"/>
                <w:right w:val="none" w:sz="0" w:space="0" w:color="auto"/>
              </w:divBdr>
            </w:div>
            <w:div w:id="1836257788">
              <w:marLeft w:val="0"/>
              <w:marRight w:val="0"/>
              <w:marTop w:val="0"/>
              <w:marBottom w:val="0"/>
              <w:divBdr>
                <w:top w:val="none" w:sz="0" w:space="0" w:color="auto"/>
                <w:left w:val="none" w:sz="0" w:space="0" w:color="auto"/>
                <w:bottom w:val="none" w:sz="0" w:space="0" w:color="auto"/>
                <w:right w:val="none" w:sz="0" w:space="0" w:color="auto"/>
              </w:divBdr>
            </w:div>
            <w:div w:id="692607751">
              <w:marLeft w:val="0"/>
              <w:marRight w:val="0"/>
              <w:marTop w:val="0"/>
              <w:marBottom w:val="0"/>
              <w:divBdr>
                <w:top w:val="none" w:sz="0" w:space="0" w:color="auto"/>
                <w:left w:val="none" w:sz="0" w:space="0" w:color="auto"/>
                <w:bottom w:val="none" w:sz="0" w:space="0" w:color="auto"/>
                <w:right w:val="none" w:sz="0" w:space="0" w:color="auto"/>
              </w:divBdr>
            </w:div>
            <w:div w:id="220946613">
              <w:marLeft w:val="0"/>
              <w:marRight w:val="0"/>
              <w:marTop w:val="0"/>
              <w:marBottom w:val="0"/>
              <w:divBdr>
                <w:top w:val="none" w:sz="0" w:space="0" w:color="auto"/>
                <w:left w:val="none" w:sz="0" w:space="0" w:color="auto"/>
                <w:bottom w:val="none" w:sz="0" w:space="0" w:color="auto"/>
                <w:right w:val="none" w:sz="0" w:space="0" w:color="auto"/>
              </w:divBdr>
            </w:div>
            <w:div w:id="471214755">
              <w:marLeft w:val="0"/>
              <w:marRight w:val="0"/>
              <w:marTop w:val="0"/>
              <w:marBottom w:val="0"/>
              <w:divBdr>
                <w:top w:val="none" w:sz="0" w:space="0" w:color="auto"/>
                <w:left w:val="none" w:sz="0" w:space="0" w:color="auto"/>
                <w:bottom w:val="none" w:sz="0" w:space="0" w:color="auto"/>
                <w:right w:val="none" w:sz="0" w:space="0" w:color="auto"/>
              </w:divBdr>
            </w:div>
            <w:div w:id="1411734396">
              <w:marLeft w:val="0"/>
              <w:marRight w:val="0"/>
              <w:marTop w:val="0"/>
              <w:marBottom w:val="0"/>
              <w:divBdr>
                <w:top w:val="none" w:sz="0" w:space="0" w:color="auto"/>
                <w:left w:val="none" w:sz="0" w:space="0" w:color="auto"/>
                <w:bottom w:val="none" w:sz="0" w:space="0" w:color="auto"/>
                <w:right w:val="none" w:sz="0" w:space="0" w:color="auto"/>
              </w:divBdr>
            </w:div>
            <w:div w:id="183597536">
              <w:marLeft w:val="0"/>
              <w:marRight w:val="0"/>
              <w:marTop w:val="0"/>
              <w:marBottom w:val="0"/>
              <w:divBdr>
                <w:top w:val="none" w:sz="0" w:space="0" w:color="auto"/>
                <w:left w:val="none" w:sz="0" w:space="0" w:color="auto"/>
                <w:bottom w:val="none" w:sz="0" w:space="0" w:color="auto"/>
                <w:right w:val="none" w:sz="0" w:space="0" w:color="auto"/>
              </w:divBdr>
            </w:div>
            <w:div w:id="972566715">
              <w:marLeft w:val="0"/>
              <w:marRight w:val="0"/>
              <w:marTop w:val="0"/>
              <w:marBottom w:val="0"/>
              <w:divBdr>
                <w:top w:val="none" w:sz="0" w:space="0" w:color="auto"/>
                <w:left w:val="none" w:sz="0" w:space="0" w:color="auto"/>
                <w:bottom w:val="none" w:sz="0" w:space="0" w:color="auto"/>
                <w:right w:val="none" w:sz="0" w:space="0" w:color="auto"/>
              </w:divBdr>
            </w:div>
            <w:div w:id="2060787455">
              <w:marLeft w:val="0"/>
              <w:marRight w:val="0"/>
              <w:marTop w:val="0"/>
              <w:marBottom w:val="0"/>
              <w:divBdr>
                <w:top w:val="none" w:sz="0" w:space="0" w:color="auto"/>
                <w:left w:val="none" w:sz="0" w:space="0" w:color="auto"/>
                <w:bottom w:val="none" w:sz="0" w:space="0" w:color="auto"/>
                <w:right w:val="none" w:sz="0" w:space="0" w:color="auto"/>
              </w:divBdr>
            </w:div>
            <w:div w:id="630675581">
              <w:marLeft w:val="0"/>
              <w:marRight w:val="0"/>
              <w:marTop w:val="0"/>
              <w:marBottom w:val="0"/>
              <w:divBdr>
                <w:top w:val="none" w:sz="0" w:space="0" w:color="auto"/>
                <w:left w:val="none" w:sz="0" w:space="0" w:color="auto"/>
                <w:bottom w:val="none" w:sz="0" w:space="0" w:color="auto"/>
                <w:right w:val="none" w:sz="0" w:space="0" w:color="auto"/>
              </w:divBdr>
            </w:div>
            <w:div w:id="218902270">
              <w:marLeft w:val="0"/>
              <w:marRight w:val="0"/>
              <w:marTop w:val="0"/>
              <w:marBottom w:val="0"/>
              <w:divBdr>
                <w:top w:val="none" w:sz="0" w:space="0" w:color="auto"/>
                <w:left w:val="none" w:sz="0" w:space="0" w:color="auto"/>
                <w:bottom w:val="none" w:sz="0" w:space="0" w:color="auto"/>
                <w:right w:val="none" w:sz="0" w:space="0" w:color="auto"/>
              </w:divBdr>
            </w:div>
            <w:div w:id="972172825">
              <w:marLeft w:val="0"/>
              <w:marRight w:val="0"/>
              <w:marTop w:val="0"/>
              <w:marBottom w:val="0"/>
              <w:divBdr>
                <w:top w:val="none" w:sz="0" w:space="0" w:color="auto"/>
                <w:left w:val="none" w:sz="0" w:space="0" w:color="auto"/>
                <w:bottom w:val="none" w:sz="0" w:space="0" w:color="auto"/>
                <w:right w:val="none" w:sz="0" w:space="0" w:color="auto"/>
              </w:divBdr>
            </w:div>
            <w:div w:id="164328032">
              <w:marLeft w:val="0"/>
              <w:marRight w:val="0"/>
              <w:marTop w:val="0"/>
              <w:marBottom w:val="0"/>
              <w:divBdr>
                <w:top w:val="none" w:sz="0" w:space="0" w:color="auto"/>
                <w:left w:val="none" w:sz="0" w:space="0" w:color="auto"/>
                <w:bottom w:val="none" w:sz="0" w:space="0" w:color="auto"/>
                <w:right w:val="none" w:sz="0" w:space="0" w:color="auto"/>
              </w:divBdr>
            </w:div>
            <w:div w:id="753362508">
              <w:marLeft w:val="0"/>
              <w:marRight w:val="0"/>
              <w:marTop w:val="0"/>
              <w:marBottom w:val="0"/>
              <w:divBdr>
                <w:top w:val="none" w:sz="0" w:space="0" w:color="auto"/>
                <w:left w:val="none" w:sz="0" w:space="0" w:color="auto"/>
                <w:bottom w:val="none" w:sz="0" w:space="0" w:color="auto"/>
                <w:right w:val="none" w:sz="0" w:space="0" w:color="auto"/>
              </w:divBdr>
            </w:div>
            <w:div w:id="1436703904">
              <w:marLeft w:val="0"/>
              <w:marRight w:val="0"/>
              <w:marTop w:val="0"/>
              <w:marBottom w:val="0"/>
              <w:divBdr>
                <w:top w:val="none" w:sz="0" w:space="0" w:color="auto"/>
                <w:left w:val="none" w:sz="0" w:space="0" w:color="auto"/>
                <w:bottom w:val="none" w:sz="0" w:space="0" w:color="auto"/>
                <w:right w:val="none" w:sz="0" w:space="0" w:color="auto"/>
              </w:divBdr>
            </w:div>
            <w:div w:id="850267223">
              <w:marLeft w:val="0"/>
              <w:marRight w:val="0"/>
              <w:marTop w:val="0"/>
              <w:marBottom w:val="0"/>
              <w:divBdr>
                <w:top w:val="none" w:sz="0" w:space="0" w:color="auto"/>
                <w:left w:val="none" w:sz="0" w:space="0" w:color="auto"/>
                <w:bottom w:val="none" w:sz="0" w:space="0" w:color="auto"/>
                <w:right w:val="none" w:sz="0" w:space="0" w:color="auto"/>
              </w:divBdr>
            </w:div>
            <w:div w:id="1836799661">
              <w:marLeft w:val="0"/>
              <w:marRight w:val="0"/>
              <w:marTop w:val="0"/>
              <w:marBottom w:val="0"/>
              <w:divBdr>
                <w:top w:val="none" w:sz="0" w:space="0" w:color="auto"/>
                <w:left w:val="none" w:sz="0" w:space="0" w:color="auto"/>
                <w:bottom w:val="none" w:sz="0" w:space="0" w:color="auto"/>
                <w:right w:val="none" w:sz="0" w:space="0" w:color="auto"/>
              </w:divBdr>
            </w:div>
            <w:div w:id="1502888422">
              <w:marLeft w:val="0"/>
              <w:marRight w:val="0"/>
              <w:marTop w:val="0"/>
              <w:marBottom w:val="0"/>
              <w:divBdr>
                <w:top w:val="none" w:sz="0" w:space="0" w:color="auto"/>
                <w:left w:val="none" w:sz="0" w:space="0" w:color="auto"/>
                <w:bottom w:val="none" w:sz="0" w:space="0" w:color="auto"/>
                <w:right w:val="none" w:sz="0" w:space="0" w:color="auto"/>
              </w:divBdr>
            </w:div>
            <w:div w:id="1762674909">
              <w:marLeft w:val="0"/>
              <w:marRight w:val="0"/>
              <w:marTop w:val="0"/>
              <w:marBottom w:val="0"/>
              <w:divBdr>
                <w:top w:val="none" w:sz="0" w:space="0" w:color="auto"/>
                <w:left w:val="none" w:sz="0" w:space="0" w:color="auto"/>
                <w:bottom w:val="none" w:sz="0" w:space="0" w:color="auto"/>
                <w:right w:val="none" w:sz="0" w:space="0" w:color="auto"/>
              </w:divBdr>
            </w:div>
            <w:div w:id="279923261">
              <w:marLeft w:val="0"/>
              <w:marRight w:val="0"/>
              <w:marTop w:val="0"/>
              <w:marBottom w:val="0"/>
              <w:divBdr>
                <w:top w:val="none" w:sz="0" w:space="0" w:color="auto"/>
                <w:left w:val="none" w:sz="0" w:space="0" w:color="auto"/>
                <w:bottom w:val="none" w:sz="0" w:space="0" w:color="auto"/>
                <w:right w:val="none" w:sz="0" w:space="0" w:color="auto"/>
              </w:divBdr>
            </w:div>
            <w:div w:id="906377857">
              <w:marLeft w:val="0"/>
              <w:marRight w:val="0"/>
              <w:marTop w:val="0"/>
              <w:marBottom w:val="0"/>
              <w:divBdr>
                <w:top w:val="none" w:sz="0" w:space="0" w:color="auto"/>
                <w:left w:val="none" w:sz="0" w:space="0" w:color="auto"/>
                <w:bottom w:val="none" w:sz="0" w:space="0" w:color="auto"/>
                <w:right w:val="none" w:sz="0" w:space="0" w:color="auto"/>
              </w:divBdr>
            </w:div>
            <w:div w:id="1640839869">
              <w:marLeft w:val="0"/>
              <w:marRight w:val="0"/>
              <w:marTop w:val="0"/>
              <w:marBottom w:val="0"/>
              <w:divBdr>
                <w:top w:val="none" w:sz="0" w:space="0" w:color="auto"/>
                <w:left w:val="none" w:sz="0" w:space="0" w:color="auto"/>
                <w:bottom w:val="none" w:sz="0" w:space="0" w:color="auto"/>
                <w:right w:val="none" w:sz="0" w:space="0" w:color="auto"/>
              </w:divBdr>
            </w:div>
            <w:div w:id="719205429">
              <w:marLeft w:val="0"/>
              <w:marRight w:val="0"/>
              <w:marTop w:val="0"/>
              <w:marBottom w:val="0"/>
              <w:divBdr>
                <w:top w:val="none" w:sz="0" w:space="0" w:color="auto"/>
                <w:left w:val="none" w:sz="0" w:space="0" w:color="auto"/>
                <w:bottom w:val="none" w:sz="0" w:space="0" w:color="auto"/>
                <w:right w:val="none" w:sz="0" w:space="0" w:color="auto"/>
              </w:divBdr>
            </w:div>
            <w:div w:id="1184979584">
              <w:marLeft w:val="0"/>
              <w:marRight w:val="0"/>
              <w:marTop w:val="0"/>
              <w:marBottom w:val="0"/>
              <w:divBdr>
                <w:top w:val="none" w:sz="0" w:space="0" w:color="auto"/>
                <w:left w:val="none" w:sz="0" w:space="0" w:color="auto"/>
                <w:bottom w:val="none" w:sz="0" w:space="0" w:color="auto"/>
                <w:right w:val="none" w:sz="0" w:space="0" w:color="auto"/>
              </w:divBdr>
            </w:div>
            <w:div w:id="1084230741">
              <w:marLeft w:val="0"/>
              <w:marRight w:val="0"/>
              <w:marTop w:val="0"/>
              <w:marBottom w:val="0"/>
              <w:divBdr>
                <w:top w:val="none" w:sz="0" w:space="0" w:color="auto"/>
                <w:left w:val="none" w:sz="0" w:space="0" w:color="auto"/>
                <w:bottom w:val="none" w:sz="0" w:space="0" w:color="auto"/>
                <w:right w:val="none" w:sz="0" w:space="0" w:color="auto"/>
              </w:divBdr>
            </w:div>
            <w:div w:id="1446657460">
              <w:marLeft w:val="0"/>
              <w:marRight w:val="0"/>
              <w:marTop w:val="0"/>
              <w:marBottom w:val="0"/>
              <w:divBdr>
                <w:top w:val="none" w:sz="0" w:space="0" w:color="auto"/>
                <w:left w:val="none" w:sz="0" w:space="0" w:color="auto"/>
                <w:bottom w:val="none" w:sz="0" w:space="0" w:color="auto"/>
                <w:right w:val="none" w:sz="0" w:space="0" w:color="auto"/>
              </w:divBdr>
            </w:div>
            <w:div w:id="280844222">
              <w:marLeft w:val="0"/>
              <w:marRight w:val="0"/>
              <w:marTop w:val="0"/>
              <w:marBottom w:val="0"/>
              <w:divBdr>
                <w:top w:val="none" w:sz="0" w:space="0" w:color="auto"/>
                <w:left w:val="none" w:sz="0" w:space="0" w:color="auto"/>
                <w:bottom w:val="none" w:sz="0" w:space="0" w:color="auto"/>
                <w:right w:val="none" w:sz="0" w:space="0" w:color="auto"/>
              </w:divBdr>
            </w:div>
            <w:div w:id="1685283275">
              <w:marLeft w:val="0"/>
              <w:marRight w:val="0"/>
              <w:marTop w:val="0"/>
              <w:marBottom w:val="0"/>
              <w:divBdr>
                <w:top w:val="none" w:sz="0" w:space="0" w:color="auto"/>
                <w:left w:val="none" w:sz="0" w:space="0" w:color="auto"/>
                <w:bottom w:val="none" w:sz="0" w:space="0" w:color="auto"/>
                <w:right w:val="none" w:sz="0" w:space="0" w:color="auto"/>
              </w:divBdr>
            </w:div>
            <w:div w:id="21905423">
              <w:marLeft w:val="0"/>
              <w:marRight w:val="0"/>
              <w:marTop w:val="0"/>
              <w:marBottom w:val="0"/>
              <w:divBdr>
                <w:top w:val="none" w:sz="0" w:space="0" w:color="auto"/>
                <w:left w:val="none" w:sz="0" w:space="0" w:color="auto"/>
                <w:bottom w:val="none" w:sz="0" w:space="0" w:color="auto"/>
                <w:right w:val="none" w:sz="0" w:space="0" w:color="auto"/>
              </w:divBdr>
            </w:div>
            <w:div w:id="1794245577">
              <w:marLeft w:val="0"/>
              <w:marRight w:val="0"/>
              <w:marTop w:val="0"/>
              <w:marBottom w:val="0"/>
              <w:divBdr>
                <w:top w:val="none" w:sz="0" w:space="0" w:color="auto"/>
                <w:left w:val="none" w:sz="0" w:space="0" w:color="auto"/>
                <w:bottom w:val="none" w:sz="0" w:space="0" w:color="auto"/>
                <w:right w:val="none" w:sz="0" w:space="0" w:color="auto"/>
              </w:divBdr>
            </w:div>
            <w:div w:id="884753874">
              <w:marLeft w:val="0"/>
              <w:marRight w:val="0"/>
              <w:marTop w:val="0"/>
              <w:marBottom w:val="0"/>
              <w:divBdr>
                <w:top w:val="none" w:sz="0" w:space="0" w:color="auto"/>
                <w:left w:val="none" w:sz="0" w:space="0" w:color="auto"/>
                <w:bottom w:val="none" w:sz="0" w:space="0" w:color="auto"/>
                <w:right w:val="none" w:sz="0" w:space="0" w:color="auto"/>
              </w:divBdr>
            </w:div>
            <w:div w:id="2042975738">
              <w:marLeft w:val="0"/>
              <w:marRight w:val="0"/>
              <w:marTop w:val="0"/>
              <w:marBottom w:val="0"/>
              <w:divBdr>
                <w:top w:val="none" w:sz="0" w:space="0" w:color="auto"/>
                <w:left w:val="none" w:sz="0" w:space="0" w:color="auto"/>
                <w:bottom w:val="none" w:sz="0" w:space="0" w:color="auto"/>
                <w:right w:val="none" w:sz="0" w:space="0" w:color="auto"/>
              </w:divBdr>
            </w:div>
            <w:div w:id="798108416">
              <w:marLeft w:val="0"/>
              <w:marRight w:val="0"/>
              <w:marTop w:val="0"/>
              <w:marBottom w:val="0"/>
              <w:divBdr>
                <w:top w:val="none" w:sz="0" w:space="0" w:color="auto"/>
                <w:left w:val="none" w:sz="0" w:space="0" w:color="auto"/>
                <w:bottom w:val="none" w:sz="0" w:space="0" w:color="auto"/>
                <w:right w:val="none" w:sz="0" w:space="0" w:color="auto"/>
              </w:divBdr>
            </w:div>
            <w:div w:id="1758360402">
              <w:marLeft w:val="0"/>
              <w:marRight w:val="0"/>
              <w:marTop w:val="0"/>
              <w:marBottom w:val="0"/>
              <w:divBdr>
                <w:top w:val="none" w:sz="0" w:space="0" w:color="auto"/>
                <w:left w:val="none" w:sz="0" w:space="0" w:color="auto"/>
                <w:bottom w:val="none" w:sz="0" w:space="0" w:color="auto"/>
                <w:right w:val="none" w:sz="0" w:space="0" w:color="auto"/>
              </w:divBdr>
            </w:div>
            <w:div w:id="545678104">
              <w:marLeft w:val="0"/>
              <w:marRight w:val="0"/>
              <w:marTop w:val="0"/>
              <w:marBottom w:val="0"/>
              <w:divBdr>
                <w:top w:val="none" w:sz="0" w:space="0" w:color="auto"/>
                <w:left w:val="none" w:sz="0" w:space="0" w:color="auto"/>
                <w:bottom w:val="none" w:sz="0" w:space="0" w:color="auto"/>
                <w:right w:val="none" w:sz="0" w:space="0" w:color="auto"/>
              </w:divBdr>
            </w:div>
            <w:div w:id="995375241">
              <w:marLeft w:val="0"/>
              <w:marRight w:val="0"/>
              <w:marTop w:val="0"/>
              <w:marBottom w:val="0"/>
              <w:divBdr>
                <w:top w:val="none" w:sz="0" w:space="0" w:color="auto"/>
                <w:left w:val="none" w:sz="0" w:space="0" w:color="auto"/>
                <w:bottom w:val="none" w:sz="0" w:space="0" w:color="auto"/>
                <w:right w:val="none" w:sz="0" w:space="0" w:color="auto"/>
              </w:divBdr>
            </w:div>
            <w:div w:id="79253886">
              <w:marLeft w:val="0"/>
              <w:marRight w:val="0"/>
              <w:marTop w:val="0"/>
              <w:marBottom w:val="0"/>
              <w:divBdr>
                <w:top w:val="none" w:sz="0" w:space="0" w:color="auto"/>
                <w:left w:val="none" w:sz="0" w:space="0" w:color="auto"/>
                <w:bottom w:val="none" w:sz="0" w:space="0" w:color="auto"/>
                <w:right w:val="none" w:sz="0" w:space="0" w:color="auto"/>
              </w:divBdr>
            </w:div>
            <w:div w:id="414783853">
              <w:marLeft w:val="0"/>
              <w:marRight w:val="0"/>
              <w:marTop w:val="0"/>
              <w:marBottom w:val="0"/>
              <w:divBdr>
                <w:top w:val="none" w:sz="0" w:space="0" w:color="auto"/>
                <w:left w:val="none" w:sz="0" w:space="0" w:color="auto"/>
                <w:bottom w:val="none" w:sz="0" w:space="0" w:color="auto"/>
                <w:right w:val="none" w:sz="0" w:space="0" w:color="auto"/>
              </w:divBdr>
            </w:div>
            <w:div w:id="1712069851">
              <w:marLeft w:val="0"/>
              <w:marRight w:val="0"/>
              <w:marTop w:val="0"/>
              <w:marBottom w:val="0"/>
              <w:divBdr>
                <w:top w:val="none" w:sz="0" w:space="0" w:color="auto"/>
                <w:left w:val="none" w:sz="0" w:space="0" w:color="auto"/>
                <w:bottom w:val="none" w:sz="0" w:space="0" w:color="auto"/>
                <w:right w:val="none" w:sz="0" w:space="0" w:color="auto"/>
              </w:divBdr>
            </w:div>
            <w:div w:id="1905488129">
              <w:marLeft w:val="0"/>
              <w:marRight w:val="0"/>
              <w:marTop w:val="0"/>
              <w:marBottom w:val="0"/>
              <w:divBdr>
                <w:top w:val="none" w:sz="0" w:space="0" w:color="auto"/>
                <w:left w:val="none" w:sz="0" w:space="0" w:color="auto"/>
                <w:bottom w:val="none" w:sz="0" w:space="0" w:color="auto"/>
                <w:right w:val="none" w:sz="0" w:space="0" w:color="auto"/>
              </w:divBdr>
            </w:div>
            <w:div w:id="2077122883">
              <w:marLeft w:val="0"/>
              <w:marRight w:val="0"/>
              <w:marTop w:val="0"/>
              <w:marBottom w:val="0"/>
              <w:divBdr>
                <w:top w:val="none" w:sz="0" w:space="0" w:color="auto"/>
                <w:left w:val="none" w:sz="0" w:space="0" w:color="auto"/>
                <w:bottom w:val="none" w:sz="0" w:space="0" w:color="auto"/>
                <w:right w:val="none" w:sz="0" w:space="0" w:color="auto"/>
              </w:divBdr>
            </w:div>
            <w:div w:id="2091196832">
              <w:marLeft w:val="0"/>
              <w:marRight w:val="0"/>
              <w:marTop w:val="0"/>
              <w:marBottom w:val="0"/>
              <w:divBdr>
                <w:top w:val="none" w:sz="0" w:space="0" w:color="auto"/>
                <w:left w:val="none" w:sz="0" w:space="0" w:color="auto"/>
                <w:bottom w:val="none" w:sz="0" w:space="0" w:color="auto"/>
                <w:right w:val="none" w:sz="0" w:space="0" w:color="auto"/>
              </w:divBdr>
            </w:div>
            <w:div w:id="1192953957">
              <w:marLeft w:val="0"/>
              <w:marRight w:val="0"/>
              <w:marTop w:val="0"/>
              <w:marBottom w:val="0"/>
              <w:divBdr>
                <w:top w:val="none" w:sz="0" w:space="0" w:color="auto"/>
                <w:left w:val="none" w:sz="0" w:space="0" w:color="auto"/>
                <w:bottom w:val="none" w:sz="0" w:space="0" w:color="auto"/>
                <w:right w:val="none" w:sz="0" w:space="0" w:color="auto"/>
              </w:divBdr>
            </w:div>
            <w:div w:id="1824156324">
              <w:marLeft w:val="0"/>
              <w:marRight w:val="0"/>
              <w:marTop w:val="0"/>
              <w:marBottom w:val="0"/>
              <w:divBdr>
                <w:top w:val="none" w:sz="0" w:space="0" w:color="auto"/>
                <w:left w:val="none" w:sz="0" w:space="0" w:color="auto"/>
                <w:bottom w:val="none" w:sz="0" w:space="0" w:color="auto"/>
                <w:right w:val="none" w:sz="0" w:space="0" w:color="auto"/>
              </w:divBdr>
            </w:div>
            <w:div w:id="1862816777">
              <w:marLeft w:val="0"/>
              <w:marRight w:val="0"/>
              <w:marTop w:val="0"/>
              <w:marBottom w:val="0"/>
              <w:divBdr>
                <w:top w:val="none" w:sz="0" w:space="0" w:color="auto"/>
                <w:left w:val="none" w:sz="0" w:space="0" w:color="auto"/>
                <w:bottom w:val="none" w:sz="0" w:space="0" w:color="auto"/>
                <w:right w:val="none" w:sz="0" w:space="0" w:color="auto"/>
              </w:divBdr>
            </w:div>
            <w:div w:id="991838342">
              <w:marLeft w:val="0"/>
              <w:marRight w:val="0"/>
              <w:marTop w:val="0"/>
              <w:marBottom w:val="0"/>
              <w:divBdr>
                <w:top w:val="none" w:sz="0" w:space="0" w:color="auto"/>
                <w:left w:val="none" w:sz="0" w:space="0" w:color="auto"/>
                <w:bottom w:val="none" w:sz="0" w:space="0" w:color="auto"/>
                <w:right w:val="none" w:sz="0" w:space="0" w:color="auto"/>
              </w:divBdr>
            </w:div>
            <w:div w:id="1347437137">
              <w:marLeft w:val="0"/>
              <w:marRight w:val="0"/>
              <w:marTop w:val="0"/>
              <w:marBottom w:val="0"/>
              <w:divBdr>
                <w:top w:val="none" w:sz="0" w:space="0" w:color="auto"/>
                <w:left w:val="none" w:sz="0" w:space="0" w:color="auto"/>
                <w:bottom w:val="none" w:sz="0" w:space="0" w:color="auto"/>
                <w:right w:val="none" w:sz="0" w:space="0" w:color="auto"/>
              </w:divBdr>
            </w:div>
            <w:div w:id="1954051732">
              <w:marLeft w:val="0"/>
              <w:marRight w:val="0"/>
              <w:marTop w:val="0"/>
              <w:marBottom w:val="0"/>
              <w:divBdr>
                <w:top w:val="none" w:sz="0" w:space="0" w:color="auto"/>
                <w:left w:val="none" w:sz="0" w:space="0" w:color="auto"/>
                <w:bottom w:val="none" w:sz="0" w:space="0" w:color="auto"/>
                <w:right w:val="none" w:sz="0" w:space="0" w:color="auto"/>
              </w:divBdr>
            </w:div>
            <w:div w:id="1897431007">
              <w:marLeft w:val="0"/>
              <w:marRight w:val="0"/>
              <w:marTop w:val="0"/>
              <w:marBottom w:val="0"/>
              <w:divBdr>
                <w:top w:val="none" w:sz="0" w:space="0" w:color="auto"/>
                <w:left w:val="none" w:sz="0" w:space="0" w:color="auto"/>
                <w:bottom w:val="none" w:sz="0" w:space="0" w:color="auto"/>
                <w:right w:val="none" w:sz="0" w:space="0" w:color="auto"/>
              </w:divBdr>
            </w:div>
            <w:div w:id="741879130">
              <w:marLeft w:val="0"/>
              <w:marRight w:val="0"/>
              <w:marTop w:val="0"/>
              <w:marBottom w:val="0"/>
              <w:divBdr>
                <w:top w:val="none" w:sz="0" w:space="0" w:color="auto"/>
                <w:left w:val="none" w:sz="0" w:space="0" w:color="auto"/>
                <w:bottom w:val="none" w:sz="0" w:space="0" w:color="auto"/>
                <w:right w:val="none" w:sz="0" w:space="0" w:color="auto"/>
              </w:divBdr>
            </w:div>
            <w:div w:id="2021349938">
              <w:marLeft w:val="0"/>
              <w:marRight w:val="0"/>
              <w:marTop w:val="0"/>
              <w:marBottom w:val="0"/>
              <w:divBdr>
                <w:top w:val="none" w:sz="0" w:space="0" w:color="auto"/>
                <w:left w:val="none" w:sz="0" w:space="0" w:color="auto"/>
                <w:bottom w:val="none" w:sz="0" w:space="0" w:color="auto"/>
                <w:right w:val="none" w:sz="0" w:space="0" w:color="auto"/>
              </w:divBdr>
            </w:div>
            <w:div w:id="260798228">
              <w:marLeft w:val="0"/>
              <w:marRight w:val="0"/>
              <w:marTop w:val="0"/>
              <w:marBottom w:val="0"/>
              <w:divBdr>
                <w:top w:val="none" w:sz="0" w:space="0" w:color="auto"/>
                <w:left w:val="none" w:sz="0" w:space="0" w:color="auto"/>
                <w:bottom w:val="none" w:sz="0" w:space="0" w:color="auto"/>
                <w:right w:val="none" w:sz="0" w:space="0" w:color="auto"/>
              </w:divBdr>
            </w:div>
            <w:div w:id="144048661">
              <w:marLeft w:val="0"/>
              <w:marRight w:val="0"/>
              <w:marTop w:val="0"/>
              <w:marBottom w:val="0"/>
              <w:divBdr>
                <w:top w:val="none" w:sz="0" w:space="0" w:color="auto"/>
                <w:left w:val="none" w:sz="0" w:space="0" w:color="auto"/>
                <w:bottom w:val="none" w:sz="0" w:space="0" w:color="auto"/>
                <w:right w:val="none" w:sz="0" w:space="0" w:color="auto"/>
              </w:divBdr>
            </w:div>
            <w:div w:id="2019572670">
              <w:marLeft w:val="0"/>
              <w:marRight w:val="0"/>
              <w:marTop w:val="0"/>
              <w:marBottom w:val="0"/>
              <w:divBdr>
                <w:top w:val="none" w:sz="0" w:space="0" w:color="auto"/>
                <w:left w:val="none" w:sz="0" w:space="0" w:color="auto"/>
                <w:bottom w:val="none" w:sz="0" w:space="0" w:color="auto"/>
                <w:right w:val="none" w:sz="0" w:space="0" w:color="auto"/>
              </w:divBdr>
            </w:div>
            <w:div w:id="520703997">
              <w:marLeft w:val="0"/>
              <w:marRight w:val="0"/>
              <w:marTop w:val="0"/>
              <w:marBottom w:val="0"/>
              <w:divBdr>
                <w:top w:val="none" w:sz="0" w:space="0" w:color="auto"/>
                <w:left w:val="none" w:sz="0" w:space="0" w:color="auto"/>
                <w:bottom w:val="none" w:sz="0" w:space="0" w:color="auto"/>
                <w:right w:val="none" w:sz="0" w:space="0" w:color="auto"/>
              </w:divBdr>
            </w:div>
            <w:div w:id="2119062581">
              <w:marLeft w:val="0"/>
              <w:marRight w:val="0"/>
              <w:marTop w:val="0"/>
              <w:marBottom w:val="0"/>
              <w:divBdr>
                <w:top w:val="none" w:sz="0" w:space="0" w:color="auto"/>
                <w:left w:val="none" w:sz="0" w:space="0" w:color="auto"/>
                <w:bottom w:val="none" w:sz="0" w:space="0" w:color="auto"/>
                <w:right w:val="none" w:sz="0" w:space="0" w:color="auto"/>
              </w:divBdr>
            </w:div>
            <w:div w:id="476648922">
              <w:marLeft w:val="0"/>
              <w:marRight w:val="0"/>
              <w:marTop w:val="0"/>
              <w:marBottom w:val="0"/>
              <w:divBdr>
                <w:top w:val="none" w:sz="0" w:space="0" w:color="auto"/>
                <w:left w:val="none" w:sz="0" w:space="0" w:color="auto"/>
                <w:bottom w:val="none" w:sz="0" w:space="0" w:color="auto"/>
                <w:right w:val="none" w:sz="0" w:space="0" w:color="auto"/>
              </w:divBdr>
            </w:div>
            <w:div w:id="159664847">
              <w:marLeft w:val="0"/>
              <w:marRight w:val="0"/>
              <w:marTop w:val="0"/>
              <w:marBottom w:val="0"/>
              <w:divBdr>
                <w:top w:val="none" w:sz="0" w:space="0" w:color="auto"/>
                <w:left w:val="none" w:sz="0" w:space="0" w:color="auto"/>
                <w:bottom w:val="none" w:sz="0" w:space="0" w:color="auto"/>
                <w:right w:val="none" w:sz="0" w:space="0" w:color="auto"/>
              </w:divBdr>
            </w:div>
            <w:div w:id="867066568">
              <w:marLeft w:val="0"/>
              <w:marRight w:val="0"/>
              <w:marTop w:val="0"/>
              <w:marBottom w:val="0"/>
              <w:divBdr>
                <w:top w:val="none" w:sz="0" w:space="0" w:color="auto"/>
                <w:left w:val="none" w:sz="0" w:space="0" w:color="auto"/>
                <w:bottom w:val="none" w:sz="0" w:space="0" w:color="auto"/>
                <w:right w:val="none" w:sz="0" w:space="0" w:color="auto"/>
              </w:divBdr>
            </w:div>
            <w:div w:id="1442414138">
              <w:marLeft w:val="0"/>
              <w:marRight w:val="0"/>
              <w:marTop w:val="0"/>
              <w:marBottom w:val="0"/>
              <w:divBdr>
                <w:top w:val="none" w:sz="0" w:space="0" w:color="auto"/>
                <w:left w:val="none" w:sz="0" w:space="0" w:color="auto"/>
                <w:bottom w:val="none" w:sz="0" w:space="0" w:color="auto"/>
                <w:right w:val="none" w:sz="0" w:space="0" w:color="auto"/>
              </w:divBdr>
            </w:div>
            <w:div w:id="1969700280">
              <w:marLeft w:val="0"/>
              <w:marRight w:val="0"/>
              <w:marTop w:val="0"/>
              <w:marBottom w:val="0"/>
              <w:divBdr>
                <w:top w:val="none" w:sz="0" w:space="0" w:color="auto"/>
                <w:left w:val="none" w:sz="0" w:space="0" w:color="auto"/>
                <w:bottom w:val="none" w:sz="0" w:space="0" w:color="auto"/>
                <w:right w:val="none" w:sz="0" w:space="0" w:color="auto"/>
              </w:divBdr>
            </w:div>
            <w:div w:id="1857579140">
              <w:marLeft w:val="0"/>
              <w:marRight w:val="0"/>
              <w:marTop w:val="0"/>
              <w:marBottom w:val="0"/>
              <w:divBdr>
                <w:top w:val="none" w:sz="0" w:space="0" w:color="auto"/>
                <w:left w:val="none" w:sz="0" w:space="0" w:color="auto"/>
                <w:bottom w:val="none" w:sz="0" w:space="0" w:color="auto"/>
                <w:right w:val="none" w:sz="0" w:space="0" w:color="auto"/>
              </w:divBdr>
            </w:div>
            <w:div w:id="2033797387">
              <w:marLeft w:val="0"/>
              <w:marRight w:val="0"/>
              <w:marTop w:val="0"/>
              <w:marBottom w:val="0"/>
              <w:divBdr>
                <w:top w:val="none" w:sz="0" w:space="0" w:color="auto"/>
                <w:left w:val="none" w:sz="0" w:space="0" w:color="auto"/>
                <w:bottom w:val="none" w:sz="0" w:space="0" w:color="auto"/>
                <w:right w:val="none" w:sz="0" w:space="0" w:color="auto"/>
              </w:divBdr>
            </w:div>
            <w:div w:id="825054023">
              <w:marLeft w:val="0"/>
              <w:marRight w:val="0"/>
              <w:marTop w:val="0"/>
              <w:marBottom w:val="0"/>
              <w:divBdr>
                <w:top w:val="none" w:sz="0" w:space="0" w:color="auto"/>
                <w:left w:val="none" w:sz="0" w:space="0" w:color="auto"/>
                <w:bottom w:val="none" w:sz="0" w:space="0" w:color="auto"/>
                <w:right w:val="none" w:sz="0" w:space="0" w:color="auto"/>
              </w:divBdr>
            </w:div>
            <w:div w:id="2061007201">
              <w:marLeft w:val="0"/>
              <w:marRight w:val="0"/>
              <w:marTop w:val="0"/>
              <w:marBottom w:val="0"/>
              <w:divBdr>
                <w:top w:val="none" w:sz="0" w:space="0" w:color="auto"/>
                <w:left w:val="none" w:sz="0" w:space="0" w:color="auto"/>
                <w:bottom w:val="none" w:sz="0" w:space="0" w:color="auto"/>
                <w:right w:val="none" w:sz="0" w:space="0" w:color="auto"/>
              </w:divBdr>
            </w:div>
            <w:div w:id="868683508">
              <w:marLeft w:val="0"/>
              <w:marRight w:val="0"/>
              <w:marTop w:val="0"/>
              <w:marBottom w:val="0"/>
              <w:divBdr>
                <w:top w:val="none" w:sz="0" w:space="0" w:color="auto"/>
                <w:left w:val="none" w:sz="0" w:space="0" w:color="auto"/>
                <w:bottom w:val="none" w:sz="0" w:space="0" w:color="auto"/>
                <w:right w:val="none" w:sz="0" w:space="0" w:color="auto"/>
              </w:divBdr>
            </w:div>
            <w:div w:id="1863399401">
              <w:marLeft w:val="0"/>
              <w:marRight w:val="0"/>
              <w:marTop w:val="0"/>
              <w:marBottom w:val="0"/>
              <w:divBdr>
                <w:top w:val="none" w:sz="0" w:space="0" w:color="auto"/>
                <w:left w:val="none" w:sz="0" w:space="0" w:color="auto"/>
                <w:bottom w:val="none" w:sz="0" w:space="0" w:color="auto"/>
                <w:right w:val="none" w:sz="0" w:space="0" w:color="auto"/>
              </w:divBdr>
            </w:div>
            <w:div w:id="1537236074">
              <w:marLeft w:val="0"/>
              <w:marRight w:val="0"/>
              <w:marTop w:val="0"/>
              <w:marBottom w:val="0"/>
              <w:divBdr>
                <w:top w:val="none" w:sz="0" w:space="0" w:color="auto"/>
                <w:left w:val="none" w:sz="0" w:space="0" w:color="auto"/>
                <w:bottom w:val="none" w:sz="0" w:space="0" w:color="auto"/>
                <w:right w:val="none" w:sz="0" w:space="0" w:color="auto"/>
              </w:divBdr>
            </w:div>
            <w:div w:id="1634675208">
              <w:marLeft w:val="0"/>
              <w:marRight w:val="0"/>
              <w:marTop w:val="0"/>
              <w:marBottom w:val="0"/>
              <w:divBdr>
                <w:top w:val="none" w:sz="0" w:space="0" w:color="auto"/>
                <w:left w:val="none" w:sz="0" w:space="0" w:color="auto"/>
                <w:bottom w:val="none" w:sz="0" w:space="0" w:color="auto"/>
                <w:right w:val="none" w:sz="0" w:space="0" w:color="auto"/>
              </w:divBdr>
            </w:div>
            <w:div w:id="140317852">
              <w:marLeft w:val="0"/>
              <w:marRight w:val="0"/>
              <w:marTop w:val="0"/>
              <w:marBottom w:val="0"/>
              <w:divBdr>
                <w:top w:val="none" w:sz="0" w:space="0" w:color="auto"/>
                <w:left w:val="none" w:sz="0" w:space="0" w:color="auto"/>
                <w:bottom w:val="none" w:sz="0" w:space="0" w:color="auto"/>
                <w:right w:val="none" w:sz="0" w:space="0" w:color="auto"/>
              </w:divBdr>
            </w:div>
            <w:div w:id="1869679652">
              <w:marLeft w:val="0"/>
              <w:marRight w:val="0"/>
              <w:marTop w:val="0"/>
              <w:marBottom w:val="0"/>
              <w:divBdr>
                <w:top w:val="none" w:sz="0" w:space="0" w:color="auto"/>
                <w:left w:val="none" w:sz="0" w:space="0" w:color="auto"/>
                <w:bottom w:val="none" w:sz="0" w:space="0" w:color="auto"/>
                <w:right w:val="none" w:sz="0" w:space="0" w:color="auto"/>
              </w:divBdr>
            </w:div>
            <w:div w:id="1800995160">
              <w:marLeft w:val="0"/>
              <w:marRight w:val="0"/>
              <w:marTop w:val="0"/>
              <w:marBottom w:val="0"/>
              <w:divBdr>
                <w:top w:val="none" w:sz="0" w:space="0" w:color="auto"/>
                <w:left w:val="none" w:sz="0" w:space="0" w:color="auto"/>
                <w:bottom w:val="none" w:sz="0" w:space="0" w:color="auto"/>
                <w:right w:val="none" w:sz="0" w:space="0" w:color="auto"/>
              </w:divBdr>
            </w:div>
            <w:div w:id="502012309">
              <w:marLeft w:val="0"/>
              <w:marRight w:val="0"/>
              <w:marTop w:val="0"/>
              <w:marBottom w:val="0"/>
              <w:divBdr>
                <w:top w:val="none" w:sz="0" w:space="0" w:color="auto"/>
                <w:left w:val="none" w:sz="0" w:space="0" w:color="auto"/>
                <w:bottom w:val="none" w:sz="0" w:space="0" w:color="auto"/>
                <w:right w:val="none" w:sz="0" w:space="0" w:color="auto"/>
              </w:divBdr>
            </w:div>
            <w:div w:id="1575966434">
              <w:marLeft w:val="0"/>
              <w:marRight w:val="0"/>
              <w:marTop w:val="0"/>
              <w:marBottom w:val="0"/>
              <w:divBdr>
                <w:top w:val="none" w:sz="0" w:space="0" w:color="auto"/>
                <w:left w:val="none" w:sz="0" w:space="0" w:color="auto"/>
                <w:bottom w:val="none" w:sz="0" w:space="0" w:color="auto"/>
                <w:right w:val="none" w:sz="0" w:space="0" w:color="auto"/>
              </w:divBdr>
            </w:div>
            <w:div w:id="1186745514">
              <w:marLeft w:val="0"/>
              <w:marRight w:val="0"/>
              <w:marTop w:val="0"/>
              <w:marBottom w:val="0"/>
              <w:divBdr>
                <w:top w:val="none" w:sz="0" w:space="0" w:color="auto"/>
                <w:left w:val="none" w:sz="0" w:space="0" w:color="auto"/>
                <w:bottom w:val="none" w:sz="0" w:space="0" w:color="auto"/>
                <w:right w:val="none" w:sz="0" w:space="0" w:color="auto"/>
              </w:divBdr>
            </w:div>
            <w:div w:id="2011247110">
              <w:marLeft w:val="0"/>
              <w:marRight w:val="0"/>
              <w:marTop w:val="0"/>
              <w:marBottom w:val="0"/>
              <w:divBdr>
                <w:top w:val="none" w:sz="0" w:space="0" w:color="auto"/>
                <w:left w:val="none" w:sz="0" w:space="0" w:color="auto"/>
                <w:bottom w:val="none" w:sz="0" w:space="0" w:color="auto"/>
                <w:right w:val="none" w:sz="0" w:space="0" w:color="auto"/>
              </w:divBdr>
            </w:div>
            <w:div w:id="1938901777">
              <w:marLeft w:val="0"/>
              <w:marRight w:val="0"/>
              <w:marTop w:val="0"/>
              <w:marBottom w:val="0"/>
              <w:divBdr>
                <w:top w:val="none" w:sz="0" w:space="0" w:color="auto"/>
                <w:left w:val="none" w:sz="0" w:space="0" w:color="auto"/>
                <w:bottom w:val="none" w:sz="0" w:space="0" w:color="auto"/>
                <w:right w:val="none" w:sz="0" w:space="0" w:color="auto"/>
              </w:divBdr>
            </w:div>
            <w:div w:id="2027124767">
              <w:marLeft w:val="0"/>
              <w:marRight w:val="0"/>
              <w:marTop w:val="0"/>
              <w:marBottom w:val="0"/>
              <w:divBdr>
                <w:top w:val="none" w:sz="0" w:space="0" w:color="auto"/>
                <w:left w:val="none" w:sz="0" w:space="0" w:color="auto"/>
                <w:bottom w:val="none" w:sz="0" w:space="0" w:color="auto"/>
                <w:right w:val="none" w:sz="0" w:space="0" w:color="auto"/>
              </w:divBdr>
            </w:div>
            <w:div w:id="73359522">
              <w:marLeft w:val="0"/>
              <w:marRight w:val="0"/>
              <w:marTop w:val="0"/>
              <w:marBottom w:val="0"/>
              <w:divBdr>
                <w:top w:val="none" w:sz="0" w:space="0" w:color="auto"/>
                <w:left w:val="none" w:sz="0" w:space="0" w:color="auto"/>
                <w:bottom w:val="none" w:sz="0" w:space="0" w:color="auto"/>
                <w:right w:val="none" w:sz="0" w:space="0" w:color="auto"/>
              </w:divBdr>
            </w:div>
            <w:div w:id="1685326051">
              <w:marLeft w:val="0"/>
              <w:marRight w:val="0"/>
              <w:marTop w:val="0"/>
              <w:marBottom w:val="0"/>
              <w:divBdr>
                <w:top w:val="none" w:sz="0" w:space="0" w:color="auto"/>
                <w:left w:val="none" w:sz="0" w:space="0" w:color="auto"/>
                <w:bottom w:val="none" w:sz="0" w:space="0" w:color="auto"/>
                <w:right w:val="none" w:sz="0" w:space="0" w:color="auto"/>
              </w:divBdr>
            </w:div>
            <w:div w:id="552742291">
              <w:marLeft w:val="0"/>
              <w:marRight w:val="0"/>
              <w:marTop w:val="0"/>
              <w:marBottom w:val="0"/>
              <w:divBdr>
                <w:top w:val="none" w:sz="0" w:space="0" w:color="auto"/>
                <w:left w:val="none" w:sz="0" w:space="0" w:color="auto"/>
                <w:bottom w:val="none" w:sz="0" w:space="0" w:color="auto"/>
                <w:right w:val="none" w:sz="0" w:space="0" w:color="auto"/>
              </w:divBdr>
            </w:div>
            <w:div w:id="752163703">
              <w:marLeft w:val="0"/>
              <w:marRight w:val="0"/>
              <w:marTop w:val="0"/>
              <w:marBottom w:val="0"/>
              <w:divBdr>
                <w:top w:val="none" w:sz="0" w:space="0" w:color="auto"/>
                <w:left w:val="none" w:sz="0" w:space="0" w:color="auto"/>
                <w:bottom w:val="none" w:sz="0" w:space="0" w:color="auto"/>
                <w:right w:val="none" w:sz="0" w:space="0" w:color="auto"/>
              </w:divBdr>
            </w:div>
            <w:div w:id="1510172732">
              <w:marLeft w:val="0"/>
              <w:marRight w:val="0"/>
              <w:marTop w:val="0"/>
              <w:marBottom w:val="0"/>
              <w:divBdr>
                <w:top w:val="none" w:sz="0" w:space="0" w:color="auto"/>
                <w:left w:val="none" w:sz="0" w:space="0" w:color="auto"/>
                <w:bottom w:val="none" w:sz="0" w:space="0" w:color="auto"/>
                <w:right w:val="none" w:sz="0" w:space="0" w:color="auto"/>
              </w:divBdr>
            </w:div>
            <w:div w:id="1507093982">
              <w:marLeft w:val="0"/>
              <w:marRight w:val="0"/>
              <w:marTop w:val="0"/>
              <w:marBottom w:val="0"/>
              <w:divBdr>
                <w:top w:val="none" w:sz="0" w:space="0" w:color="auto"/>
                <w:left w:val="none" w:sz="0" w:space="0" w:color="auto"/>
                <w:bottom w:val="none" w:sz="0" w:space="0" w:color="auto"/>
                <w:right w:val="none" w:sz="0" w:space="0" w:color="auto"/>
              </w:divBdr>
            </w:div>
            <w:div w:id="2114400027">
              <w:marLeft w:val="0"/>
              <w:marRight w:val="0"/>
              <w:marTop w:val="0"/>
              <w:marBottom w:val="0"/>
              <w:divBdr>
                <w:top w:val="none" w:sz="0" w:space="0" w:color="auto"/>
                <w:left w:val="none" w:sz="0" w:space="0" w:color="auto"/>
                <w:bottom w:val="none" w:sz="0" w:space="0" w:color="auto"/>
                <w:right w:val="none" w:sz="0" w:space="0" w:color="auto"/>
              </w:divBdr>
            </w:div>
            <w:div w:id="46607814">
              <w:marLeft w:val="0"/>
              <w:marRight w:val="0"/>
              <w:marTop w:val="0"/>
              <w:marBottom w:val="0"/>
              <w:divBdr>
                <w:top w:val="none" w:sz="0" w:space="0" w:color="auto"/>
                <w:left w:val="none" w:sz="0" w:space="0" w:color="auto"/>
                <w:bottom w:val="none" w:sz="0" w:space="0" w:color="auto"/>
                <w:right w:val="none" w:sz="0" w:space="0" w:color="auto"/>
              </w:divBdr>
            </w:div>
            <w:div w:id="1321076012">
              <w:marLeft w:val="0"/>
              <w:marRight w:val="0"/>
              <w:marTop w:val="0"/>
              <w:marBottom w:val="0"/>
              <w:divBdr>
                <w:top w:val="none" w:sz="0" w:space="0" w:color="auto"/>
                <w:left w:val="none" w:sz="0" w:space="0" w:color="auto"/>
                <w:bottom w:val="none" w:sz="0" w:space="0" w:color="auto"/>
                <w:right w:val="none" w:sz="0" w:space="0" w:color="auto"/>
              </w:divBdr>
            </w:div>
            <w:div w:id="488985618">
              <w:marLeft w:val="0"/>
              <w:marRight w:val="0"/>
              <w:marTop w:val="0"/>
              <w:marBottom w:val="0"/>
              <w:divBdr>
                <w:top w:val="none" w:sz="0" w:space="0" w:color="auto"/>
                <w:left w:val="none" w:sz="0" w:space="0" w:color="auto"/>
                <w:bottom w:val="none" w:sz="0" w:space="0" w:color="auto"/>
                <w:right w:val="none" w:sz="0" w:space="0" w:color="auto"/>
              </w:divBdr>
            </w:div>
            <w:div w:id="956520535">
              <w:marLeft w:val="0"/>
              <w:marRight w:val="0"/>
              <w:marTop w:val="0"/>
              <w:marBottom w:val="0"/>
              <w:divBdr>
                <w:top w:val="none" w:sz="0" w:space="0" w:color="auto"/>
                <w:left w:val="none" w:sz="0" w:space="0" w:color="auto"/>
                <w:bottom w:val="none" w:sz="0" w:space="0" w:color="auto"/>
                <w:right w:val="none" w:sz="0" w:space="0" w:color="auto"/>
              </w:divBdr>
            </w:div>
            <w:div w:id="2143186200">
              <w:marLeft w:val="0"/>
              <w:marRight w:val="0"/>
              <w:marTop w:val="0"/>
              <w:marBottom w:val="0"/>
              <w:divBdr>
                <w:top w:val="none" w:sz="0" w:space="0" w:color="auto"/>
                <w:left w:val="none" w:sz="0" w:space="0" w:color="auto"/>
                <w:bottom w:val="none" w:sz="0" w:space="0" w:color="auto"/>
                <w:right w:val="none" w:sz="0" w:space="0" w:color="auto"/>
              </w:divBdr>
            </w:div>
            <w:div w:id="2009283646">
              <w:marLeft w:val="0"/>
              <w:marRight w:val="0"/>
              <w:marTop w:val="0"/>
              <w:marBottom w:val="0"/>
              <w:divBdr>
                <w:top w:val="none" w:sz="0" w:space="0" w:color="auto"/>
                <w:left w:val="none" w:sz="0" w:space="0" w:color="auto"/>
                <w:bottom w:val="none" w:sz="0" w:space="0" w:color="auto"/>
                <w:right w:val="none" w:sz="0" w:space="0" w:color="auto"/>
              </w:divBdr>
            </w:div>
            <w:div w:id="968129848">
              <w:marLeft w:val="0"/>
              <w:marRight w:val="0"/>
              <w:marTop w:val="0"/>
              <w:marBottom w:val="0"/>
              <w:divBdr>
                <w:top w:val="none" w:sz="0" w:space="0" w:color="auto"/>
                <w:left w:val="none" w:sz="0" w:space="0" w:color="auto"/>
                <w:bottom w:val="none" w:sz="0" w:space="0" w:color="auto"/>
                <w:right w:val="none" w:sz="0" w:space="0" w:color="auto"/>
              </w:divBdr>
            </w:div>
            <w:div w:id="1280337129">
              <w:marLeft w:val="0"/>
              <w:marRight w:val="0"/>
              <w:marTop w:val="0"/>
              <w:marBottom w:val="0"/>
              <w:divBdr>
                <w:top w:val="none" w:sz="0" w:space="0" w:color="auto"/>
                <w:left w:val="none" w:sz="0" w:space="0" w:color="auto"/>
                <w:bottom w:val="none" w:sz="0" w:space="0" w:color="auto"/>
                <w:right w:val="none" w:sz="0" w:space="0" w:color="auto"/>
              </w:divBdr>
            </w:div>
            <w:div w:id="213658874">
              <w:marLeft w:val="0"/>
              <w:marRight w:val="0"/>
              <w:marTop w:val="0"/>
              <w:marBottom w:val="0"/>
              <w:divBdr>
                <w:top w:val="none" w:sz="0" w:space="0" w:color="auto"/>
                <w:left w:val="none" w:sz="0" w:space="0" w:color="auto"/>
                <w:bottom w:val="none" w:sz="0" w:space="0" w:color="auto"/>
                <w:right w:val="none" w:sz="0" w:space="0" w:color="auto"/>
              </w:divBdr>
            </w:div>
            <w:div w:id="899095016">
              <w:marLeft w:val="0"/>
              <w:marRight w:val="0"/>
              <w:marTop w:val="0"/>
              <w:marBottom w:val="0"/>
              <w:divBdr>
                <w:top w:val="none" w:sz="0" w:space="0" w:color="auto"/>
                <w:left w:val="none" w:sz="0" w:space="0" w:color="auto"/>
                <w:bottom w:val="none" w:sz="0" w:space="0" w:color="auto"/>
                <w:right w:val="none" w:sz="0" w:space="0" w:color="auto"/>
              </w:divBdr>
            </w:div>
            <w:div w:id="323363528">
              <w:marLeft w:val="0"/>
              <w:marRight w:val="0"/>
              <w:marTop w:val="0"/>
              <w:marBottom w:val="0"/>
              <w:divBdr>
                <w:top w:val="none" w:sz="0" w:space="0" w:color="auto"/>
                <w:left w:val="none" w:sz="0" w:space="0" w:color="auto"/>
                <w:bottom w:val="none" w:sz="0" w:space="0" w:color="auto"/>
                <w:right w:val="none" w:sz="0" w:space="0" w:color="auto"/>
              </w:divBdr>
            </w:div>
            <w:div w:id="610550196">
              <w:marLeft w:val="0"/>
              <w:marRight w:val="0"/>
              <w:marTop w:val="0"/>
              <w:marBottom w:val="0"/>
              <w:divBdr>
                <w:top w:val="none" w:sz="0" w:space="0" w:color="auto"/>
                <w:left w:val="none" w:sz="0" w:space="0" w:color="auto"/>
                <w:bottom w:val="none" w:sz="0" w:space="0" w:color="auto"/>
                <w:right w:val="none" w:sz="0" w:space="0" w:color="auto"/>
              </w:divBdr>
            </w:div>
            <w:div w:id="1284924193">
              <w:marLeft w:val="0"/>
              <w:marRight w:val="0"/>
              <w:marTop w:val="0"/>
              <w:marBottom w:val="0"/>
              <w:divBdr>
                <w:top w:val="none" w:sz="0" w:space="0" w:color="auto"/>
                <w:left w:val="none" w:sz="0" w:space="0" w:color="auto"/>
                <w:bottom w:val="none" w:sz="0" w:space="0" w:color="auto"/>
                <w:right w:val="none" w:sz="0" w:space="0" w:color="auto"/>
              </w:divBdr>
            </w:div>
            <w:div w:id="163784847">
              <w:marLeft w:val="0"/>
              <w:marRight w:val="0"/>
              <w:marTop w:val="0"/>
              <w:marBottom w:val="0"/>
              <w:divBdr>
                <w:top w:val="none" w:sz="0" w:space="0" w:color="auto"/>
                <w:left w:val="none" w:sz="0" w:space="0" w:color="auto"/>
                <w:bottom w:val="none" w:sz="0" w:space="0" w:color="auto"/>
                <w:right w:val="none" w:sz="0" w:space="0" w:color="auto"/>
              </w:divBdr>
            </w:div>
            <w:div w:id="1314335946">
              <w:marLeft w:val="0"/>
              <w:marRight w:val="0"/>
              <w:marTop w:val="0"/>
              <w:marBottom w:val="0"/>
              <w:divBdr>
                <w:top w:val="none" w:sz="0" w:space="0" w:color="auto"/>
                <w:left w:val="none" w:sz="0" w:space="0" w:color="auto"/>
                <w:bottom w:val="none" w:sz="0" w:space="0" w:color="auto"/>
                <w:right w:val="none" w:sz="0" w:space="0" w:color="auto"/>
              </w:divBdr>
            </w:div>
            <w:div w:id="56898610">
              <w:marLeft w:val="0"/>
              <w:marRight w:val="0"/>
              <w:marTop w:val="0"/>
              <w:marBottom w:val="0"/>
              <w:divBdr>
                <w:top w:val="none" w:sz="0" w:space="0" w:color="auto"/>
                <w:left w:val="none" w:sz="0" w:space="0" w:color="auto"/>
                <w:bottom w:val="none" w:sz="0" w:space="0" w:color="auto"/>
                <w:right w:val="none" w:sz="0" w:space="0" w:color="auto"/>
              </w:divBdr>
            </w:div>
            <w:div w:id="1839299434">
              <w:marLeft w:val="0"/>
              <w:marRight w:val="0"/>
              <w:marTop w:val="0"/>
              <w:marBottom w:val="0"/>
              <w:divBdr>
                <w:top w:val="none" w:sz="0" w:space="0" w:color="auto"/>
                <w:left w:val="none" w:sz="0" w:space="0" w:color="auto"/>
                <w:bottom w:val="none" w:sz="0" w:space="0" w:color="auto"/>
                <w:right w:val="none" w:sz="0" w:space="0" w:color="auto"/>
              </w:divBdr>
            </w:div>
            <w:div w:id="1758287004">
              <w:marLeft w:val="0"/>
              <w:marRight w:val="0"/>
              <w:marTop w:val="0"/>
              <w:marBottom w:val="0"/>
              <w:divBdr>
                <w:top w:val="none" w:sz="0" w:space="0" w:color="auto"/>
                <w:left w:val="none" w:sz="0" w:space="0" w:color="auto"/>
                <w:bottom w:val="none" w:sz="0" w:space="0" w:color="auto"/>
                <w:right w:val="none" w:sz="0" w:space="0" w:color="auto"/>
              </w:divBdr>
            </w:div>
            <w:div w:id="83500918">
              <w:marLeft w:val="0"/>
              <w:marRight w:val="0"/>
              <w:marTop w:val="0"/>
              <w:marBottom w:val="0"/>
              <w:divBdr>
                <w:top w:val="none" w:sz="0" w:space="0" w:color="auto"/>
                <w:left w:val="none" w:sz="0" w:space="0" w:color="auto"/>
                <w:bottom w:val="none" w:sz="0" w:space="0" w:color="auto"/>
                <w:right w:val="none" w:sz="0" w:space="0" w:color="auto"/>
              </w:divBdr>
            </w:div>
            <w:div w:id="237641657">
              <w:marLeft w:val="0"/>
              <w:marRight w:val="0"/>
              <w:marTop w:val="0"/>
              <w:marBottom w:val="0"/>
              <w:divBdr>
                <w:top w:val="none" w:sz="0" w:space="0" w:color="auto"/>
                <w:left w:val="none" w:sz="0" w:space="0" w:color="auto"/>
                <w:bottom w:val="none" w:sz="0" w:space="0" w:color="auto"/>
                <w:right w:val="none" w:sz="0" w:space="0" w:color="auto"/>
              </w:divBdr>
            </w:div>
            <w:div w:id="717440413">
              <w:marLeft w:val="0"/>
              <w:marRight w:val="0"/>
              <w:marTop w:val="0"/>
              <w:marBottom w:val="0"/>
              <w:divBdr>
                <w:top w:val="none" w:sz="0" w:space="0" w:color="auto"/>
                <w:left w:val="none" w:sz="0" w:space="0" w:color="auto"/>
                <w:bottom w:val="none" w:sz="0" w:space="0" w:color="auto"/>
                <w:right w:val="none" w:sz="0" w:space="0" w:color="auto"/>
              </w:divBdr>
            </w:div>
            <w:div w:id="1276671552">
              <w:marLeft w:val="0"/>
              <w:marRight w:val="0"/>
              <w:marTop w:val="0"/>
              <w:marBottom w:val="0"/>
              <w:divBdr>
                <w:top w:val="none" w:sz="0" w:space="0" w:color="auto"/>
                <w:left w:val="none" w:sz="0" w:space="0" w:color="auto"/>
                <w:bottom w:val="none" w:sz="0" w:space="0" w:color="auto"/>
                <w:right w:val="none" w:sz="0" w:space="0" w:color="auto"/>
              </w:divBdr>
            </w:div>
            <w:div w:id="710806683">
              <w:marLeft w:val="0"/>
              <w:marRight w:val="0"/>
              <w:marTop w:val="0"/>
              <w:marBottom w:val="0"/>
              <w:divBdr>
                <w:top w:val="none" w:sz="0" w:space="0" w:color="auto"/>
                <w:left w:val="none" w:sz="0" w:space="0" w:color="auto"/>
                <w:bottom w:val="none" w:sz="0" w:space="0" w:color="auto"/>
                <w:right w:val="none" w:sz="0" w:space="0" w:color="auto"/>
              </w:divBdr>
            </w:div>
            <w:div w:id="93014017">
              <w:marLeft w:val="0"/>
              <w:marRight w:val="0"/>
              <w:marTop w:val="0"/>
              <w:marBottom w:val="0"/>
              <w:divBdr>
                <w:top w:val="none" w:sz="0" w:space="0" w:color="auto"/>
                <w:left w:val="none" w:sz="0" w:space="0" w:color="auto"/>
                <w:bottom w:val="none" w:sz="0" w:space="0" w:color="auto"/>
                <w:right w:val="none" w:sz="0" w:space="0" w:color="auto"/>
              </w:divBdr>
            </w:div>
            <w:div w:id="953364623">
              <w:marLeft w:val="0"/>
              <w:marRight w:val="0"/>
              <w:marTop w:val="0"/>
              <w:marBottom w:val="0"/>
              <w:divBdr>
                <w:top w:val="none" w:sz="0" w:space="0" w:color="auto"/>
                <w:left w:val="none" w:sz="0" w:space="0" w:color="auto"/>
                <w:bottom w:val="none" w:sz="0" w:space="0" w:color="auto"/>
                <w:right w:val="none" w:sz="0" w:space="0" w:color="auto"/>
              </w:divBdr>
            </w:div>
            <w:div w:id="284388147">
              <w:marLeft w:val="0"/>
              <w:marRight w:val="0"/>
              <w:marTop w:val="0"/>
              <w:marBottom w:val="0"/>
              <w:divBdr>
                <w:top w:val="none" w:sz="0" w:space="0" w:color="auto"/>
                <w:left w:val="none" w:sz="0" w:space="0" w:color="auto"/>
                <w:bottom w:val="none" w:sz="0" w:space="0" w:color="auto"/>
                <w:right w:val="none" w:sz="0" w:space="0" w:color="auto"/>
              </w:divBdr>
            </w:div>
            <w:div w:id="1484469947">
              <w:marLeft w:val="0"/>
              <w:marRight w:val="0"/>
              <w:marTop w:val="0"/>
              <w:marBottom w:val="0"/>
              <w:divBdr>
                <w:top w:val="none" w:sz="0" w:space="0" w:color="auto"/>
                <w:left w:val="none" w:sz="0" w:space="0" w:color="auto"/>
                <w:bottom w:val="none" w:sz="0" w:space="0" w:color="auto"/>
                <w:right w:val="none" w:sz="0" w:space="0" w:color="auto"/>
              </w:divBdr>
            </w:div>
            <w:div w:id="88626292">
              <w:marLeft w:val="0"/>
              <w:marRight w:val="0"/>
              <w:marTop w:val="0"/>
              <w:marBottom w:val="0"/>
              <w:divBdr>
                <w:top w:val="none" w:sz="0" w:space="0" w:color="auto"/>
                <w:left w:val="none" w:sz="0" w:space="0" w:color="auto"/>
                <w:bottom w:val="none" w:sz="0" w:space="0" w:color="auto"/>
                <w:right w:val="none" w:sz="0" w:space="0" w:color="auto"/>
              </w:divBdr>
            </w:div>
            <w:div w:id="412505353">
              <w:marLeft w:val="0"/>
              <w:marRight w:val="0"/>
              <w:marTop w:val="0"/>
              <w:marBottom w:val="0"/>
              <w:divBdr>
                <w:top w:val="none" w:sz="0" w:space="0" w:color="auto"/>
                <w:left w:val="none" w:sz="0" w:space="0" w:color="auto"/>
                <w:bottom w:val="none" w:sz="0" w:space="0" w:color="auto"/>
                <w:right w:val="none" w:sz="0" w:space="0" w:color="auto"/>
              </w:divBdr>
            </w:div>
            <w:div w:id="375548387">
              <w:marLeft w:val="0"/>
              <w:marRight w:val="0"/>
              <w:marTop w:val="0"/>
              <w:marBottom w:val="0"/>
              <w:divBdr>
                <w:top w:val="none" w:sz="0" w:space="0" w:color="auto"/>
                <w:left w:val="none" w:sz="0" w:space="0" w:color="auto"/>
                <w:bottom w:val="none" w:sz="0" w:space="0" w:color="auto"/>
                <w:right w:val="none" w:sz="0" w:space="0" w:color="auto"/>
              </w:divBdr>
            </w:div>
            <w:div w:id="2132286015">
              <w:marLeft w:val="0"/>
              <w:marRight w:val="0"/>
              <w:marTop w:val="0"/>
              <w:marBottom w:val="0"/>
              <w:divBdr>
                <w:top w:val="none" w:sz="0" w:space="0" w:color="auto"/>
                <w:left w:val="none" w:sz="0" w:space="0" w:color="auto"/>
                <w:bottom w:val="none" w:sz="0" w:space="0" w:color="auto"/>
                <w:right w:val="none" w:sz="0" w:space="0" w:color="auto"/>
              </w:divBdr>
            </w:div>
            <w:div w:id="1294285623">
              <w:marLeft w:val="0"/>
              <w:marRight w:val="0"/>
              <w:marTop w:val="0"/>
              <w:marBottom w:val="0"/>
              <w:divBdr>
                <w:top w:val="none" w:sz="0" w:space="0" w:color="auto"/>
                <w:left w:val="none" w:sz="0" w:space="0" w:color="auto"/>
                <w:bottom w:val="none" w:sz="0" w:space="0" w:color="auto"/>
                <w:right w:val="none" w:sz="0" w:space="0" w:color="auto"/>
              </w:divBdr>
            </w:div>
            <w:div w:id="530071539">
              <w:marLeft w:val="0"/>
              <w:marRight w:val="0"/>
              <w:marTop w:val="0"/>
              <w:marBottom w:val="0"/>
              <w:divBdr>
                <w:top w:val="none" w:sz="0" w:space="0" w:color="auto"/>
                <w:left w:val="none" w:sz="0" w:space="0" w:color="auto"/>
                <w:bottom w:val="none" w:sz="0" w:space="0" w:color="auto"/>
                <w:right w:val="none" w:sz="0" w:space="0" w:color="auto"/>
              </w:divBdr>
            </w:div>
            <w:div w:id="872153188">
              <w:marLeft w:val="0"/>
              <w:marRight w:val="0"/>
              <w:marTop w:val="0"/>
              <w:marBottom w:val="0"/>
              <w:divBdr>
                <w:top w:val="none" w:sz="0" w:space="0" w:color="auto"/>
                <w:left w:val="none" w:sz="0" w:space="0" w:color="auto"/>
                <w:bottom w:val="none" w:sz="0" w:space="0" w:color="auto"/>
                <w:right w:val="none" w:sz="0" w:space="0" w:color="auto"/>
              </w:divBdr>
            </w:div>
            <w:div w:id="1744374930">
              <w:marLeft w:val="0"/>
              <w:marRight w:val="0"/>
              <w:marTop w:val="0"/>
              <w:marBottom w:val="0"/>
              <w:divBdr>
                <w:top w:val="none" w:sz="0" w:space="0" w:color="auto"/>
                <w:left w:val="none" w:sz="0" w:space="0" w:color="auto"/>
                <w:bottom w:val="none" w:sz="0" w:space="0" w:color="auto"/>
                <w:right w:val="none" w:sz="0" w:space="0" w:color="auto"/>
              </w:divBdr>
            </w:div>
            <w:div w:id="258952739">
              <w:marLeft w:val="0"/>
              <w:marRight w:val="0"/>
              <w:marTop w:val="0"/>
              <w:marBottom w:val="0"/>
              <w:divBdr>
                <w:top w:val="none" w:sz="0" w:space="0" w:color="auto"/>
                <w:left w:val="none" w:sz="0" w:space="0" w:color="auto"/>
                <w:bottom w:val="none" w:sz="0" w:space="0" w:color="auto"/>
                <w:right w:val="none" w:sz="0" w:space="0" w:color="auto"/>
              </w:divBdr>
            </w:div>
            <w:div w:id="245462382">
              <w:marLeft w:val="0"/>
              <w:marRight w:val="0"/>
              <w:marTop w:val="0"/>
              <w:marBottom w:val="0"/>
              <w:divBdr>
                <w:top w:val="none" w:sz="0" w:space="0" w:color="auto"/>
                <w:left w:val="none" w:sz="0" w:space="0" w:color="auto"/>
                <w:bottom w:val="none" w:sz="0" w:space="0" w:color="auto"/>
                <w:right w:val="none" w:sz="0" w:space="0" w:color="auto"/>
              </w:divBdr>
            </w:div>
            <w:div w:id="1430084849">
              <w:marLeft w:val="0"/>
              <w:marRight w:val="0"/>
              <w:marTop w:val="0"/>
              <w:marBottom w:val="0"/>
              <w:divBdr>
                <w:top w:val="none" w:sz="0" w:space="0" w:color="auto"/>
                <w:left w:val="none" w:sz="0" w:space="0" w:color="auto"/>
                <w:bottom w:val="none" w:sz="0" w:space="0" w:color="auto"/>
                <w:right w:val="none" w:sz="0" w:space="0" w:color="auto"/>
              </w:divBdr>
            </w:div>
            <w:div w:id="1237932680">
              <w:marLeft w:val="0"/>
              <w:marRight w:val="0"/>
              <w:marTop w:val="0"/>
              <w:marBottom w:val="0"/>
              <w:divBdr>
                <w:top w:val="none" w:sz="0" w:space="0" w:color="auto"/>
                <w:left w:val="none" w:sz="0" w:space="0" w:color="auto"/>
                <w:bottom w:val="none" w:sz="0" w:space="0" w:color="auto"/>
                <w:right w:val="none" w:sz="0" w:space="0" w:color="auto"/>
              </w:divBdr>
            </w:div>
            <w:div w:id="16088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55125" TargetMode="External"/><Relationship Id="rId299" Type="http://schemas.openxmlformats.org/officeDocument/2006/relationships/hyperlink" Target="http://docs.cntd.ru/document/902373827" TargetMode="External"/><Relationship Id="rId21" Type="http://schemas.openxmlformats.org/officeDocument/2006/relationships/hyperlink" Target="http://docs.cntd.ru/document/902373827" TargetMode="External"/><Relationship Id="rId63" Type="http://schemas.openxmlformats.org/officeDocument/2006/relationships/hyperlink" Target="http://docs.cntd.ru/document/1200000447" TargetMode="External"/><Relationship Id="rId159" Type="http://schemas.openxmlformats.org/officeDocument/2006/relationships/hyperlink" Target="http://docs.cntd.ru/document/9055125" TargetMode="External"/><Relationship Id="rId324" Type="http://schemas.openxmlformats.org/officeDocument/2006/relationships/hyperlink" Target="http://docs.cntd.ru/document/902373827" TargetMode="External"/><Relationship Id="rId366" Type="http://schemas.openxmlformats.org/officeDocument/2006/relationships/hyperlink" Target="http://docs.cntd.ru/document/902373827" TargetMode="External"/><Relationship Id="rId170" Type="http://schemas.openxmlformats.org/officeDocument/2006/relationships/hyperlink" Target="http://docs.cntd.ru/document/902373827" TargetMode="External"/><Relationship Id="rId226" Type="http://schemas.openxmlformats.org/officeDocument/2006/relationships/hyperlink" Target="http://docs.cntd.ru/document/902373827" TargetMode="External"/><Relationship Id="rId433" Type="http://schemas.openxmlformats.org/officeDocument/2006/relationships/hyperlink" Target="http://docs.cntd.ru/document/9029638" TargetMode="External"/><Relationship Id="rId268" Type="http://schemas.openxmlformats.org/officeDocument/2006/relationships/hyperlink" Target="http://docs.cntd.ru/document/902373827" TargetMode="External"/><Relationship Id="rId32" Type="http://schemas.openxmlformats.org/officeDocument/2006/relationships/hyperlink" Target="http://docs.cntd.ru/document/1200000447" TargetMode="External"/><Relationship Id="rId74" Type="http://schemas.openxmlformats.org/officeDocument/2006/relationships/hyperlink" Target="http://docs.cntd.ru/document/9015517" TargetMode="External"/><Relationship Id="rId128" Type="http://schemas.openxmlformats.org/officeDocument/2006/relationships/hyperlink" Target="http://docs.cntd.ru/document/9055125" TargetMode="External"/><Relationship Id="rId335" Type="http://schemas.openxmlformats.org/officeDocument/2006/relationships/hyperlink" Target="http://docs.cntd.ru/document/902373827" TargetMode="External"/><Relationship Id="rId377" Type="http://schemas.openxmlformats.org/officeDocument/2006/relationships/hyperlink" Target="http://docs.cntd.ru/document/9003316" TargetMode="External"/><Relationship Id="rId5" Type="http://schemas.openxmlformats.org/officeDocument/2006/relationships/hyperlink" Target="http://docs.cntd.ru/document/902103613" TargetMode="External"/><Relationship Id="rId181" Type="http://schemas.openxmlformats.org/officeDocument/2006/relationships/hyperlink" Target="http://docs.cntd.ru/document/901807667" TargetMode="External"/><Relationship Id="rId237" Type="http://schemas.openxmlformats.org/officeDocument/2006/relationships/hyperlink" Target="http://docs.cntd.ru/document/902373827" TargetMode="External"/><Relationship Id="rId402" Type="http://schemas.openxmlformats.org/officeDocument/2006/relationships/hyperlink" Target="http://docs.cntd.ru/document/9055125" TargetMode="External"/><Relationship Id="rId279" Type="http://schemas.openxmlformats.org/officeDocument/2006/relationships/hyperlink" Target="http://docs.cntd.ru/document/1200000447" TargetMode="External"/><Relationship Id="rId444" Type="http://schemas.openxmlformats.org/officeDocument/2006/relationships/hyperlink" Target="http://docs.cntd.ru/document/1200000447" TargetMode="External"/><Relationship Id="rId43" Type="http://schemas.openxmlformats.org/officeDocument/2006/relationships/hyperlink" Target="http://docs.cntd.ru/document/9055125" TargetMode="External"/><Relationship Id="rId139" Type="http://schemas.openxmlformats.org/officeDocument/2006/relationships/hyperlink" Target="http://docs.cntd.ru/document/901969284" TargetMode="External"/><Relationship Id="rId290" Type="http://schemas.openxmlformats.org/officeDocument/2006/relationships/hyperlink" Target="http://docs.cntd.ru/document/902373827" TargetMode="External"/><Relationship Id="rId304" Type="http://schemas.openxmlformats.org/officeDocument/2006/relationships/hyperlink" Target="http://docs.cntd.ru/document/9055125" TargetMode="External"/><Relationship Id="rId346" Type="http://schemas.openxmlformats.org/officeDocument/2006/relationships/hyperlink" Target="http://docs.cntd.ru/document/902373827" TargetMode="External"/><Relationship Id="rId388" Type="http://schemas.openxmlformats.org/officeDocument/2006/relationships/hyperlink" Target="http://docs.cntd.ru/document/9055125" TargetMode="External"/><Relationship Id="rId85" Type="http://schemas.openxmlformats.org/officeDocument/2006/relationships/hyperlink" Target="http://docs.cntd.ru/document/902373827" TargetMode="External"/><Relationship Id="rId150" Type="http://schemas.openxmlformats.org/officeDocument/2006/relationships/hyperlink" Target="http://docs.cntd.ru/document/902373827" TargetMode="External"/><Relationship Id="rId192" Type="http://schemas.openxmlformats.org/officeDocument/2006/relationships/hyperlink" Target="http://docs.cntd.ru/document/1200000447" TargetMode="External"/><Relationship Id="rId206" Type="http://schemas.openxmlformats.org/officeDocument/2006/relationships/hyperlink" Target="http://docs.cntd.ru/document/902373827" TargetMode="External"/><Relationship Id="rId413" Type="http://schemas.openxmlformats.org/officeDocument/2006/relationships/hyperlink" Target="http://docs.cntd.ru/document/1200000447" TargetMode="External"/><Relationship Id="rId248" Type="http://schemas.openxmlformats.org/officeDocument/2006/relationships/hyperlink" Target="http://docs.cntd.ru/document/1200000447" TargetMode="External"/><Relationship Id="rId455" Type="http://schemas.openxmlformats.org/officeDocument/2006/relationships/hyperlink" Target="http://docs.cntd.ru/document/902373827" TargetMode="External"/><Relationship Id="rId12" Type="http://schemas.openxmlformats.org/officeDocument/2006/relationships/hyperlink" Target="http://docs.cntd.ru/document/902373827" TargetMode="External"/><Relationship Id="rId108" Type="http://schemas.openxmlformats.org/officeDocument/2006/relationships/hyperlink" Target="http://docs.cntd.ru/document/901969284" TargetMode="External"/><Relationship Id="rId315" Type="http://schemas.openxmlformats.org/officeDocument/2006/relationships/hyperlink" Target="http://docs.cntd.ru/document/1200000447" TargetMode="External"/><Relationship Id="rId357" Type="http://schemas.openxmlformats.org/officeDocument/2006/relationships/hyperlink" Target="http://docs.cntd.ru/document/902373827" TargetMode="External"/><Relationship Id="rId54" Type="http://schemas.openxmlformats.org/officeDocument/2006/relationships/hyperlink" Target="http://docs.cntd.ru/document/9055125" TargetMode="External"/><Relationship Id="rId96" Type="http://schemas.openxmlformats.org/officeDocument/2006/relationships/hyperlink" Target="http://docs.cntd.ru/document/9055125" TargetMode="External"/><Relationship Id="rId161" Type="http://schemas.openxmlformats.org/officeDocument/2006/relationships/hyperlink" Target="http://docs.cntd.ru/document/9055125" TargetMode="External"/><Relationship Id="rId217" Type="http://schemas.openxmlformats.org/officeDocument/2006/relationships/hyperlink" Target="http://docs.cntd.ru/document/9003316" TargetMode="External"/><Relationship Id="rId399" Type="http://schemas.openxmlformats.org/officeDocument/2006/relationships/hyperlink" Target="http://docs.cntd.ru/document/9055125" TargetMode="External"/><Relationship Id="rId259" Type="http://schemas.openxmlformats.org/officeDocument/2006/relationships/hyperlink" Target="http://docs.cntd.ru/document/902373827" TargetMode="External"/><Relationship Id="rId424" Type="http://schemas.openxmlformats.org/officeDocument/2006/relationships/hyperlink" Target="http://docs.cntd.ru/document/9029638" TargetMode="External"/><Relationship Id="rId466" Type="http://schemas.openxmlformats.org/officeDocument/2006/relationships/hyperlink" Target="http://docs.cntd.ru/document/1200000447" TargetMode="External"/><Relationship Id="rId23" Type="http://schemas.openxmlformats.org/officeDocument/2006/relationships/hyperlink" Target="http://docs.cntd.ru/document/902292982" TargetMode="External"/><Relationship Id="rId119" Type="http://schemas.openxmlformats.org/officeDocument/2006/relationships/hyperlink" Target="http://docs.cntd.ru/document/9055125" TargetMode="External"/><Relationship Id="rId270" Type="http://schemas.openxmlformats.org/officeDocument/2006/relationships/hyperlink" Target="http://docs.cntd.ru/document/902373827" TargetMode="External"/><Relationship Id="rId326" Type="http://schemas.openxmlformats.org/officeDocument/2006/relationships/hyperlink" Target="http://docs.cntd.ru/document/902373827" TargetMode="External"/><Relationship Id="rId65" Type="http://schemas.openxmlformats.org/officeDocument/2006/relationships/hyperlink" Target="http://docs.cntd.ru/document/902373827" TargetMode="External"/><Relationship Id="rId130" Type="http://schemas.openxmlformats.org/officeDocument/2006/relationships/hyperlink" Target="http://docs.cntd.ru/document/902373827" TargetMode="External"/><Relationship Id="rId368" Type="http://schemas.openxmlformats.org/officeDocument/2006/relationships/hyperlink" Target="http://docs.cntd.ru/document/9003316" TargetMode="External"/><Relationship Id="rId172" Type="http://schemas.openxmlformats.org/officeDocument/2006/relationships/hyperlink" Target="http://docs.cntd.ru/document/1200000447" TargetMode="External"/><Relationship Id="rId228" Type="http://schemas.openxmlformats.org/officeDocument/2006/relationships/hyperlink" Target="http://docs.cntd.ru/document/902373827" TargetMode="External"/><Relationship Id="rId435" Type="http://schemas.openxmlformats.org/officeDocument/2006/relationships/hyperlink" Target="http://docs.cntd.ru/document/9029638" TargetMode="External"/><Relationship Id="rId281" Type="http://schemas.openxmlformats.org/officeDocument/2006/relationships/hyperlink" Target="http://docs.cntd.ru/document/9055125" TargetMode="External"/><Relationship Id="rId337" Type="http://schemas.openxmlformats.org/officeDocument/2006/relationships/hyperlink" Target="http://docs.cntd.ru/document/902373827" TargetMode="External"/><Relationship Id="rId34" Type="http://schemas.openxmlformats.org/officeDocument/2006/relationships/hyperlink" Target="http://docs.cntd.ru/document/902373827" TargetMode="External"/><Relationship Id="rId76" Type="http://schemas.openxmlformats.org/officeDocument/2006/relationships/hyperlink" Target="http://docs.cntd.ru/document/902373827" TargetMode="External"/><Relationship Id="rId141" Type="http://schemas.openxmlformats.org/officeDocument/2006/relationships/hyperlink" Target="http://docs.cntd.ru/document/902373827" TargetMode="External"/><Relationship Id="rId379" Type="http://schemas.openxmlformats.org/officeDocument/2006/relationships/hyperlink" Target="http://docs.cntd.ru/document/1200000447" TargetMode="External"/><Relationship Id="rId7" Type="http://schemas.openxmlformats.org/officeDocument/2006/relationships/hyperlink" Target="http://docs.cntd.ru/document/902373827" TargetMode="External"/><Relationship Id="rId183" Type="http://schemas.openxmlformats.org/officeDocument/2006/relationships/hyperlink" Target="http://docs.cntd.ru/document/9035738" TargetMode="External"/><Relationship Id="rId239" Type="http://schemas.openxmlformats.org/officeDocument/2006/relationships/hyperlink" Target="http://docs.cntd.ru/document/902373827" TargetMode="External"/><Relationship Id="rId390" Type="http://schemas.openxmlformats.org/officeDocument/2006/relationships/hyperlink" Target="http://docs.cntd.ru/document/9055125" TargetMode="External"/><Relationship Id="rId404" Type="http://schemas.openxmlformats.org/officeDocument/2006/relationships/hyperlink" Target="http://docs.cntd.ru/document/902373827" TargetMode="External"/><Relationship Id="rId446" Type="http://schemas.openxmlformats.org/officeDocument/2006/relationships/hyperlink" Target="http://docs.cntd.ru/document/902373827" TargetMode="External"/><Relationship Id="rId250" Type="http://schemas.openxmlformats.org/officeDocument/2006/relationships/hyperlink" Target="http://docs.cntd.ru/document/902373827" TargetMode="External"/><Relationship Id="rId292" Type="http://schemas.openxmlformats.org/officeDocument/2006/relationships/hyperlink" Target="http://docs.cntd.ru/document/1200000447" TargetMode="External"/><Relationship Id="rId306" Type="http://schemas.openxmlformats.org/officeDocument/2006/relationships/hyperlink" Target="http://docs.cntd.ru/document/9055125" TargetMode="External"/><Relationship Id="rId45" Type="http://schemas.openxmlformats.org/officeDocument/2006/relationships/hyperlink" Target="http://docs.cntd.ru/document/9055125" TargetMode="External"/><Relationship Id="rId87" Type="http://schemas.openxmlformats.org/officeDocument/2006/relationships/hyperlink" Target="http://docs.cntd.ru/document/902373827" TargetMode="External"/><Relationship Id="rId110" Type="http://schemas.openxmlformats.org/officeDocument/2006/relationships/hyperlink" Target="http://docs.cntd.ru/document/901807667" TargetMode="External"/><Relationship Id="rId348" Type="http://schemas.openxmlformats.org/officeDocument/2006/relationships/hyperlink" Target="http://docs.cntd.ru/document/902373827" TargetMode="External"/><Relationship Id="rId152" Type="http://schemas.openxmlformats.org/officeDocument/2006/relationships/hyperlink" Target="http://docs.cntd.ru/document/902373827" TargetMode="External"/><Relationship Id="rId194" Type="http://schemas.openxmlformats.org/officeDocument/2006/relationships/hyperlink" Target="http://docs.cntd.ru/document/1200000447" TargetMode="External"/><Relationship Id="rId208" Type="http://schemas.openxmlformats.org/officeDocument/2006/relationships/hyperlink" Target="http://docs.cntd.ru/document/902373827" TargetMode="External"/><Relationship Id="rId415" Type="http://schemas.openxmlformats.org/officeDocument/2006/relationships/hyperlink" Target="http://docs.cntd.ru/document/9055125" TargetMode="External"/><Relationship Id="rId457" Type="http://schemas.openxmlformats.org/officeDocument/2006/relationships/hyperlink" Target="http://docs.cntd.ru/document/901969284" TargetMode="External"/><Relationship Id="rId261" Type="http://schemas.openxmlformats.org/officeDocument/2006/relationships/hyperlink" Target="http://docs.cntd.ru/document/902373827" TargetMode="External"/><Relationship Id="rId14" Type="http://schemas.openxmlformats.org/officeDocument/2006/relationships/hyperlink" Target="http://docs.cntd.ru/document/902373827" TargetMode="External"/><Relationship Id="rId56" Type="http://schemas.openxmlformats.org/officeDocument/2006/relationships/hyperlink" Target="http://docs.cntd.ru/document/9055125" TargetMode="External"/><Relationship Id="rId317" Type="http://schemas.openxmlformats.org/officeDocument/2006/relationships/hyperlink" Target="http://docs.cntd.ru/document/9014513" TargetMode="External"/><Relationship Id="rId359" Type="http://schemas.openxmlformats.org/officeDocument/2006/relationships/hyperlink" Target="http://docs.cntd.ru/document/902373827" TargetMode="External"/><Relationship Id="rId98" Type="http://schemas.openxmlformats.org/officeDocument/2006/relationships/hyperlink" Target="http://docs.cntd.ru/document/9055125" TargetMode="External"/><Relationship Id="rId121" Type="http://schemas.openxmlformats.org/officeDocument/2006/relationships/hyperlink" Target="http://docs.cntd.ru/document/9055125" TargetMode="External"/><Relationship Id="rId163" Type="http://schemas.openxmlformats.org/officeDocument/2006/relationships/hyperlink" Target="http://docs.cntd.ru/document/9055125" TargetMode="External"/><Relationship Id="rId219" Type="http://schemas.openxmlformats.org/officeDocument/2006/relationships/hyperlink" Target="http://docs.cntd.ru/document/1200000447" TargetMode="External"/><Relationship Id="rId370" Type="http://schemas.openxmlformats.org/officeDocument/2006/relationships/hyperlink" Target="http://docs.cntd.ru/document/1200000447" TargetMode="External"/><Relationship Id="rId426" Type="http://schemas.openxmlformats.org/officeDocument/2006/relationships/hyperlink" Target="http://docs.cntd.ru/document/901969284" TargetMode="External"/><Relationship Id="rId230" Type="http://schemas.openxmlformats.org/officeDocument/2006/relationships/hyperlink" Target="http://docs.cntd.ru/document/1200000447" TargetMode="External"/><Relationship Id="rId468" Type="http://schemas.openxmlformats.org/officeDocument/2006/relationships/hyperlink" Target="http://docs.cntd.ru/document/1200000447" TargetMode="External"/><Relationship Id="rId25" Type="http://schemas.openxmlformats.org/officeDocument/2006/relationships/hyperlink" Target="http://docs.cntd.ru/document/9003316" TargetMode="External"/><Relationship Id="rId67" Type="http://schemas.openxmlformats.org/officeDocument/2006/relationships/hyperlink" Target="http://docs.cntd.ru/document/901969284" TargetMode="External"/><Relationship Id="rId272" Type="http://schemas.openxmlformats.org/officeDocument/2006/relationships/hyperlink" Target="http://docs.cntd.ru/document/902373827" TargetMode="External"/><Relationship Id="rId328" Type="http://schemas.openxmlformats.org/officeDocument/2006/relationships/hyperlink" Target="http://docs.cntd.ru/document/902373827" TargetMode="External"/><Relationship Id="rId132" Type="http://schemas.openxmlformats.org/officeDocument/2006/relationships/hyperlink" Target="http://docs.cntd.ru/document/902373827" TargetMode="External"/><Relationship Id="rId174" Type="http://schemas.openxmlformats.org/officeDocument/2006/relationships/hyperlink" Target="http://docs.cntd.ru/document/902373827" TargetMode="External"/><Relationship Id="rId381" Type="http://schemas.openxmlformats.org/officeDocument/2006/relationships/hyperlink" Target="http://docs.cntd.ru/document/9055125" TargetMode="External"/><Relationship Id="rId241" Type="http://schemas.openxmlformats.org/officeDocument/2006/relationships/hyperlink" Target="http://docs.cntd.ru/document/902373827" TargetMode="External"/><Relationship Id="rId437" Type="http://schemas.openxmlformats.org/officeDocument/2006/relationships/hyperlink" Target="http://docs.cntd.ru/document/9055125" TargetMode="External"/><Relationship Id="rId36" Type="http://schemas.openxmlformats.org/officeDocument/2006/relationships/hyperlink" Target="http://docs.cntd.ru/document/901807667" TargetMode="External"/><Relationship Id="rId283" Type="http://schemas.openxmlformats.org/officeDocument/2006/relationships/hyperlink" Target="http://docs.cntd.ru/document/9055125" TargetMode="External"/><Relationship Id="rId339" Type="http://schemas.openxmlformats.org/officeDocument/2006/relationships/hyperlink" Target="http://docs.cntd.ru/document/902373827" TargetMode="External"/><Relationship Id="rId78" Type="http://schemas.openxmlformats.org/officeDocument/2006/relationships/hyperlink" Target="http://docs.cntd.ru/document/902373827" TargetMode="External"/><Relationship Id="rId101" Type="http://schemas.openxmlformats.org/officeDocument/2006/relationships/hyperlink" Target="http://docs.cntd.ru/document/9055125" TargetMode="External"/><Relationship Id="rId143" Type="http://schemas.openxmlformats.org/officeDocument/2006/relationships/hyperlink" Target="http://docs.cntd.ru/document/902373827" TargetMode="External"/><Relationship Id="rId185" Type="http://schemas.openxmlformats.org/officeDocument/2006/relationships/hyperlink" Target="http://docs.cntd.ru/document/9055125" TargetMode="External"/><Relationship Id="rId350" Type="http://schemas.openxmlformats.org/officeDocument/2006/relationships/hyperlink" Target="http://docs.cntd.ru/document/902373827" TargetMode="External"/><Relationship Id="rId406" Type="http://schemas.openxmlformats.org/officeDocument/2006/relationships/hyperlink" Target="http://docs.cntd.ru/document/902373827" TargetMode="External"/><Relationship Id="rId9" Type="http://schemas.openxmlformats.org/officeDocument/2006/relationships/hyperlink" Target="http://docs.cntd.ru/document/902373827" TargetMode="External"/><Relationship Id="rId210" Type="http://schemas.openxmlformats.org/officeDocument/2006/relationships/hyperlink" Target="http://docs.cntd.ru/document/902373827" TargetMode="External"/><Relationship Id="rId392" Type="http://schemas.openxmlformats.org/officeDocument/2006/relationships/hyperlink" Target="http://docs.cntd.ru/document/9055125" TargetMode="External"/><Relationship Id="rId448" Type="http://schemas.openxmlformats.org/officeDocument/2006/relationships/hyperlink" Target="http://docs.cntd.ru/document/9029638" TargetMode="External"/><Relationship Id="rId252" Type="http://schemas.openxmlformats.org/officeDocument/2006/relationships/hyperlink" Target="http://docs.cntd.ru/document/902373827" TargetMode="External"/><Relationship Id="rId294" Type="http://schemas.openxmlformats.org/officeDocument/2006/relationships/hyperlink" Target="http://docs.cntd.ru/document/1200000447" TargetMode="External"/><Relationship Id="rId308" Type="http://schemas.openxmlformats.org/officeDocument/2006/relationships/hyperlink" Target="http://docs.cntd.ru/document/9055125" TargetMode="External"/><Relationship Id="rId47" Type="http://schemas.openxmlformats.org/officeDocument/2006/relationships/hyperlink" Target="http://docs.cntd.ru/document/9055125" TargetMode="External"/><Relationship Id="rId89" Type="http://schemas.openxmlformats.org/officeDocument/2006/relationships/hyperlink" Target="http://docs.cntd.ru/document/9003316" TargetMode="External"/><Relationship Id="rId112" Type="http://schemas.openxmlformats.org/officeDocument/2006/relationships/hyperlink" Target="http://docs.cntd.ru/document/9035738" TargetMode="External"/><Relationship Id="rId154" Type="http://schemas.openxmlformats.org/officeDocument/2006/relationships/hyperlink" Target="http://docs.cntd.ru/document/9003316" TargetMode="External"/><Relationship Id="rId361" Type="http://schemas.openxmlformats.org/officeDocument/2006/relationships/hyperlink" Target="http://docs.cntd.ru/document/902373827" TargetMode="External"/><Relationship Id="rId196" Type="http://schemas.openxmlformats.org/officeDocument/2006/relationships/hyperlink" Target="http://docs.cntd.ru/document/902373827" TargetMode="External"/><Relationship Id="rId417" Type="http://schemas.openxmlformats.org/officeDocument/2006/relationships/hyperlink" Target="http://docs.cntd.ru/document/902373827" TargetMode="External"/><Relationship Id="rId459" Type="http://schemas.openxmlformats.org/officeDocument/2006/relationships/hyperlink" Target="http://docs.cntd.ru/document/901807667" TargetMode="External"/><Relationship Id="rId16" Type="http://schemas.openxmlformats.org/officeDocument/2006/relationships/hyperlink" Target="http://docs.cntd.ru/document/902373827" TargetMode="External"/><Relationship Id="rId221" Type="http://schemas.openxmlformats.org/officeDocument/2006/relationships/hyperlink" Target="http://docs.cntd.ru/document/9055125" TargetMode="External"/><Relationship Id="rId263" Type="http://schemas.openxmlformats.org/officeDocument/2006/relationships/hyperlink" Target="http://docs.cntd.ru/document/902373827" TargetMode="External"/><Relationship Id="rId319" Type="http://schemas.openxmlformats.org/officeDocument/2006/relationships/hyperlink" Target="http://docs.cntd.ru/document/901969284" TargetMode="External"/><Relationship Id="rId470" Type="http://schemas.openxmlformats.org/officeDocument/2006/relationships/hyperlink" Target="http://docs.cntd.ru/document/901969284" TargetMode="External"/><Relationship Id="rId58" Type="http://schemas.openxmlformats.org/officeDocument/2006/relationships/hyperlink" Target="http://docs.cntd.ru/document/9055125" TargetMode="External"/><Relationship Id="rId123" Type="http://schemas.openxmlformats.org/officeDocument/2006/relationships/hyperlink" Target="http://docs.cntd.ru/document/9055125" TargetMode="External"/><Relationship Id="rId330" Type="http://schemas.openxmlformats.org/officeDocument/2006/relationships/hyperlink" Target="http://docs.cntd.ru/document/902373827" TargetMode="External"/><Relationship Id="rId165" Type="http://schemas.openxmlformats.org/officeDocument/2006/relationships/hyperlink" Target="http://docs.cntd.ru/document/9055125" TargetMode="External"/><Relationship Id="rId372" Type="http://schemas.openxmlformats.org/officeDocument/2006/relationships/hyperlink" Target="http://docs.cntd.ru/document/902373827" TargetMode="External"/><Relationship Id="rId428" Type="http://schemas.openxmlformats.org/officeDocument/2006/relationships/hyperlink" Target="http://docs.cntd.ru/document/901807667" TargetMode="External"/><Relationship Id="rId232" Type="http://schemas.openxmlformats.org/officeDocument/2006/relationships/hyperlink" Target="http://docs.cntd.ru/document/1200000447" TargetMode="External"/><Relationship Id="rId274" Type="http://schemas.openxmlformats.org/officeDocument/2006/relationships/hyperlink" Target="http://docs.cntd.ru/document/902373827" TargetMode="External"/><Relationship Id="rId27" Type="http://schemas.openxmlformats.org/officeDocument/2006/relationships/hyperlink" Target="http://docs.cntd.ru/document/1200000447" TargetMode="External"/><Relationship Id="rId69" Type="http://schemas.openxmlformats.org/officeDocument/2006/relationships/hyperlink" Target="http://docs.cntd.ru/document/902373827" TargetMode="External"/><Relationship Id="rId134" Type="http://schemas.openxmlformats.org/officeDocument/2006/relationships/hyperlink" Target="http://docs.cntd.ru/document/1200000447" TargetMode="External"/><Relationship Id="rId80" Type="http://schemas.openxmlformats.org/officeDocument/2006/relationships/hyperlink" Target="http://docs.cntd.ru/document/902373827" TargetMode="External"/><Relationship Id="rId176" Type="http://schemas.openxmlformats.org/officeDocument/2006/relationships/hyperlink" Target="http://docs.cntd.ru/document/9014513" TargetMode="External"/><Relationship Id="rId341" Type="http://schemas.openxmlformats.org/officeDocument/2006/relationships/hyperlink" Target="http://docs.cntd.ru/document/902373827" TargetMode="External"/><Relationship Id="rId383" Type="http://schemas.openxmlformats.org/officeDocument/2006/relationships/hyperlink" Target="http://docs.cntd.ru/document/9055125" TargetMode="External"/><Relationship Id="rId439" Type="http://schemas.openxmlformats.org/officeDocument/2006/relationships/hyperlink" Target="http://docs.cntd.ru/document/9029638" TargetMode="External"/><Relationship Id="rId201" Type="http://schemas.openxmlformats.org/officeDocument/2006/relationships/hyperlink" Target="http://docs.cntd.ru/document/902373827" TargetMode="External"/><Relationship Id="rId243" Type="http://schemas.openxmlformats.org/officeDocument/2006/relationships/hyperlink" Target="http://docs.cntd.ru/document/902373827" TargetMode="External"/><Relationship Id="rId285" Type="http://schemas.openxmlformats.org/officeDocument/2006/relationships/hyperlink" Target="http://docs.cntd.ru/document/9055125" TargetMode="External"/><Relationship Id="rId450" Type="http://schemas.openxmlformats.org/officeDocument/2006/relationships/hyperlink" Target="http://docs.cntd.ru/document/902373827" TargetMode="External"/><Relationship Id="rId38" Type="http://schemas.openxmlformats.org/officeDocument/2006/relationships/hyperlink" Target="http://docs.cntd.ru/document/9035738" TargetMode="External"/><Relationship Id="rId103" Type="http://schemas.openxmlformats.org/officeDocument/2006/relationships/hyperlink" Target="http://docs.cntd.ru/document/1200000447" TargetMode="External"/><Relationship Id="rId310" Type="http://schemas.openxmlformats.org/officeDocument/2006/relationships/hyperlink" Target="http://docs.cntd.ru/document/9055125" TargetMode="External"/><Relationship Id="rId91" Type="http://schemas.openxmlformats.org/officeDocument/2006/relationships/hyperlink" Target="http://docs.cntd.ru/document/1200000447" TargetMode="External"/><Relationship Id="rId145" Type="http://schemas.openxmlformats.org/officeDocument/2006/relationships/hyperlink" Target="http://docs.cntd.ru/document/902373827" TargetMode="External"/><Relationship Id="rId187" Type="http://schemas.openxmlformats.org/officeDocument/2006/relationships/hyperlink" Target="http://docs.cntd.ru/document/9055125" TargetMode="External"/><Relationship Id="rId352" Type="http://schemas.openxmlformats.org/officeDocument/2006/relationships/hyperlink" Target="http://docs.cntd.ru/document/902373827" TargetMode="External"/><Relationship Id="rId394" Type="http://schemas.openxmlformats.org/officeDocument/2006/relationships/hyperlink" Target="http://docs.cntd.ru/document/9055125" TargetMode="External"/><Relationship Id="rId408" Type="http://schemas.openxmlformats.org/officeDocument/2006/relationships/hyperlink" Target="http://docs.cntd.ru/document/1200000447" TargetMode="External"/><Relationship Id="rId212" Type="http://schemas.openxmlformats.org/officeDocument/2006/relationships/hyperlink" Target="http://docs.cntd.ru/document/902373827" TargetMode="External"/><Relationship Id="rId254" Type="http://schemas.openxmlformats.org/officeDocument/2006/relationships/hyperlink" Target="http://docs.cntd.ru/document/902373827" TargetMode="External"/><Relationship Id="rId49" Type="http://schemas.openxmlformats.org/officeDocument/2006/relationships/hyperlink" Target="http://docs.cntd.ru/document/9055125" TargetMode="External"/><Relationship Id="rId114" Type="http://schemas.openxmlformats.org/officeDocument/2006/relationships/hyperlink" Target="http://docs.cntd.ru/document/9055125" TargetMode="External"/><Relationship Id="rId296" Type="http://schemas.openxmlformats.org/officeDocument/2006/relationships/hyperlink" Target="http://docs.cntd.ru/document/902373827" TargetMode="External"/><Relationship Id="rId461" Type="http://schemas.openxmlformats.org/officeDocument/2006/relationships/hyperlink" Target="http://docs.cntd.ru/document/9035738" TargetMode="External"/><Relationship Id="rId60" Type="http://schemas.openxmlformats.org/officeDocument/2006/relationships/hyperlink" Target="http://docs.cntd.ru/document/9055125" TargetMode="External"/><Relationship Id="rId156" Type="http://schemas.openxmlformats.org/officeDocument/2006/relationships/hyperlink" Target="http://docs.cntd.ru/document/1200000447" TargetMode="External"/><Relationship Id="rId198" Type="http://schemas.openxmlformats.org/officeDocument/2006/relationships/hyperlink" Target="http://docs.cntd.ru/document/902373827" TargetMode="External"/><Relationship Id="rId321" Type="http://schemas.openxmlformats.org/officeDocument/2006/relationships/hyperlink" Target="http://docs.cntd.ru/document/902373827" TargetMode="External"/><Relationship Id="rId363" Type="http://schemas.openxmlformats.org/officeDocument/2006/relationships/hyperlink" Target="http://docs.cntd.ru/document/902373827" TargetMode="External"/><Relationship Id="rId419" Type="http://schemas.openxmlformats.org/officeDocument/2006/relationships/hyperlink" Target="http://docs.cntd.ru/document/1200000447" TargetMode="External"/><Relationship Id="rId223" Type="http://schemas.openxmlformats.org/officeDocument/2006/relationships/hyperlink" Target="http://docs.cntd.ru/document/9055125" TargetMode="External"/><Relationship Id="rId430" Type="http://schemas.openxmlformats.org/officeDocument/2006/relationships/hyperlink" Target="http://docs.cntd.ru/document/9035738" TargetMode="External"/><Relationship Id="rId18" Type="http://schemas.openxmlformats.org/officeDocument/2006/relationships/hyperlink" Target="http://docs.cntd.ru/document/902373827" TargetMode="External"/><Relationship Id="rId265" Type="http://schemas.openxmlformats.org/officeDocument/2006/relationships/hyperlink" Target="http://docs.cntd.ru/document/902373827" TargetMode="External"/><Relationship Id="rId472" Type="http://schemas.openxmlformats.org/officeDocument/2006/relationships/fontTable" Target="fontTable.xml"/><Relationship Id="rId125" Type="http://schemas.openxmlformats.org/officeDocument/2006/relationships/hyperlink" Target="http://docs.cntd.ru/document/9055125" TargetMode="External"/><Relationship Id="rId167" Type="http://schemas.openxmlformats.org/officeDocument/2006/relationships/hyperlink" Target="http://docs.cntd.ru/document/9055125" TargetMode="External"/><Relationship Id="rId332" Type="http://schemas.openxmlformats.org/officeDocument/2006/relationships/hyperlink" Target="http://docs.cntd.ru/document/902373827" TargetMode="External"/><Relationship Id="rId374" Type="http://schemas.openxmlformats.org/officeDocument/2006/relationships/hyperlink" Target="http://docs.cntd.ru/document/1200000447" TargetMode="External"/><Relationship Id="rId71" Type="http://schemas.openxmlformats.org/officeDocument/2006/relationships/hyperlink" Target="http://docs.cntd.ru/document/902373827" TargetMode="External"/><Relationship Id="rId234" Type="http://schemas.openxmlformats.org/officeDocument/2006/relationships/hyperlink" Target="http://docs.cntd.ru/document/902373827" TargetMode="External"/><Relationship Id="rId2" Type="http://schemas.openxmlformats.org/officeDocument/2006/relationships/settings" Target="settings.xml"/><Relationship Id="rId29" Type="http://schemas.openxmlformats.org/officeDocument/2006/relationships/hyperlink" Target="http://docs.cntd.ru/document/902373827" TargetMode="External"/><Relationship Id="rId276" Type="http://schemas.openxmlformats.org/officeDocument/2006/relationships/hyperlink" Target="http://docs.cntd.ru/document/901807667" TargetMode="External"/><Relationship Id="rId441" Type="http://schemas.openxmlformats.org/officeDocument/2006/relationships/hyperlink" Target="http://docs.cntd.ru/document/902373827" TargetMode="External"/><Relationship Id="rId40" Type="http://schemas.openxmlformats.org/officeDocument/2006/relationships/hyperlink" Target="http://docs.cntd.ru/document/9055125" TargetMode="External"/><Relationship Id="rId136" Type="http://schemas.openxmlformats.org/officeDocument/2006/relationships/hyperlink" Target="http://docs.cntd.ru/document/902373827" TargetMode="External"/><Relationship Id="rId178" Type="http://schemas.openxmlformats.org/officeDocument/2006/relationships/hyperlink" Target="http://docs.cntd.ru/document/9014513" TargetMode="External"/><Relationship Id="rId301" Type="http://schemas.openxmlformats.org/officeDocument/2006/relationships/hyperlink" Target="http://docs.cntd.ru/document/9003316" TargetMode="External"/><Relationship Id="rId343" Type="http://schemas.openxmlformats.org/officeDocument/2006/relationships/hyperlink" Target="http://docs.cntd.ru/document/902373827" TargetMode="External"/><Relationship Id="rId82" Type="http://schemas.openxmlformats.org/officeDocument/2006/relationships/hyperlink" Target="http://docs.cntd.ru/document/902373827" TargetMode="External"/><Relationship Id="rId203" Type="http://schemas.openxmlformats.org/officeDocument/2006/relationships/hyperlink" Target="http://docs.cntd.ru/document/902373827" TargetMode="External"/><Relationship Id="rId385" Type="http://schemas.openxmlformats.org/officeDocument/2006/relationships/hyperlink" Target="http://docs.cntd.ru/document/9055125" TargetMode="External"/><Relationship Id="rId245" Type="http://schemas.openxmlformats.org/officeDocument/2006/relationships/hyperlink" Target="http://docs.cntd.ru/document/901807667" TargetMode="External"/><Relationship Id="rId287" Type="http://schemas.openxmlformats.org/officeDocument/2006/relationships/hyperlink" Target="http://docs.cntd.ru/document/902373827" TargetMode="External"/><Relationship Id="rId410" Type="http://schemas.openxmlformats.org/officeDocument/2006/relationships/hyperlink" Target="http://docs.cntd.ru/document/901807667" TargetMode="External"/><Relationship Id="rId452" Type="http://schemas.openxmlformats.org/officeDocument/2006/relationships/hyperlink" Target="http://docs.cntd.ru/document/902373827" TargetMode="External"/><Relationship Id="rId30" Type="http://schemas.openxmlformats.org/officeDocument/2006/relationships/hyperlink" Target="http://docs.cntd.ru/document/902373827" TargetMode="External"/><Relationship Id="rId105" Type="http://schemas.openxmlformats.org/officeDocument/2006/relationships/hyperlink" Target="http://docs.cntd.ru/document/1200000447" TargetMode="External"/><Relationship Id="rId126" Type="http://schemas.openxmlformats.org/officeDocument/2006/relationships/hyperlink" Target="http://docs.cntd.ru/document/9055125" TargetMode="External"/><Relationship Id="rId147" Type="http://schemas.openxmlformats.org/officeDocument/2006/relationships/hyperlink" Target="http://docs.cntd.ru/document/902373827" TargetMode="External"/><Relationship Id="rId168" Type="http://schemas.openxmlformats.org/officeDocument/2006/relationships/hyperlink" Target="http://docs.cntd.ru/document/9055125" TargetMode="External"/><Relationship Id="rId312" Type="http://schemas.openxmlformats.org/officeDocument/2006/relationships/hyperlink" Target="http://docs.cntd.ru/document/902373827" TargetMode="External"/><Relationship Id="rId333" Type="http://schemas.openxmlformats.org/officeDocument/2006/relationships/hyperlink" Target="http://docs.cntd.ru/document/902373827" TargetMode="External"/><Relationship Id="rId354" Type="http://schemas.openxmlformats.org/officeDocument/2006/relationships/hyperlink" Target="http://docs.cntd.ru/document/902373827" TargetMode="External"/><Relationship Id="rId51" Type="http://schemas.openxmlformats.org/officeDocument/2006/relationships/hyperlink" Target="http://docs.cntd.ru/document/9055125" TargetMode="External"/><Relationship Id="rId72" Type="http://schemas.openxmlformats.org/officeDocument/2006/relationships/hyperlink" Target="http://docs.cntd.ru/document/902373827" TargetMode="External"/><Relationship Id="rId93" Type="http://schemas.openxmlformats.org/officeDocument/2006/relationships/hyperlink" Target="http://docs.cntd.ru/document/9055125" TargetMode="External"/><Relationship Id="rId189" Type="http://schemas.openxmlformats.org/officeDocument/2006/relationships/hyperlink" Target="http://docs.cntd.ru/document/902373827" TargetMode="External"/><Relationship Id="rId375" Type="http://schemas.openxmlformats.org/officeDocument/2006/relationships/hyperlink" Target="http://docs.cntd.ru/document/1200000447" TargetMode="External"/><Relationship Id="rId396" Type="http://schemas.openxmlformats.org/officeDocument/2006/relationships/hyperlink" Target="http://docs.cntd.ru/document/9055125" TargetMode="External"/><Relationship Id="rId3" Type="http://schemas.openxmlformats.org/officeDocument/2006/relationships/webSettings" Target="webSettings.xml"/><Relationship Id="rId214" Type="http://schemas.openxmlformats.org/officeDocument/2006/relationships/hyperlink" Target="http://docs.cntd.ru/document/902373827" TargetMode="External"/><Relationship Id="rId235" Type="http://schemas.openxmlformats.org/officeDocument/2006/relationships/hyperlink" Target="http://docs.cntd.ru/document/902373827" TargetMode="External"/><Relationship Id="rId256" Type="http://schemas.openxmlformats.org/officeDocument/2006/relationships/hyperlink" Target="http://docs.cntd.ru/document/1200000447" TargetMode="External"/><Relationship Id="rId277" Type="http://schemas.openxmlformats.org/officeDocument/2006/relationships/hyperlink" Target="http://docs.cntd.ru/document/9003316" TargetMode="External"/><Relationship Id="rId298" Type="http://schemas.openxmlformats.org/officeDocument/2006/relationships/hyperlink" Target="http://docs.cntd.ru/document/902373827" TargetMode="External"/><Relationship Id="rId400" Type="http://schemas.openxmlformats.org/officeDocument/2006/relationships/hyperlink" Target="http://docs.cntd.ru/document/9055125" TargetMode="External"/><Relationship Id="rId421" Type="http://schemas.openxmlformats.org/officeDocument/2006/relationships/hyperlink" Target="http://docs.cntd.ru/document/9029638" TargetMode="External"/><Relationship Id="rId442" Type="http://schemas.openxmlformats.org/officeDocument/2006/relationships/hyperlink" Target="http://docs.cntd.ru/document/1200000447" TargetMode="External"/><Relationship Id="rId463" Type="http://schemas.openxmlformats.org/officeDocument/2006/relationships/hyperlink" Target="http://docs.cntd.ru/document/9055125" TargetMode="External"/><Relationship Id="rId116" Type="http://schemas.openxmlformats.org/officeDocument/2006/relationships/hyperlink" Target="http://docs.cntd.ru/document/9055125" TargetMode="External"/><Relationship Id="rId137" Type="http://schemas.openxmlformats.org/officeDocument/2006/relationships/hyperlink" Target="http://docs.cntd.ru/document/9014513" TargetMode="External"/><Relationship Id="rId158" Type="http://schemas.openxmlformats.org/officeDocument/2006/relationships/hyperlink" Target="http://docs.cntd.ru/document/9055125" TargetMode="External"/><Relationship Id="rId302" Type="http://schemas.openxmlformats.org/officeDocument/2006/relationships/hyperlink" Target="http://docs.cntd.ru/document/9035738" TargetMode="External"/><Relationship Id="rId323" Type="http://schemas.openxmlformats.org/officeDocument/2006/relationships/hyperlink" Target="http://docs.cntd.ru/document/902373827" TargetMode="External"/><Relationship Id="rId344" Type="http://schemas.openxmlformats.org/officeDocument/2006/relationships/hyperlink" Target="http://docs.cntd.ru/document/902373827" TargetMode="External"/><Relationship Id="rId20" Type="http://schemas.openxmlformats.org/officeDocument/2006/relationships/hyperlink" Target="http://docs.cntd.ru/document/902373827" TargetMode="External"/><Relationship Id="rId41" Type="http://schemas.openxmlformats.org/officeDocument/2006/relationships/hyperlink" Target="http://docs.cntd.ru/document/9055125" TargetMode="External"/><Relationship Id="rId62" Type="http://schemas.openxmlformats.org/officeDocument/2006/relationships/hyperlink" Target="http://docs.cntd.ru/document/1200000447" TargetMode="External"/><Relationship Id="rId83" Type="http://schemas.openxmlformats.org/officeDocument/2006/relationships/hyperlink" Target="http://docs.cntd.ru/document/902373827" TargetMode="External"/><Relationship Id="rId179" Type="http://schemas.openxmlformats.org/officeDocument/2006/relationships/hyperlink" Target="http://docs.cntd.ru/document/901969284" TargetMode="External"/><Relationship Id="rId365" Type="http://schemas.openxmlformats.org/officeDocument/2006/relationships/hyperlink" Target="http://docs.cntd.ru/document/902373827" TargetMode="External"/><Relationship Id="rId386" Type="http://schemas.openxmlformats.org/officeDocument/2006/relationships/hyperlink" Target="http://docs.cntd.ru/document/9055125" TargetMode="External"/><Relationship Id="rId190" Type="http://schemas.openxmlformats.org/officeDocument/2006/relationships/hyperlink" Target="http://docs.cntd.ru/document/902373827" TargetMode="External"/><Relationship Id="rId204" Type="http://schemas.openxmlformats.org/officeDocument/2006/relationships/hyperlink" Target="http://docs.cntd.ru/document/902373827" TargetMode="External"/><Relationship Id="rId225" Type="http://schemas.openxmlformats.org/officeDocument/2006/relationships/hyperlink" Target="http://docs.cntd.ru/document/902373827" TargetMode="External"/><Relationship Id="rId246" Type="http://schemas.openxmlformats.org/officeDocument/2006/relationships/hyperlink" Target="http://docs.cntd.ru/document/9003316" TargetMode="External"/><Relationship Id="rId267" Type="http://schemas.openxmlformats.org/officeDocument/2006/relationships/hyperlink" Target="http://docs.cntd.ru/document/902373827" TargetMode="External"/><Relationship Id="rId288" Type="http://schemas.openxmlformats.org/officeDocument/2006/relationships/hyperlink" Target="http://docs.cntd.ru/document/902373827" TargetMode="External"/><Relationship Id="rId411" Type="http://schemas.openxmlformats.org/officeDocument/2006/relationships/hyperlink" Target="http://docs.cntd.ru/document/9003316" TargetMode="External"/><Relationship Id="rId432" Type="http://schemas.openxmlformats.org/officeDocument/2006/relationships/hyperlink" Target="http://docs.cntd.ru/document/9055125" TargetMode="External"/><Relationship Id="rId453" Type="http://schemas.openxmlformats.org/officeDocument/2006/relationships/hyperlink" Target="http://docs.cntd.ru/document/9029638" TargetMode="External"/><Relationship Id="rId106" Type="http://schemas.openxmlformats.org/officeDocument/2006/relationships/hyperlink" Target="http://docs.cntd.ru/document/9014513" TargetMode="External"/><Relationship Id="rId127" Type="http://schemas.openxmlformats.org/officeDocument/2006/relationships/hyperlink" Target="http://docs.cntd.ru/document/9055125" TargetMode="External"/><Relationship Id="rId313" Type="http://schemas.openxmlformats.org/officeDocument/2006/relationships/hyperlink" Target="http://docs.cntd.ru/document/902373827" TargetMode="External"/><Relationship Id="rId10" Type="http://schemas.openxmlformats.org/officeDocument/2006/relationships/hyperlink" Target="http://docs.cntd.ru/document/902373827" TargetMode="External"/><Relationship Id="rId31" Type="http://schemas.openxmlformats.org/officeDocument/2006/relationships/hyperlink" Target="http://docs.cntd.ru/document/1200000447" TargetMode="External"/><Relationship Id="rId52" Type="http://schemas.openxmlformats.org/officeDocument/2006/relationships/hyperlink" Target="http://docs.cntd.ru/document/9055125" TargetMode="External"/><Relationship Id="rId73" Type="http://schemas.openxmlformats.org/officeDocument/2006/relationships/hyperlink" Target="http://docs.cntd.ru/document/902373827" TargetMode="External"/><Relationship Id="rId94" Type="http://schemas.openxmlformats.org/officeDocument/2006/relationships/hyperlink" Target="http://docs.cntd.ru/document/9055125" TargetMode="External"/><Relationship Id="rId148" Type="http://schemas.openxmlformats.org/officeDocument/2006/relationships/hyperlink" Target="http://docs.cntd.ru/document/902373827" TargetMode="External"/><Relationship Id="rId169" Type="http://schemas.openxmlformats.org/officeDocument/2006/relationships/hyperlink" Target="http://docs.cntd.ru/document/902373827" TargetMode="External"/><Relationship Id="rId334" Type="http://schemas.openxmlformats.org/officeDocument/2006/relationships/hyperlink" Target="http://docs.cntd.ru/document/902373827" TargetMode="External"/><Relationship Id="rId355" Type="http://schemas.openxmlformats.org/officeDocument/2006/relationships/hyperlink" Target="http://docs.cntd.ru/document/902373827" TargetMode="External"/><Relationship Id="rId376" Type="http://schemas.openxmlformats.org/officeDocument/2006/relationships/hyperlink" Target="http://docs.cntd.ru/document/901807667" TargetMode="External"/><Relationship Id="rId397" Type="http://schemas.openxmlformats.org/officeDocument/2006/relationships/hyperlink" Target="http://docs.cntd.ru/document/9055125" TargetMode="External"/><Relationship Id="rId4" Type="http://schemas.openxmlformats.org/officeDocument/2006/relationships/hyperlink" Target="http://docs.cntd.ru/document/902103613" TargetMode="External"/><Relationship Id="rId180" Type="http://schemas.openxmlformats.org/officeDocument/2006/relationships/hyperlink" Target="http://docs.cntd.ru/document/901969284" TargetMode="External"/><Relationship Id="rId215" Type="http://schemas.openxmlformats.org/officeDocument/2006/relationships/hyperlink" Target="http://docs.cntd.ru/document/9014513" TargetMode="External"/><Relationship Id="rId236" Type="http://schemas.openxmlformats.org/officeDocument/2006/relationships/hyperlink" Target="http://docs.cntd.ru/document/902373827" TargetMode="External"/><Relationship Id="rId257" Type="http://schemas.openxmlformats.org/officeDocument/2006/relationships/hyperlink" Target="http://docs.cntd.ru/document/1200000447" TargetMode="External"/><Relationship Id="rId278" Type="http://schemas.openxmlformats.org/officeDocument/2006/relationships/hyperlink" Target="http://docs.cntd.ru/document/9035738" TargetMode="External"/><Relationship Id="rId401" Type="http://schemas.openxmlformats.org/officeDocument/2006/relationships/hyperlink" Target="http://docs.cntd.ru/document/9055125" TargetMode="External"/><Relationship Id="rId422" Type="http://schemas.openxmlformats.org/officeDocument/2006/relationships/hyperlink" Target="http://docs.cntd.ru/document/9029638" TargetMode="External"/><Relationship Id="rId443" Type="http://schemas.openxmlformats.org/officeDocument/2006/relationships/hyperlink" Target="http://docs.cntd.ru/document/1200000447" TargetMode="External"/><Relationship Id="rId464" Type="http://schemas.openxmlformats.org/officeDocument/2006/relationships/hyperlink" Target="http://docs.cntd.ru/document/9055125" TargetMode="External"/><Relationship Id="rId303" Type="http://schemas.openxmlformats.org/officeDocument/2006/relationships/hyperlink" Target="http://docs.cntd.ru/document/1200000447" TargetMode="External"/><Relationship Id="rId42" Type="http://schemas.openxmlformats.org/officeDocument/2006/relationships/hyperlink" Target="http://docs.cntd.ru/document/9055125" TargetMode="External"/><Relationship Id="rId84" Type="http://schemas.openxmlformats.org/officeDocument/2006/relationships/hyperlink" Target="http://docs.cntd.ru/document/9014513" TargetMode="External"/><Relationship Id="rId138" Type="http://schemas.openxmlformats.org/officeDocument/2006/relationships/hyperlink" Target="http://docs.cntd.ru/document/901969284" TargetMode="External"/><Relationship Id="rId345" Type="http://schemas.openxmlformats.org/officeDocument/2006/relationships/hyperlink" Target="http://docs.cntd.ru/document/902373827" TargetMode="External"/><Relationship Id="rId387" Type="http://schemas.openxmlformats.org/officeDocument/2006/relationships/hyperlink" Target="http://docs.cntd.ru/document/9055125" TargetMode="External"/><Relationship Id="rId191" Type="http://schemas.openxmlformats.org/officeDocument/2006/relationships/hyperlink" Target="http://docs.cntd.ru/document/902373827" TargetMode="External"/><Relationship Id="rId205" Type="http://schemas.openxmlformats.org/officeDocument/2006/relationships/hyperlink" Target="http://docs.cntd.ru/document/902373827" TargetMode="External"/><Relationship Id="rId247" Type="http://schemas.openxmlformats.org/officeDocument/2006/relationships/hyperlink" Target="http://docs.cntd.ru/document/9035738" TargetMode="External"/><Relationship Id="rId412" Type="http://schemas.openxmlformats.org/officeDocument/2006/relationships/hyperlink" Target="http://docs.cntd.ru/document/9035738" TargetMode="External"/><Relationship Id="rId107" Type="http://schemas.openxmlformats.org/officeDocument/2006/relationships/hyperlink" Target="http://docs.cntd.ru/document/9014513" TargetMode="External"/><Relationship Id="rId289" Type="http://schemas.openxmlformats.org/officeDocument/2006/relationships/hyperlink" Target="http://docs.cntd.ru/document/902373827" TargetMode="External"/><Relationship Id="rId454" Type="http://schemas.openxmlformats.org/officeDocument/2006/relationships/hyperlink" Target="http://docs.cntd.ru/document/902373827" TargetMode="External"/><Relationship Id="rId11" Type="http://schemas.openxmlformats.org/officeDocument/2006/relationships/hyperlink" Target="http://docs.cntd.ru/document/902373827" TargetMode="External"/><Relationship Id="rId53" Type="http://schemas.openxmlformats.org/officeDocument/2006/relationships/hyperlink" Target="http://docs.cntd.ru/document/9055125" TargetMode="External"/><Relationship Id="rId149" Type="http://schemas.openxmlformats.org/officeDocument/2006/relationships/hyperlink" Target="http://docs.cntd.ru/document/902373827" TargetMode="External"/><Relationship Id="rId314" Type="http://schemas.openxmlformats.org/officeDocument/2006/relationships/hyperlink" Target="http://docs.cntd.ru/document/1200000447" TargetMode="External"/><Relationship Id="rId356" Type="http://schemas.openxmlformats.org/officeDocument/2006/relationships/hyperlink" Target="http://docs.cntd.ru/document/902373827" TargetMode="External"/><Relationship Id="rId398" Type="http://schemas.openxmlformats.org/officeDocument/2006/relationships/hyperlink" Target="http://docs.cntd.ru/document/9055125" TargetMode="External"/><Relationship Id="rId95" Type="http://schemas.openxmlformats.org/officeDocument/2006/relationships/hyperlink" Target="http://docs.cntd.ru/document/9055125" TargetMode="External"/><Relationship Id="rId160" Type="http://schemas.openxmlformats.org/officeDocument/2006/relationships/hyperlink" Target="http://docs.cntd.ru/document/9055125" TargetMode="External"/><Relationship Id="rId216" Type="http://schemas.openxmlformats.org/officeDocument/2006/relationships/hyperlink" Target="http://docs.cntd.ru/document/901807667" TargetMode="External"/><Relationship Id="rId423" Type="http://schemas.openxmlformats.org/officeDocument/2006/relationships/hyperlink" Target="http://docs.cntd.ru/document/902373827" TargetMode="External"/><Relationship Id="rId258" Type="http://schemas.openxmlformats.org/officeDocument/2006/relationships/hyperlink" Target="http://docs.cntd.ru/document/902373827" TargetMode="External"/><Relationship Id="rId465" Type="http://schemas.openxmlformats.org/officeDocument/2006/relationships/hyperlink" Target="http://docs.cntd.ru/document/902373827" TargetMode="External"/><Relationship Id="rId22" Type="http://schemas.openxmlformats.org/officeDocument/2006/relationships/hyperlink" Target="http://docs.cntd.ru/document/902373827" TargetMode="External"/><Relationship Id="rId64" Type="http://schemas.openxmlformats.org/officeDocument/2006/relationships/hyperlink" Target="http://docs.cntd.ru/document/1200000447" TargetMode="External"/><Relationship Id="rId118" Type="http://schemas.openxmlformats.org/officeDocument/2006/relationships/hyperlink" Target="http://docs.cntd.ru/document/9055125" TargetMode="External"/><Relationship Id="rId325" Type="http://schemas.openxmlformats.org/officeDocument/2006/relationships/hyperlink" Target="http://docs.cntd.ru/document/902373827" TargetMode="External"/><Relationship Id="rId367" Type="http://schemas.openxmlformats.org/officeDocument/2006/relationships/hyperlink" Target="http://docs.cntd.ru/document/901807667" TargetMode="External"/><Relationship Id="rId171" Type="http://schemas.openxmlformats.org/officeDocument/2006/relationships/hyperlink" Target="http://docs.cntd.ru/document/1200000447" TargetMode="External"/><Relationship Id="rId227" Type="http://schemas.openxmlformats.org/officeDocument/2006/relationships/hyperlink" Target="http://docs.cntd.ru/document/902373827" TargetMode="External"/><Relationship Id="rId269" Type="http://schemas.openxmlformats.org/officeDocument/2006/relationships/hyperlink" Target="http://docs.cntd.ru/document/902373827" TargetMode="External"/><Relationship Id="rId434" Type="http://schemas.openxmlformats.org/officeDocument/2006/relationships/hyperlink" Target="http://docs.cntd.ru/document/9055125" TargetMode="External"/><Relationship Id="rId33" Type="http://schemas.openxmlformats.org/officeDocument/2006/relationships/hyperlink" Target="http://docs.cntd.ru/document/1200000447" TargetMode="External"/><Relationship Id="rId129" Type="http://schemas.openxmlformats.org/officeDocument/2006/relationships/hyperlink" Target="http://docs.cntd.ru/document/9055125" TargetMode="External"/><Relationship Id="rId280" Type="http://schemas.openxmlformats.org/officeDocument/2006/relationships/hyperlink" Target="http://docs.cntd.ru/document/9055125" TargetMode="External"/><Relationship Id="rId336" Type="http://schemas.openxmlformats.org/officeDocument/2006/relationships/hyperlink" Target="http://docs.cntd.ru/document/902373827" TargetMode="External"/><Relationship Id="rId75" Type="http://schemas.openxmlformats.org/officeDocument/2006/relationships/hyperlink" Target="http://docs.cntd.ru/document/902098258" TargetMode="External"/><Relationship Id="rId140" Type="http://schemas.openxmlformats.org/officeDocument/2006/relationships/hyperlink" Target="http://docs.cntd.ru/document/902373827" TargetMode="External"/><Relationship Id="rId182" Type="http://schemas.openxmlformats.org/officeDocument/2006/relationships/hyperlink" Target="http://docs.cntd.ru/document/9003316" TargetMode="External"/><Relationship Id="rId378" Type="http://schemas.openxmlformats.org/officeDocument/2006/relationships/hyperlink" Target="http://docs.cntd.ru/document/9035738" TargetMode="External"/><Relationship Id="rId403" Type="http://schemas.openxmlformats.org/officeDocument/2006/relationships/hyperlink" Target="http://docs.cntd.ru/document/9055125" TargetMode="External"/><Relationship Id="rId6" Type="http://schemas.openxmlformats.org/officeDocument/2006/relationships/hyperlink" Target="http://docs.cntd.ru/document/902373827" TargetMode="External"/><Relationship Id="rId238" Type="http://schemas.openxmlformats.org/officeDocument/2006/relationships/hyperlink" Target="http://docs.cntd.ru/document/902373827" TargetMode="External"/><Relationship Id="rId445" Type="http://schemas.openxmlformats.org/officeDocument/2006/relationships/hyperlink" Target="http://docs.cntd.ru/document/902373827" TargetMode="External"/><Relationship Id="rId291" Type="http://schemas.openxmlformats.org/officeDocument/2006/relationships/hyperlink" Target="http://docs.cntd.ru/document/902373827" TargetMode="External"/><Relationship Id="rId305" Type="http://schemas.openxmlformats.org/officeDocument/2006/relationships/hyperlink" Target="http://docs.cntd.ru/document/9055125" TargetMode="External"/><Relationship Id="rId347" Type="http://schemas.openxmlformats.org/officeDocument/2006/relationships/hyperlink" Target="http://docs.cntd.ru/document/902373827" TargetMode="External"/><Relationship Id="rId44" Type="http://schemas.openxmlformats.org/officeDocument/2006/relationships/hyperlink" Target="http://docs.cntd.ru/document/9055125" TargetMode="External"/><Relationship Id="rId86" Type="http://schemas.openxmlformats.org/officeDocument/2006/relationships/hyperlink" Target="http://docs.cntd.ru/document/902373827" TargetMode="External"/><Relationship Id="rId151" Type="http://schemas.openxmlformats.org/officeDocument/2006/relationships/hyperlink" Target="http://docs.cntd.ru/document/902373827" TargetMode="External"/><Relationship Id="rId389" Type="http://schemas.openxmlformats.org/officeDocument/2006/relationships/hyperlink" Target="http://docs.cntd.ru/document/9055125" TargetMode="External"/><Relationship Id="rId193" Type="http://schemas.openxmlformats.org/officeDocument/2006/relationships/hyperlink" Target="http://docs.cntd.ru/document/1200000447" TargetMode="External"/><Relationship Id="rId207" Type="http://schemas.openxmlformats.org/officeDocument/2006/relationships/hyperlink" Target="http://docs.cntd.ru/document/902373827" TargetMode="External"/><Relationship Id="rId249" Type="http://schemas.openxmlformats.org/officeDocument/2006/relationships/hyperlink" Target="http://docs.cntd.ru/document/9055125" TargetMode="External"/><Relationship Id="rId414" Type="http://schemas.openxmlformats.org/officeDocument/2006/relationships/hyperlink" Target="http://docs.cntd.ru/document/9055125" TargetMode="External"/><Relationship Id="rId456" Type="http://schemas.openxmlformats.org/officeDocument/2006/relationships/hyperlink" Target="http://docs.cntd.ru/document/9014513" TargetMode="External"/><Relationship Id="rId13" Type="http://schemas.openxmlformats.org/officeDocument/2006/relationships/hyperlink" Target="http://docs.cntd.ru/document/902373827" TargetMode="External"/><Relationship Id="rId109" Type="http://schemas.openxmlformats.org/officeDocument/2006/relationships/hyperlink" Target="http://docs.cntd.ru/document/901969284" TargetMode="External"/><Relationship Id="rId260" Type="http://schemas.openxmlformats.org/officeDocument/2006/relationships/hyperlink" Target="http://docs.cntd.ru/document/902373827" TargetMode="External"/><Relationship Id="rId316" Type="http://schemas.openxmlformats.org/officeDocument/2006/relationships/hyperlink" Target="http://docs.cntd.ru/document/1200000447" TargetMode="External"/><Relationship Id="rId55" Type="http://schemas.openxmlformats.org/officeDocument/2006/relationships/hyperlink" Target="http://docs.cntd.ru/document/9055125" TargetMode="External"/><Relationship Id="rId97" Type="http://schemas.openxmlformats.org/officeDocument/2006/relationships/hyperlink" Target="http://docs.cntd.ru/document/9055125" TargetMode="External"/><Relationship Id="rId120" Type="http://schemas.openxmlformats.org/officeDocument/2006/relationships/hyperlink" Target="http://docs.cntd.ru/document/9055125" TargetMode="External"/><Relationship Id="rId358" Type="http://schemas.openxmlformats.org/officeDocument/2006/relationships/hyperlink" Target="http://docs.cntd.ru/document/902373827" TargetMode="External"/><Relationship Id="rId162" Type="http://schemas.openxmlformats.org/officeDocument/2006/relationships/hyperlink" Target="http://docs.cntd.ru/document/9055125" TargetMode="External"/><Relationship Id="rId218" Type="http://schemas.openxmlformats.org/officeDocument/2006/relationships/hyperlink" Target="http://docs.cntd.ru/document/9035738" TargetMode="External"/><Relationship Id="rId425" Type="http://schemas.openxmlformats.org/officeDocument/2006/relationships/hyperlink" Target="http://docs.cntd.ru/document/9014513" TargetMode="External"/><Relationship Id="rId467" Type="http://schemas.openxmlformats.org/officeDocument/2006/relationships/hyperlink" Target="http://docs.cntd.ru/document/1200000447" TargetMode="External"/><Relationship Id="rId271" Type="http://schemas.openxmlformats.org/officeDocument/2006/relationships/hyperlink" Target="http://docs.cntd.ru/document/902373827" TargetMode="External"/><Relationship Id="rId24" Type="http://schemas.openxmlformats.org/officeDocument/2006/relationships/hyperlink" Target="http://docs.cntd.ru/document/901807667" TargetMode="External"/><Relationship Id="rId66" Type="http://schemas.openxmlformats.org/officeDocument/2006/relationships/hyperlink" Target="http://docs.cntd.ru/document/9014513" TargetMode="External"/><Relationship Id="rId131" Type="http://schemas.openxmlformats.org/officeDocument/2006/relationships/hyperlink" Target="http://docs.cntd.ru/document/902373827" TargetMode="External"/><Relationship Id="rId327" Type="http://schemas.openxmlformats.org/officeDocument/2006/relationships/hyperlink" Target="http://docs.cntd.ru/document/902373827" TargetMode="External"/><Relationship Id="rId369" Type="http://schemas.openxmlformats.org/officeDocument/2006/relationships/hyperlink" Target="http://docs.cntd.ru/document/9035738" TargetMode="External"/><Relationship Id="rId173" Type="http://schemas.openxmlformats.org/officeDocument/2006/relationships/hyperlink" Target="http://docs.cntd.ru/document/1200000447" TargetMode="External"/><Relationship Id="rId229" Type="http://schemas.openxmlformats.org/officeDocument/2006/relationships/hyperlink" Target="http://docs.cntd.ru/document/902373827" TargetMode="External"/><Relationship Id="rId380" Type="http://schemas.openxmlformats.org/officeDocument/2006/relationships/hyperlink" Target="http://docs.cntd.ru/document/9055125" TargetMode="External"/><Relationship Id="rId436" Type="http://schemas.openxmlformats.org/officeDocument/2006/relationships/hyperlink" Target="http://docs.cntd.ru/document/9055125" TargetMode="External"/><Relationship Id="rId240" Type="http://schemas.openxmlformats.org/officeDocument/2006/relationships/hyperlink" Target="http://docs.cntd.ru/document/902373827" TargetMode="External"/><Relationship Id="rId35" Type="http://schemas.openxmlformats.org/officeDocument/2006/relationships/hyperlink" Target="http://docs.cntd.ru/document/902373827" TargetMode="External"/><Relationship Id="rId77" Type="http://schemas.openxmlformats.org/officeDocument/2006/relationships/hyperlink" Target="http://docs.cntd.ru/document/902373827" TargetMode="External"/><Relationship Id="rId100" Type="http://schemas.openxmlformats.org/officeDocument/2006/relationships/hyperlink" Target="http://docs.cntd.ru/document/9055125" TargetMode="External"/><Relationship Id="rId282" Type="http://schemas.openxmlformats.org/officeDocument/2006/relationships/hyperlink" Target="http://docs.cntd.ru/document/9055125" TargetMode="External"/><Relationship Id="rId338" Type="http://schemas.openxmlformats.org/officeDocument/2006/relationships/hyperlink" Target="http://docs.cntd.ru/document/902373827" TargetMode="External"/><Relationship Id="rId8" Type="http://schemas.openxmlformats.org/officeDocument/2006/relationships/hyperlink" Target="http://docs.cntd.ru/document/902373827" TargetMode="External"/><Relationship Id="rId142" Type="http://schemas.openxmlformats.org/officeDocument/2006/relationships/hyperlink" Target="http://docs.cntd.ru/document/902373827" TargetMode="External"/><Relationship Id="rId184" Type="http://schemas.openxmlformats.org/officeDocument/2006/relationships/hyperlink" Target="http://docs.cntd.ru/document/1200000447" TargetMode="External"/><Relationship Id="rId391" Type="http://schemas.openxmlformats.org/officeDocument/2006/relationships/hyperlink" Target="http://docs.cntd.ru/document/9055125" TargetMode="External"/><Relationship Id="rId405" Type="http://schemas.openxmlformats.org/officeDocument/2006/relationships/hyperlink" Target="http://docs.cntd.ru/document/902373827" TargetMode="External"/><Relationship Id="rId447" Type="http://schemas.openxmlformats.org/officeDocument/2006/relationships/hyperlink" Target="http://docs.cntd.ru/document/9029638" TargetMode="External"/><Relationship Id="rId251" Type="http://schemas.openxmlformats.org/officeDocument/2006/relationships/hyperlink" Target="http://docs.cntd.ru/document/902373827" TargetMode="External"/><Relationship Id="rId46" Type="http://schemas.openxmlformats.org/officeDocument/2006/relationships/hyperlink" Target="http://docs.cntd.ru/document/9055125" TargetMode="External"/><Relationship Id="rId293" Type="http://schemas.openxmlformats.org/officeDocument/2006/relationships/hyperlink" Target="http://docs.cntd.ru/document/1200000447" TargetMode="External"/><Relationship Id="rId307" Type="http://schemas.openxmlformats.org/officeDocument/2006/relationships/hyperlink" Target="http://docs.cntd.ru/document/9055125" TargetMode="External"/><Relationship Id="rId349" Type="http://schemas.openxmlformats.org/officeDocument/2006/relationships/hyperlink" Target="http://docs.cntd.ru/document/902373827" TargetMode="External"/><Relationship Id="rId88" Type="http://schemas.openxmlformats.org/officeDocument/2006/relationships/hyperlink" Target="http://docs.cntd.ru/document/901807667" TargetMode="External"/><Relationship Id="rId111" Type="http://schemas.openxmlformats.org/officeDocument/2006/relationships/hyperlink" Target="http://docs.cntd.ru/document/9003316" TargetMode="External"/><Relationship Id="rId153" Type="http://schemas.openxmlformats.org/officeDocument/2006/relationships/hyperlink" Target="http://docs.cntd.ru/document/901807667" TargetMode="External"/><Relationship Id="rId195" Type="http://schemas.openxmlformats.org/officeDocument/2006/relationships/hyperlink" Target="http://docs.cntd.ru/document/902373827" TargetMode="External"/><Relationship Id="rId209" Type="http://schemas.openxmlformats.org/officeDocument/2006/relationships/hyperlink" Target="http://docs.cntd.ru/document/902373827" TargetMode="External"/><Relationship Id="rId360" Type="http://schemas.openxmlformats.org/officeDocument/2006/relationships/hyperlink" Target="http://docs.cntd.ru/document/902373827" TargetMode="External"/><Relationship Id="rId416" Type="http://schemas.openxmlformats.org/officeDocument/2006/relationships/hyperlink" Target="http://docs.cntd.ru/document/902373827" TargetMode="External"/><Relationship Id="rId220" Type="http://schemas.openxmlformats.org/officeDocument/2006/relationships/hyperlink" Target="http://docs.cntd.ru/document/9055125" TargetMode="External"/><Relationship Id="rId458" Type="http://schemas.openxmlformats.org/officeDocument/2006/relationships/hyperlink" Target="http://docs.cntd.ru/document/901969284" TargetMode="External"/><Relationship Id="rId15" Type="http://schemas.openxmlformats.org/officeDocument/2006/relationships/hyperlink" Target="http://docs.cntd.ru/document/902373827" TargetMode="External"/><Relationship Id="rId57" Type="http://schemas.openxmlformats.org/officeDocument/2006/relationships/hyperlink" Target="http://docs.cntd.ru/document/9055125" TargetMode="External"/><Relationship Id="rId262" Type="http://schemas.openxmlformats.org/officeDocument/2006/relationships/hyperlink" Target="http://docs.cntd.ru/document/902373827" TargetMode="External"/><Relationship Id="rId318" Type="http://schemas.openxmlformats.org/officeDocument/2006/relationships/hyperlink" Target="http://docs.cntd.ru/document/901969284" TargetMode="External"/><Relationship Id="rId99" Type="http://schemas.openxmlformats.org/officeDocument/2006/relationships/hyperlink" Target="http://docs.cntd.ru/document/9055125" TargetMode="External"/><Relationship Id="rId122" Type="http://schemas.openxmlformats.org/officeDocument/2006/relationships/hyperlink" Target="http://docs.cntd.ru/document/9055125" TargetMode="External"/><Relationship Id="rId164" Type="http://schemas.openxmlformats.org/officeDocument/2006/relationships/hyperlink" Target="http://docs.cntd.ru/document/9055125" TargetMode="External"/><Relationship Id="rId371" Type="http://schemas.openxmlformats.org/officeDocument/2006/relationships/hyperlink" Target="http://docs.cntd.ru/document/9055125" TargetMode="External"/><Relationship Id="rId427" Type="http://schemas.openxmlformats.org/officeDocument/2006/relationships/hyperlink" Target="http://docs.cntd.ru/document/901969284" TargetMode="External"/><Relationship Id="rId469" Type="http://schemas.openxmlformats.org/officeDocument/2006/relationships/hyperlink" Target="http://docs.cntd.ru/document/9014513" TargetMode="External"/><Relationship Id="rId26" Type="http://schemas.openxmlformats.org/officeDocument/2006/relationships/hyperlink" Target="http://docs.cntd.ru/document/9035738" TargetMode="External"/><Relationship Id="rId231" Type="http://schemas.openxmlformats.org/officeDocument/2006/relationships/hyperlink" Target="http://docs.cntd.ru/document/1200000447" TargetMode="External"/><Relationship Id="rId273" Type="http://schemas.openxmlformats.org/officeDocument/2006/relationships/hyperlink" Target="http://docs.cntd.ru/document/902373827" TargetMode="External"/><Relationship Id="rId329" Type="http://schemas.openxmlformats.org/officeDocument/2006/relationships/hyperlink" Target="http://docs.cntd.ru/document/902373827" TargetMode="External"/><Relationship Id="rId68" Type="http://schemas.openxmlformats.org/officeDocument/2006/relationships/hyperlink" Target="http://docs.cntd.ru/document/901969284" TargetMode="External"/><Relationship Id="rId133" Type="http://schemas.openxmlformats.org/officeDocument/2006/relationships/hyperlink" Target="http://docs.cntd.ru/document/1200000447" TargetMode="External"/><Relationship Id="rId175" Type="http://schemas.openxmlformats.org/officeDocument/2006/relationships/hyperlink" Target="http://docs.cntd.ru/document/902373827" TargetMode="External"/><Relationship Id="rId340" Type="http://schemas.openxmlformats.org/officeDocument/2006/relationships/hyperlink" Target="http://docs.cntd.ru/document/902373827" TargetMode="External"/><Relationship Id="rId200" Type="http://schemas.openxmlformats.org/officeDocument/2006/relationships/hyperlink" Target="http://docs.cntd.ru/document/902373827" TargetMode="External"/><Relationship Id="rId382" Type="http://schemas.openxmlformats.org/officeDocument/2006/relationships/hyperlink" Target="http://docs.cntd.ru/document/9055125" TargetMode="External"/><Relationship Id="rId438" Type="http://schemas.openxmlformats.org/officeDocument/2006/relationships/hyperlink" Target="http://docs.cntd.ru/document/9055125" TargetMode="External"/><Relationship Id="rId242" Type="http://schemas.openxmlformats.org/officeDocument/2006/relationships/hyperlink" Target="http://docs.cntd.ru/document/902373827" TargetMode="External"/><Relationship Id="rId284" Type="http://schemas.openxmlformats.org/officeDocument/2006/relationships/hyperlink" Target="http://docs.cntd.ru/document/9055125" TargetMode="External"/><Relationship Id="rId37" Type="http://schemas.openxmlformats.org/officeDocument/2006/relationships/hyperlink" Target="http://docs.cntd.ru/document/9003316" TargetMode="External"/><Relationship Id="rId79" Type="http://schemas.openxmlformats.org/officeDocument/2006/relationships/hyperlink" Target="http://docs.cntd.ru/document/902373827" TargetMode="External"/><Relationship Id="rId102" Type="http://schemas.openxmlformats.org/officeDocument/2006/relationships/hyperlink" Target="http://docs.cntd.ru/document/902373827" TargetMode="External"/><Relationship Id="rId144" Type="http://schemas.openxmlformats.org/officeDocument/2006/relationships/hyperlink" Target="http://docs.cntd.ru/document/902373827" TargetMode="External"/><Relationship Id="rId90" Type="http://schemas.openxmlformats.org/officeDocument/2006/relationships/hyperlink" Target="http://docs.cntd.ru/document/9035738" TargetMode="External"/><Relationship Id="rId186" Type="http://schemas.openxmlformats.org/officeDocument/2006/relationships/hyperlink" Target="http://docs.cntd.ru/document/9055125" TargetMode="External"/><Relationship Id="rId351" Type="http://schemas.openxmlformats.org/officeDocument/2006/relationships/hyperlink" Target="http://docs.cntd.ru/document/902373827" TargetMode="External"/><Relationship Id="rId393" Type="http://schemas.openxmlformats.org/officeDocument/2006/relationships/hyperlink" Target="http://docs.cntd.ru/document/9055125" TargetMode="External"/><Relationship Id="rId407" Type="http://schemas.openxmlformats.org/officeDocument/2006/relationships/hyperlink" Target="http://docs.cntd.ru/document/1200000447" TargetMode="External"/><Relationship Id="rId449" Type="http://schemas.openxmlformats.org/officeDocument/2006/relationships/hyperlink" Target="http://docs.cntd.ru/document/9029638" TargetMode="External"/><Relationship Id="rId211" Type="http://schemas.openxmlformats.org/officeDocument/2006/relationships/hyperlink" Target="http://docs.cntd.ru/document/902373827" TargetMode="External"/><Relationship Id="rId253" Type="http://schemas.openxmlformats.org/officeDocument/2006/relationships/hyperlink" Target="http://docs.cntd.ru/document/902373827" TargetMode="External"/><Relationship Id="rId295" Type="http://schemas.openxmlformats.org/officeDocument/2006/relationships/hyperlink" Target="http://docs.cntd.ru/document/902373827" TargetMode="External"/><Relationship Id="rId309" Type="http://schemas.openxmlformats.org/officeDocument/2006/relationships/hyperlink" Target="http://docs.cntd.ru/document/9055125" TargetMode="External"/><Relationship Id="rId460" Type="http://schemas.openxmlformats.org/officeDocument/2006/relationships/hyperlink" Target="http://docs.cntd.ru/document/9003316" TargetMode="External"/><Relationship Id="rId48" Type="http://schemas.openxmlformats.org/officeDocument/2006/relationships/hyperlink" Target="http://docs.cntd.ru/document/9055125" TargetMode="External"/><Relationship Id="rId113" Type="http://schemas.openxmlformats.org/officeDocument/2006/relationships/hyperlink" Target="http://docs.cntd.ru/document/1200000447" TargetMode="External"/><Relationship Id="rId320" Type="http://schemas.openxmlformats.org/officeDocument/2006/relationships/hyperlink" Target="http://docs.cntd.ru/document/902373827" TargetMode="External"/><Relationship Id="rId155" Type="http://schemas.openxmlformats.org/officeDocument/2006/relationships/hyperlink" Target="http://docs.cntd.ru/document/9035738" TargetMode="External"/><Relationship Id="rId197" Type="http://schemas.openxmlformats.org/officeDocument/2006/relationships/hyperlink" Target="http://docs.cntd.ru/document/902373827" TargetMode="External"/><Relationship Id="rId362" Type="http://schemas.openxmlformats.org/officeDocument/2006/relationships/hyperlink" Target="http://docs.cntd.ru/document/902373827" TargetMode="External"/><Relationship Id="rId418" Type="http://schemas.openxmlformats.org/officeDocument/2006/relationships/hyperlink" Target="http://docs.cntd.ru/document/1200000447" TargetMode="External"/><Relationship Id="rId222" Type="http://schemas.openxmlformats.org/officeDocument/2006/relationships/hyperlink" Target="http://docs.cntd.ru/document/9055125" TargetMode="External"/><Relationship Id="rId264" Type="http://schemas.openxmlformats.org/officeDocument/2006/relationships/hyperlink" Target="http://docs.cntd.ru/document/902373827" TargetMode="External"/><Relationship Id="rId471" Type="http://schemas.openxmlformats.org/officeDocument/2006/relationships/hyperlink" Target="http://docs.cntd.ru/document/901969284" TargetMode="External"/><Relationship Id="rId17" Type="http://schemas.openxmlformats.org/officeDocument/2006/relationships/hyperlink" Target="http://docs.cntd.ru/document/902373827" TargetMode="External"/><Relationship Id="rId59" Type="http://schemas.openxmlformats.org/officeDocument/2006/relationships/hyperlink" Target="http://docs.cntd.ru/document/9055125" TargetMode="External"/><Relationship Id="rId124" Type="http://schemas.openxmlformats.org/officeDocument/2006/relationships/hyperlink" Target="http://docs.cntd.ru/document/9055125" TargetMode="External"/><Relationship Id="rId70" Type="http://schemas.openxmlformats.org/officeDocument/2006/relationships/hyperlink" Target="http://docs.cntd.ru/document/902373827" TargetMode="External"/><Relationship Id="rId166" Type="http://schemas.openxmlformats.org/officeDocument/2006/relationships/hyperlink" Target="http://docs.cntd.ru/document/9055125" TargetMode="External"/><Relationship Id="rId331" Type="http://schemas.openxmlformats.org/officeDocument/2006/relationships/hyperlink" Target="http://docs.cntd.ru/document/902373827" TargetMode="External"/><Relationship Id="rId373" Type="http://schemas.openxmlformats.org/officeDocument/2006/relationships/hyperlink" Target="http://docs.cntd.ru/document/1200000447" TargetMode="External"/><Relationship Id="rId429" Type="http://schemas.openxmlformats.org/officeDocument/2006/relationships/hyperlink" Target="http://docs.cntd.ru/document/9003316" TargetMode="External"/><Relationship Id="rId1" Type="http://schemas.openxmlformats.org/officeDocument/2006/relationships/styles" Target="styles.xml"/><Relationship Id="rId233" Type="http://schemas.openxmlformats.org/officeDocument/2006/relationships/hyperlink" Target="http://docs.cntd.ru/document/902373827" TargetMode="External"/><Relationship Id="rId440" Type="http://schemas.openxmlformats.org/officeDocument/2006/relationships/hyperlink" Target="http://docs.cntd.ru/document/902373827" TargetMode="External"/><Relationship Id="rId28" Type="http://schemas.openxmlformats.org/officeDocument/2006/relationships/hyperlink" Target="http://docs.cntd.ru/document/9055125" TargetMode="External"/><Relationship Id="rId275" Type="http://schemas.openxmlformats.org/officeDocument/2006/relationships/hyperlink" Target="http://docs.cntd.ru/document/902373827" TargetMode="External"/><Relationship Id="rId300" Type="http://schemas.openxmlformats.org/officeDocument/2006/relationships/hyperlink" Target="http://docs.cntd.ru/document/901807667" TargetMode="External"/><Relationship Id="rId81" Type="http://schemas.openxmlformats.org/officeDocument/2006/relationships/hyperlink" Target="http://docs.cntd.ru/document/902373827" TargetMode="External"/><Relationship Id="rId135" Type="http://schemas.openxmlformats.org/officeDocument/2006/relationships/hyperlink" Target="http://docs.cntd.ru/document/1200000447" TargetMode="External"/><Relationship Id="rId177" Type="http://schemas.openxmlformats.org/officeDocument/2006/relationships/hyperlink" Target="http://docs.cntd.ru/document/902373827" TargetMode="External"/><Relationship Id="rId342" Type="http://schemas.openxmlformats.org/officeDocument/2006/relationships/hyperlink" Target="http://docs.cntd.ru/document/902373827" TargetMode="External"/><Relationship Id="rId384" Type="http://schemas.openxmlformats.org/officeDocument/2006/relationships/hyperlink" Target="http://docs.cntd.ru/document/9055125" TargetMode="External"/><Relationship Id="rId202" Type="http://schemas.openxmlformats.org/officeDocument/2006/relationships/hyperlink" Target="http://docs.cntd.ru/document/902373827" TargetMode="External"/><Relationship Id="rId244" Type="http://schemas.openxmlformats.org/officeDocument/2006/relationships/hyperlink" Target="http://docs.cntd.ru/document/902373827" TargetMode="External"/><Relationship Id="rId39" Type="http://schemas.openxmlformats.org/officeDocument/2006/relationships/hyperlink" Target="http://docs.cntd.ru/document/1200000447" TargetMode="External"/><Relationship Id="rId286" Type="http://schemas.openxmlformats.org/officeDocument/2006/relationships/hyperlink" Target="http://docs.cntd.ru/document/902373827" TargetMode="External"/><Relationship Id="rId451" Type="http://schemas.openxmlformats.org/officeDocument/2006/relationships/hyperlink" Target="http://docs.cntd.ru/document/902373827" TargetMode="External"/><Relationship Id="rId50" Type="http://schemas.openxmlformats.org/officeDocument/2006/relationships/hyperlink" Target="http://docs.cntd.ru/document/9055125" TargetMode="External"/><Relationship Id="rId104" Type="http://schemas.openxmlformats.org/officeDocument/2006/relationships/hyperlink" Target="http://docs.cntd.ru/document/1200000447" TargetMode="External"/><Relationship Id="rId146" Type="http://schemas.openxmlformats.org/officeDocument/2006/relationships/hyperlink" Target="http://docs.cntd.ru/document/902373827" TargetMode="External"/><Relationship Id="rId188" Type="http://schemas.openxmlformats.org/officeDocument/2006/relationships/hyperlink" Target="http://docs.cntd.ru/document/9055125" TargetMode="External"/><Relationship Id="rId311" Type="http://schemas.openxmlformats.org/officeDocument/2006/relationships/hyperlink" Target="http://docs.cntd.ru/document/9055125" TargetMode="External"/><Relationship Id="rId353" Type="http://schemas.openxmlformats.org/officeDocument/2006/relationships/hyperlink" Target="http://docs.cntd.ru/document/902373827" TargetMode="External"/><Relationship Id="rId395" Type="http://schemas.openxmlformats.org/officeDocument/2006/relationships/hyperlink" Target="http://docs.cntd.ru/document/9055125" TargetMode="External"/><Relationship Id="rId409" Type="http://schemas.openxmlformats.org/officeDocument/2006/relationships/hyperlink" Target="http://docs.cntd.ru/document/1200000447" TargetMode="External"/><Relationship Id="rId92" Type="http://schemas.openxmlformats.org/officeDocument/2006/relationships/hyperlink" Target="http://docs.cntd.ru/document/9055125" TargetMode="External"/><Relationship Id="rId213" Type="http://schemas.openxmlformats.org/officeDocument/2006/relationships/hyperlink" Target="http://docs.cntd.ru/document/902373827" TargetMode="External"/><Relationship Id="rId420" Type="http://schemas.openxmlformats.org/officeDocument/2006/relationships/hyperlink" Target="http://docs.cntd.ru/document/1200000447" TargetMode="External"/><Relationship Id="rId255" Type="http://schemas.openxmlformats.org/officeDocument/2006/relationships/hyperlink" Target="http://docs.cntd.ru/document/1200000447" TargetMode="External"/><Relationship Id="rId297" Type="http://schemas.openxmlformats.org/officeDocument/2006/relationships/hyperlink" Target="http://docs.cntd.ru/document/902373827" TargetMode="External"/><Relationship Id="rId462" Type="http://schemas.openxmlformats.org/officeDocument/2006/relationships/hyperlink" Target="http://docs.cntd.ru/document/1200000447" TargetMode="External"/><Relationship Id="rId115" Type="http://schemas.openxmlformats.org/officeDocument/2006/relationships/hyperlink" Target="http://docs.cntd.ru/document/9055125" TargetMode="External"/><Relationship Id="rId157" Type="http://schemas.openxmlformats.org/officeDocument/2006/relationships/hyperlink" Target="http://docs.cntd.ru/document/9055125" TargetMode="External"/><Relationship Id="rId322" Type="http://schemas.openxmlformats.org/officeDocument/2006/relationships/hyperlink" Target="http://docs.cntd.ru/document/902373827" TargetMode="External"/><Relationship Id="rId364" Type="http://schemas.openxmlformats.org/officeDocument/2006/relationships/hyperlink" Target="http://docs.cntd.ru/document/902373827" TargetMode="External"/><Relationship Id="rId61" Type="http://schemas.openxmlformats.org/officeDocument/2006/relationships/hyperlink" Target="http://docs.cntd.ru/document/902373827" TargetMode="External"/><Relationship Id="rId199" Type="http://schemas.openxmlformats.org/officeDocument/2006/relationships/hyperlink" Target="http://docs.cntd.ru/document/902373827" TargetMode="External"/><Relationship Id="rId19" Type="http://schemas.openxmlformats.org/officeDocument/2006/relationships/hyperlink" Target="http://docs.cntd.ru/document/902373827" TargetMode="External"/><Relationship Id="rId224" Type="http://schemas.openxmlformats.org/officeDocument/2006/relationships/hyperlink" Target="http://docs.cntd.ru/document/902373827" TargetMode="External"/><Relationship Id="rId266" Type="http://schemas.openxmlformats.org/officeDocument/2006/relationships/hyperlink" Target="http://docs.cntd.ru/document/902373827" TargetMode="External"/><Relationship Id="rId431" Type="http://schemas.openxmlformats.org/officeDocument/2006/relationships/hyperlink" Target="http://docs.cntd.ru/document/1200000447"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359</Pages>
  <Words>87224</Words>
  <Characters>497182</Characters>
  <Application>Microsoft Office Word</Application>
  <DocSecurity>0</DocSecurity>
  <Lines>4143</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Игнатьева</dc:creator>
  <cp:lastModifiedBy>Яна Ковшилло</cp:lastModifiedBy>
  <cp:revision>5</cp:revision>
  <dcterms:created xsi:type="dcterms:W3CDTF">2016-06-06T13:08:00Z</dcterms:created>
  <dcterms:modified xsi:type="dcterms:W3CDTF">2016-06-22T13:25:00Z</dcterms:modified>
</cp:coreProperties>
</file>